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5DBA26" w14:textId="77777777" w:rsidR="00565536" w:rsidRPr="00D46078" w:rsidRDefault="00BC4F13">
      <w:pPr>
        <w:rPr>
          <w:rFonts w:ascii="Arial" w:hAnsi="Arial" w:cs="Arial"/>
          <w:sz w:val="20"/>
          <w:szCs w:val="20"/>
        </w:rPr>
      </w:pPr>
      <w:r w:rsidRPr="00D46078">
        <w:rPr>
          <w:rFonts w:ascii="Arial" w:hAnsi="Arial" w:cs="Arial"/>
          <w:sz w:val="20"/>
          <w:szCs w:val="20"/>
        </w:rPr>
        <w:t xml:space="preserve"> </w:t>
      </w:r>
    </w:p>
    <w:p w14:paraId="61BB3A1D" w14:textId="77777777" w:rsidR="00534452" w:rsidRPr="00D46078" w:rsidRDefault="00534452">
      <w:pPr>
        <w:rPr>
          <w:rFonts w:ascii="Arial" w:hAnsi="Arial" w:cs="Arial"/>
          <w:sz w:val="20"/>
          <w:szCs w:val="20"/>
        </w:rPr>
      </w:pPr>
    </w:p>
    <w:p w14:paraId="66B1638B" w14:textId="77777777" w:rsidR="00534452" w:rsidRPr="00D46078" w:rsidRDefault="00534452">
      <w:pPr>
        <w:rPr>
          <w:rFonts w:ascii="Arial" w:hAnsi="Arial" w:cs="Arial"/>
          <w:sz w:val="20"/>
          <w:szCs w:val="20"/>
        </w:rPr>
      </w:pPr>
    </w:p>
    <w:p w14:paraId="3E44B2BF" w14:textId="77777777" w:rsidR="00534452" w:rsidRPr="00D46078" w:rsidRDefault="00534452">
      <w:pPr>
        <w:rPr>
          <w:rFonts w:ascii="Arial" w:hAnsi="Arial" w:cs="Arial"/>
          <w:sz w:val="20"/>
          <w:szCs w:val="20"/>
        </w:rPr>
      </w:pPr>
    </w:p>
    <w:p w14:paraId="6C8A2EC3" w14:textId="77777777" w:rsidR="00534452" w:rsidRPr="00D46078" w:rsidRDefault="00534452">
      <w:pPr>
        <w:rPr>
          <w:rFonts w:ascii="Arial" w:hAnsi="Arial" w:cs="Arial"/>
          <w:sz w:val="20"/>
          <w:szCs w:val="20"/>
        </w:rPr>
      </w:pPr>
    </w:p>
    <w:p w14:paraId="0C30E5D4" w14:textId="77777777" w:rsidR="00534452" w:rsidRPr="00D46078" w:rsidRDefault="00534452">
      <w:pPr>
        <w:rPr>
          <w:rFonts w:ascii="Arial" w:hAnsi="Arial" w:cs="Arial"/>
          <w:sz w:val="20"/>
          <w:szCs w:val="20"/>
        </w:rPr>
      </w:pPr>
    </w:p>
    <w:p w14:paraId="4AEDBA93" w14:textId="77777777" w:rsidR="00534452" w:rsidRPr="00D46078" w:rsidRDefault="00534452">
      <w:pPr>
        <w:rPr>
          <w:rFonts w:ascii="Arial" w:hAnsi="Arial" w:cs="Arial"/>
          <w:sz w:val="20"/>
          <w:szCs w:val="20"/>
        </w:rPr>
      </w:pPr>
    </w:p>
    <w:p w14:paraId="1D1B7AF6" w14:textId="77777777" w:rsidR="00534452" w:rsidRPr="00D46078" w:rsidRDefault="00534452">
      <w:pPr>
        <w:rPr>
          <w:rFonts w:ascii="Arial" w:hAnsi="Arial" w:cs="Arial"/>
          <w:sz w:val="20"/>
          <w:szCs w:val="20"/>
        </w:rPr>
      </w:pPr>
    </w:p>
    <w:p w14:paraId="4248F5E0" w14:textId="77777777" w:rsidR="00534452" w:rsidRPr="00D46078" w:rsidRDefault="00534452">
      <w:pPr>
        <w:rPr>
          <w:rFonts w:ascii="Arial" w:hAnsi="Arial" w:cs="Arial"/>
          <w:sz w:val="20"/>
          <w:szCs w:val="20"/>
        </w:rPr>
      </w:pPr>
    </w:p>
    <w:p w14:paraId="040D694C" w14:textId="77777777" w:rsidR="00534452" w:rsidRPr="00D46078" w:rsidRDefault="00534452">
      <w:pPr>
        <w:rPr>
          <w:rFonts w:ascii="Arial" w:hAnsi="Arial" w:cs="Arial"/>
          <w:sz w:val="20"/>
          <w:szCs w:val="20"/>
        </w:rPr>
      </w:pPr>
    </w:p>
    <w:p w14:paraId="118D30B3" w14:textId="77777777" w:rsidR="00534452" w:rsidRPr="00D46078" w:rsidRDefault="00534452">
      <w:pPr>
        <w:rPr>
          <w:rFonts w:ascii="Arial" w:hAnsi="Arial" w:cs="Arial"/>
          <w:sz w:val="20"/>
          <w:szCs w:val="20"/>
        </w:rPr>
      </w:pPr>
    </w:p>
    <w:p w14:paraId="7091FD52" w14:textId="77777777" w:rsidR="00534452" w:rsidRPr="00D46078" w:rsidRDefault="005D2483">
      <w:pPr>
        <w:rPr>
          <w:rFonts w:ascii="Arial" w:hAnsi="Arial" w:cs="Arial"/>
          <w:sz w:val="20"/>
          <w:szCs w:val="20"/>
        </w:rPr>
      </w:pPr>
      <w:r w:rsidRPr="00D46078">
        <w:rPr>
          <w:rFonts w:ascii="Arial" w:hAnsi="Arial" w:cs="Arial"/>
          <w:noProof/>
          <w:sz w:val="20"/>
          <w:szCs w:val="20"/>
          <w:lang w:val="nl-BE" w:eastAsia="nl-BE"/>
        </w:rPr>
        <w:drawing>
          <wp:inline distT="0" distB="0" distL="0" distR="0" wp14:anchorId="332E7179" wp14:editId="17C4055A">
            <wp:extent cx="5270500" cy="1762760"/>
            <wp:effectExtent l="0" t="0" r="635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tripe1.jpg"/>
                    <pic:cNvPicPr/>
                  </pic:nvPicPr>
                  <pic:blipFill>
                    <a:blip r:embed="rId9">
                      <a:extLst>
                        <a:ext uri="{28A0092B-C50C-407E-A947-70E740481C1C}">
                          <a14:useLocalDpi xmlns:a14="http://schemas.microsoft.com/office/drawing/2010/main" val="0"/>
                        </a:ext>
                      </a:extLst>
                    </a:blip>
                    <a:stretch>
                      <a:fillRect/>
                    </a:stretch>
                  </pic:blipFill>
                  <pic:spPr>
                    <a:xfrm>
                      <a:off x="0" y="0"/>
                      <a:ext cx="5270500" cy="1762760"/>
                    </a:xfrm>
                    <a:prstGeom prst="rect">
                      <a:avLst/>
                    </a:prstGeom>
                  </pic:spPr>
                </pic:pic>
              </a:graphicData>
            </a:graphic>
          </wp:inline>
        </w:drawing>
      </w:r>
    </w:p>
    <w:p w14:paraId="2BB018C5" w14:textId="788F5C1A" w:rsidR="00534452" w:rsidRPr="00D46078" w:rsidRDefault="00DB0B3B">
      <w:pPr>
        <w:rPr>
          <w:rFonts w:ascii="Arial" w:hAnsi="Arial" w:cs="Arial"/>
          <w:sz w:val="20"/>
          <w:szCs w:val="20"/>
        </w:rPr>
      </w:pPr>
      <w:r w:rsidRPr="00D46078">
        <w:rPr>
          <w:rFonts w:ascii="Arial" w:hAnsi="Arial" w:cs="Arial"/>
          <w:noProof/>
          <w:sz w:val="20"/>
          <w:szCs w:val="20"/>
          <w:lang w:val="nl-BE" w:eastAsia="nl-BE"/>
        </w:rPr>
        <mc:AlternateContent>
          <mc:Choice Requires="wps">
            <w:drawing>
              <wp:anchor distT="0" distB="0" distL="114300" distR="114300" simplePos="0" relativeHeight="251656192" behindDoc="0" locked="0" layoutInCell="1" allowOverlap="1" wp14:anchorId="560E11BB" wp14:editId="67B0916A">
                <wp:simplePos x="0" y="0"/>
                <wp:positionH relativeFrom="column">
                  <wp:posOffset>-226695</wp:posOffset>
                </wp:positionH>
                <wp:positionV relativeFrom="paragraph">
                  <wp:posOffset>150004</wp:posOffset>
                </wp:positionV>
                <wp:extent cx="5965825" cy="4675517"/>
                <wp:effectExtent l="0" t="0" r="0" b="0"/>
                <wp:wrapNone/>
                <wp:docPr id="85"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5825" cy="4675517"/>
                        </a:xfrm>
                        <a:prstGeom prst="rect">
                          <a:avLst/>
                        </a:prstGeom>
                        <a:noFill/>
                        <a:ln>
                          <a:noFill/>
                        </a:ln>
                      </wps:spPr>
                      <wps:txbx>
                        <w:txbxContent>
                          <w:p w14:paraId="0C0FB449" w14:textId="50017AF1" w:rsidR="00907EB6" w:rsidRDefault="00907EB6" w:rsidP="00577EBC">
                            <w:pPr>
                              <w:spacing w:line="276" w:lineRule="auto"/>
                              <w:jc w:val="center"/>
                              <w:rPr>
                                <w:rFonts w:ascii="Arial" w:hAnsi="Arial" w:cs="Arial"/>
                                <w:b/>
                                <w:bCs/>
                                <w:color w:val="000000" w:themeColor="text1"/>
                                <w:sz w:val="52"/>
                                <w:szCs w:val="52"/>
                                <w:lang w:val="fr-BE"/>
                              </w:rPr>
                            </w:pPr>
                            <w:bookmarkStart w:id="0" w:name="_GoBack"/>
                            <w:r w:rsidRPr="00DB0B3B">
                              <w:rPr>
                                <w:rFonts w:ascii="Arial" w:hAnsi="Arial" w:cs="Arial"/>
                                <w:b/>
                                <w:bCs/>
                                <w:color w:val="000000" w:themeColor="text1"/>
                                <w:sz w:val="52"/>
                                <w:szCs w:val="52"/>
                                <w:lang w:val="fr-BE"/>
                              </w:rPr>
                              <w:t>Auto-évaluation sur les exigences fon</w:t>
                            </w:r>
                            <w:r>
                              <w:rPr>
                                <w:rFonts w:ascii="Arial" w:hAnsi="Arial" w:cs="Arial"/>
                                <w:b/>
                                <w:bCs/>
                                <w:color w:val="000000" w:themeColor="text1"/>
                                <w:sz w:val="52"/>
                                <w:szCs w:val="52"/>
                                <w:lang w:val="fr-BE"/>
                              </w:rPr>
                              <w:t>damentales FSC en matière de travail</w:t>
                            </w:r>
                          </w:p>
                          <w:bookmarkEnd w:id="0"/>
                          <w:p w14:paraId="63D64F88" w14:textId="77777777" w:rsidR="00907EB6" w:rsidRPr="00DB0B3B" w:rsidRDefault="00907EB6" w:rsidP="00577EBC">
                            <w:pPr>
                              <w:spacing w:line="276" w:lineRule="auto"/>
                              <w:jc w:val="center"/>
                              <w:rPr>
                                <w:rFonts w:ascii="Arial" w:hAnsi="Arial" w:cs="Arial"/>
                                <w:color w:val="000000" w:themeColor="text1"/>
                                <w:sz w:val="40"/>
                                <w:szCs w:val="40"/>
                                <w:lang w:val="fr-BE"/>
                              </w:rPr>
                            </w:pPr>
                          </w:p>
                          <w:p w14:paraId="1F6284BB" w14:textId="08B98380" w:rsidR="00907EB6" w:rsidRPr="00DB0B3B" w:rsidRDefault="00907EB6" w:rsidP="00DB0B3B">
                            <w:pPr>
                              <w:spacing w:line="276" w:lineRule="auto"/>
                              <w:jc w:val="center"/>
                              <w:rPr>
                                <w:rFonts w:ascii="Arial" w:hAnsi="Arial" w:cs="Arial"/>
                                <w:color w:val="000000" w:themeColor="text1"/>
                                <w:sz w:val="36"/>
                                <w:szCs w:val="40"/>
                                <w:lang w:val="fr-BE"/>
                              </w:rPr>
                            </w:pPr>
                            <w:r w:rsidRPr="00DB0B3B">
                              <w:rPr>
                                <w:rFonts w:ascii="Arial" w:hAnsi="Arial" w:cs="Arial"/>
                                <w:color w:val="000000" w:themeColor="text1"/>
                                <w:sz w:val="36"/>
                                <w:szCs w:val="40"/>
                                <w:lang w:val="fr-BE"/>
                              </w:rPr>
                              <w:t xml:space="preserve">Modèle de </w:t>
                            </w:r>
                            <w:r w:rsidRPr="00DB0B3B">
                              <w:rPr>
                                <w:rFonts w:ascii="Arial" w:hAnsi="Arial" w:cs="Arial"/>
                                <w:b/>
                                <w:bCs/>
                                <w:color w:val="000000" w:themeColor="text1"/>
                                <w:sz w:val="36"/>
                                <w:szCs w:val="40"/>
                                <w:lang w:val="fr-BE"/>
                              </w:rPr>
                              <w:t>déclaration de politique</w:t>
                            </w:r>
                            <w:r w:rsidRPr="00DB0B3B">
                              <w:rPr>
                                <w:rFonts w:ascii="Arial" w:hAnsi="Arial" w:cs="Arial"/>
                                <w:color w:val="000000" w:themeColor="text1"/>
                                <w:sz w:val="36"/>
                                <w:szCs w:val="40"/>
                                <w:lang w:val="fr-BE"/>
                              </w:rPr>
                              <w:t xml:space="preserve"> et </w:t>
                            </w:r>
                            <w:r w:rsidRPr="001F720E">
                              <w:rPr>
                                <w:rFonts w:ascii="Arial" w:hAnsi="Arial" w:cs="Arial"/>
                                <w:color w:val="000000" w:themeColor="text1"/>
                                <w:sz w:val="36"/>
                                <w:szCs w:val="40"/>
                                <w:lang w:val="fr-BE"/>
                              </w:rPr>
                              <w:t>d'</w:t>
                            </w:r>
                            <w:r w:rsidRPr="00DB0B3B">
                              <w:rPr>
                                <w:rFonts w:ascii="Arial" w:hAnsi="Arial" w:cs="Arial"/>
                                <w:b/>
                                <w:bCs/>
                                <w:color w:val="000000" w:themeColor="text1"/>
                                <w:sz w:val="36"/>
                                <w:szCs w:val="40"/>
                                <w:lang w:val="fr-BE"/>
                              </w:rPr>
                              <w:t xml:space="preserve">auto-évaluation </w:t>
                            </w:r>
                            <w:r w:rsidRPr="00DB0B3B">
                              <w:rPr>
                                <w:rFonts w:ascii="Arial" w:hAnsi="Arial" w:cs="Arial"/>
                                <w:color w:val="000000" w:themeColor="text1"/>
                                <w:sz w:val="36"/>
                                <w:szCs w:val="40"/>
                                <w:lang w:val="fr-BE"/>
                              </w:rPr>
                              <w:t xml:space="preserve">dans le cadre </w:t>
                            </w:r>
                            <w:r>
                              <w:rPr>
                                <w:rFonts w:ascii="Arial" w:hAnsi="Arial" w:cs="Arial"/>
                                <w:color w:val="000000" w:themeColor="text1"/>
                                <w:sz w:val="36"/>
                                <w:szCs w:val="40"/>
                                <w:lang w:val="fr-BE"/>
                              </w:rPr>
                              <w:t>de la conformité avec</w:t>
                            </w:r>
                            <w:r w:rsidRPr="00DB0B3B">
                              <w:rPr>
                                <w:rFonts w:ascii="Arial" w:hAnsi="Arial" w:cs="Arial"/>
                                <w:color w:val="000000" w:themeColor="text1"/>
                                <w:sz w:val="36"/>
                                <w:szCs w:val="40"/>
                                <w:lang w:val="fr-BE"/>
                              </w:rPr>
                              <w:t xml:space="preserve"> </w:t>
                            </w:r>
                            <w:r>
                              <w:rPr>
                                <w:rFonts w:ascii="Arial" w:hAnsi="Arial" w:cs="Arial"/>
                                <w:color w:val="000000" w:themeColor="text1"/>
                                <w:sz w:val="36"/>
                                <w:szCs w:val="40"/>
                                <w:lang w:val="fr-BE"/>
                              </w:rPr>
                              <w:t xml:space="preserve">la norme de </w:t>
                            </w:r>
                            <w:r w:rsidRPr="00DB0B3B">
                              <w:rPr>
                                <w:rFonts w:ascii="Arial" w:hAnsi="Arial" w:cs="Arial"/>
                                <w:color w:val="000000" w:themeColor="text1"/>
                                <w:sz w:val="36"/>
                                <w:szCs w:val="40"/>
                                <w:lang w:val="fr-BE"/>
                              </w:rPr>
                              <w:t xml:space="preserve">certification FSC Chain of </w:t>
                            </w:r>
                            <w:proofErr w:type="spellStart"/>
                            <w:r w:rsidRPr="00DB0B3B">
                              <w:rPr>
                                <w:rFonts w:ascii="Arial" w:hAnsi="Arial" w:cs="Arial"/>
                                <w:color w:val="000000" w:themeColor="text1"/>
                                <w:sz w:val="36"/>
                                <w:szCs w:val="40"/>
                                <w:lang w:val="fr-BE"/>
                              </w:rPr>
                              <w:t>Custody</w:t>
                            </w:r>
                            <w:proofErr w:type="spellEnd"/>
                            <w:r w:rsidRPr="00DB0B3B">
                              <w:rPr>
                                <w:rFonts w:ascii="Arial" w:hAnsi="Arial" w:cs="Arial"/>
                                <w:color w:val="000000" w:themeColor="text1"/>
                                <w:sz w:val="36"/>
                                <w:szCs w:val="40"/>
                                <w:lang w:val="fr-BE"/>
                              </w:rPr>
                              <w:t xml:space="preserve"> </w:t>
                            </w:r>
                          </w:p>
                          <w:p w14:paraId="6990AD91" w14:textId="279A69AE" w:rsidR="00907EB6" w:rsidRPr="00361430" w:rsidRDefault="00907EB6" w:rsidP="00577EBC">
                            <w:pPr>
                              <w:spacing w:line="276" w:lineRule="auto"/>
                              <w:jc w:val="center"/>
                              <w:rPr>
                                <w:rFonts w:ascii="Arial" w:hAnsi="Arial" w:cs="Arial"/>
                                <w:color w:val="000000" w:themeColor="text1"/>
                                <w:sz w:val="28"/>
                                <w:szCs w:val="40"/>
                              </w:rPr>
                            </w:pPr>
                            <w:r w:rsidRPr="00361430">
                              <w:rPr>
                                <w:rFonts w:ascii="Arial" w:hAnsi="Arial" w:cs="Arial"/>
                                <w:color w:val="000000" w:themeColor="text1"/>
                                <w:sz w:val="28"/>
                                <w:szCs w:val="40"/>
                              </w:rPr>
                              <w:t xml:space="preserve">(FSC-STD-40-004 V3-1 FR – </w:t>
                            </w:r>
                            <w:proofErr w:type="spellStart"/>
                            <w:r w:rsidRPr="00361430">
                              <w:rPr>
                                <w:rFonts w:ascii="Arial" w:hAnsi="Arial" w:cs="Arial"/>
                                <w:color w:val="000000" w:themeColor="text1"/>
                                <w:sz w:val="28"/>
                                <w:szCs w:val="40"/>
                              </w:rPr>
                              <w:t>Annexe</w:t>
                            </w:r>
                            <w:proofErr w:type="spellEnd"/>
                            <w:r w:rsidRPr="00361430">
                              <w:rPr>
                                <w:rFonts w:ascii="Arial" w:hAnsi="Arial" w:cs="Arial"/>
                                <w:color w:val="000000" w:themeColor="text1"/>
                                <w:sz w:val="28"/>
                                <w:szCs w:val="40"/>
                              </w:rPr>
                              <w:t xml:space="preserve"> D)</w:t>
                            </w:r>
                          </w:p>
                          <w:p w14:paraId="33AB13D7" w14:textId="77777777" w:rsidR="00907EB6" w:rsidRPr="00361430" w:rsidRDefault="00907EB6" w:rsidP="00577EBC">
                            <w:pPr>
                              <w:spacing w:line="276" w:lineRule="auto"/>
                              <w:jc w:val="center"/>
                              <w:rPr>
                                <w:rFonts w:ascii="Arial" w:hAnsi="Arial" w:cs="Arial"/>
                                <w:color w:val="000000" w:themeColor="text1"/>
                                <w:sz w:val="36"/>
                                <w:szCs w:val="40"/>
                              </w:rPr>
                            </w:pPr>
                          </w:p>
                          <w:p w14:paraId="4524DE92" w14:textId="53A9EDAF" w:rsidR="00907EB6" w:rsidRPr="00023C64" w:rsidRDefault="00907EB6" w:rsidP="00577EBC">
                            <w:pPr>
                              <w:spacing w:line="276" w:lineRule="auto"/>
                              <w:jc w:val="center"/>
                              <w:rPr>
                                <w:rStyle w:val="FSCSubHeadline"/>
                                <w:rFonts w:cs="Arial"/>
                                <w:color w:val="000000" w:themeColor="text1"/>
                                <w:sz w:val="24"/>
                                <w:lang w:val="nl-BE"/>
                              </w:rPr>
                            </w:pPr>
                            <w:r>
                              <w:rPr>
                                <w:rFonts w:ascii="Arial" w:hAnsi="Arial" w:cs="Arial"/>
                                <w:color w:val="000000" w:themeColor="text1"/>
                                <w:szCs w:val="40"/>
                                <w:lang w:val="nl-BE"/>
                              </w:rPr>
                              <w:t xml:space="preserve">Dernière version </w:t>
                            </w:r>
                            <w:r w:rsidRPr="00023C64">
                              <w:rPr>
                                <w:rFonts w:ascii="Arial" w:hAnsi="Arial" w:cs="Arial"/>
                                <w:color w:val="000000" w:themeColor="text1"/>
                                <w:szCs w:val="40"/>
                                <w:lang w:val="nl-BE"/>
                              </w:rPr>
                              <w:t>: 31/08/2021</w:t>
                            </w:r>
                          </w:p>
                          <w:p w14:paraId="6E5F8497" w14:textId="77777777" w:rsidR="00907EB6" w:rsidRPr="00DF6E10" w:rsidRDefault="00907EB6" w:rsidP="00577EBC">
                            <w:pPr>
                              <w:rPr>
                                <w:lang w:val="nl-BE"/>
                              </w:rPr>
                            </w:pPr>
                          </w:p>
                        </w:txbxContent>
                      </wps:txbx>
                      <wps:bodyPr rot="0" vert="horz" wrap="square" lIns="270000" tIns="270000" rIns="342000" bIns="45720" anchor="ctr"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60E11BB" id="_x0000_t202" coordsize="21600,21600" o:spt="202" path="m,l,21600r21600,l21600,xe">
                <v:stroke joinstyle="miter"/>
                <v:path gradientshapeok="t" o:connecttype="rect"/>
              </v:shapetype>
              <v:shape id="Text Box 13" o:spid="_x0000_s1026" type="#_x0000_t202" style="position:absolute;margin-left:-17.85pt;margin-top:11.8pt;width:469.75pt;height:368.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" filled="f" stroked="f">
                <v:textbox inset="7.5mm,7.5mm,9.5mm">
                  <w:txbxContent>
                    <w:p w14:paraId="0C0FB449" w14:textId="50017AF1" w:rsidR="00907EB6" w:rsidRDefault="00907EB6" w:rsidP="00577EBC">
                      <w:pPr>
                        <w:spacing w:line="276" w:lineRule="auto"/>
                        <w:jc w:val="center"/>
                        <w:rPr>
                          <w:rFonts w:ascii="Arial" w:hAnsi="Arial" w:cs="Arial"/>
                          <w:b/>
                          <w:bCs/>
                          <w:color w:val="000000" w:themeColor="text1"/>
                          <w:sz w:val="52"/>
                          <w:szCs w:val="52"/>
                          <w:lang w:val="fr-BE"/>
                        </w:rPr>
                      </w:pPr>
                      <w:r w:rsidRPr="00DB0B3B">
                        <w:rPr>
                          <w:rFonts w:ascii="Arial" w:hAnsi="Arial" w:cs="Arial"/>
                          <w:b/>
                          <w:bCs/>
                          <w:color w:val="000000" w:themeColor="text1"/>
                          <w:sz w:val="52"/>
                          <w:szCs w:val="52"/>
                          <w:lang w:val="fr-BE"/>
                        </w:rPr>
                        <w:t>Auto-évaluation sur les exigences fon</w:t>
                      </w:r>
                      <w:r>
                        <w:rPr>
                          <w:rFonts w:ascii="Arial" w:hAnsi="Arial" w:cs="Arial"/>
                          <w:b/>
                          <w:bCs/>
                          <w:color w:val="000000" w:themeColor="text1"/>
                          <w:sz w:val="52"/>
                          <w:szCs w:val="52"/>
                          <w:lang w:val="fr-BE"/>
                        </w:rPr>
                        <w:t>damentales FSC en matière de travail</w:t>
                      </w:r>
                    </w:p>
                    <w:p w14:paraId="63D64F88" w14:textId="77777777" w:rsidR="00907EB6" w:rsidRPr="00DB0B3B" w:rsidRDefault="00907EB6" w:rsidP="00577EBC">
                      <w:pPr>
                        <w:spacing w:line="276" w:lineRule="auto"/>
                        <w:jc w:val="center"/>
                        <w:rPr>
                          <w:rFonts w:ascii="Arial" w:hAnsi="Arial" w:cs="Arial"/>
                          <w:color w:val="000000" w:themeColor="text1"/>
                          <w:sz w:val="40"/>
                          <w:szCs w:val="40"/>
                          <w:lang w:val="fr-BE"/>
                        </w:rPr>
                      </w:pPr>
                    </w:p>
                    <w:p w14:paraId="1F6284BB" w14:textId="08B98380" w:rsidR="00907EB6" w:rsidRPr="00DB0B3B" w:rsidRDefault="00907EB6" w:rsidP="00DB0B3B">
                      <w:pPr>
                        <w:spacing w:line="276" w:lineRule="auto"/>
                        <w:jc w:val="center"/>
                        <w:rPr>
                          <w:rFonts w:ascii="Arial" w:hAnsi="Arial" w:cs="Arial"/>
                          <w:color w:val="000000" w:themeColor="text1"/>
                          <w:sz w:val="36"/>
                          <w:szCs w:val="40"/>
                          <w:lang w:val="fr-BE"/>
                        </w:rPr>
                      </w:pPr>
                      <w:r w:rsidRPr="00DB0B3B">
                        <w:rPr>
                          <w:rFonts w:ascii="Arial" w:hAnsi="Arial" w:cs="Arial"/>
                          <w:color w:val="000000" w:themeColor="text1"/>
                          <w:sz w:val="36"/>
                          <w:szCs w:val="40"/>
                          <w:lang w:val="fr-BE"/>
                        </w:rPr>
                        <w:t xml:space="preserve">Modèle de </w:t>
                      </w:r>
                      <w:r w:rsidRPr="00DB0B3B">
                        <w:rPr>
                          <w:rFonts w:ascii="Arial" w:hAnsi="Arial" w:cs="Arial"/>
                          <w:b/>
                          <w:bCs/>
                          <w:color w:val="000000" w:themeColor="text1"/>
                          <w:sz w:val="36"/>
                          <w:szCs w:val="40"/>
                          <w:lang w:val="fr-BE"/>
                        </w:rPr>
                        <w:t>déclaration de politique</w:t>
                      </w:r>
                      <w:r w:rsidRPr="00DB0B3B">
                        <w:rPr>
                          <w:rFonts w:ascii="Arial" w:hAnsi="Arial" w:cs="Arial"/>
                          <w:color w:val="000000" w:themeColor="text1"/>
                          <w:sz w:val="36"/>
                          <w:szCs w:val="40"/>
                          <w:lang w:val="fr-BE"/>
                        </w:rPr>
                        <w:t xml:space="preserve"> et </w:t>
                      </w:r>
                      <w:r w:rsidRPr="001F720E">
                        <w:rPr>
                          <w:rFonts w:ascii="Arial" w:hAnsi="Arial" w:cs="Arial"/>
                          <w:color w:val="000000" w:themeColor="text1"/>
                          <w:sz w:val="36"/>
                          <w:szCs w:val="40"/>
                          <w:lang w:val="fr-BE"/>
                        </w:rPr>
                        <w:t>d'</w:t>
                      </w:r>
                      <w:r w:rsidRPr="00DB0B3B">
                        <w:rPr>
                          <w:rFonts w:ascii="Arial" w:hAnsi="Arial" w:cs="Arial"/>
                          <w:b/>
                          <w:bCs/>
                          <w:color w:val="000000" w:themeColor="text1"/>
                          <w:sz w:val="36"/>
                          <w:szCs w:val="40"/>
                          <w:lang w:val="fr-BE"/>
                        </w:rPr>
                        <w:t xml:space="preserve">auto-évaluation </w:t>
                      </w:r>
                      <w:r w:rsidRPr="00DB0B3B">
                        <w:rPr>
                          <w:rFonts w:ascii="Arial" w:hAnsi="Arial" w:cs="Arial"/>
                          <w:color w:val="000000" w:themeColor="text1"/>
                          <w:sz w:val="36"/>
                          <w:szCs w:val="40"/>
                          <w:lang w:val="fr-BE"/>
                        </w:rPr>
                        <w:t xml:space="preserve">dans le cadre </w:t>
                      </w:r>
                      <w:r>
                        <w:rPr>
                          <w:rFonts w:ascii="Arial" w:hAnsi="Arial" w:cs="Arial"/>
                          <w:color w:val="000000" w:themeColor="text1"/>
                          <w:sz w:val="36"/>
                          <w:szCs w:val="40"/>
                          <w:lang w:val="fr-BE"/>
                        </w:rPr>
                        <w:t>de la conformité avec</w:t>
                      </w:r>
                      <w:r w:rsidRPr="00DB0B3B">
                        <w:rPr>
                          <w:rFonts w:ascii="Arial" w:hAnsi="Arial" w:cs="Arial"/>
                          <w:color w:val="000000" w:themeColor="text1"/>
                          <w:sz w:val="36"/>
                          <w:szCs w:val="40"/>
                          <w:lang w:val="fr-BE"/>
                        </w:rPr>
                        <w:t xml:space="preserve"> </w:t>
                      </w:r>
                      <w:r>
                        <w:rPr>
                          <w:rFonts w:ascii="Arial" w:hAnsi="Arial" w:cs="Arial"/>
                          <w:color w:val="000000" w:themeColor="text1"/>
                          <w:sz w:val="36"/>
                          <w:szCs w:val="40"/>
                          <w:lang w:val="fr-BE"/>
                        </w:rPr>
                        <w:t xml:space="preserve">la norme de </w:t>
                      </w:r>
                      <w:r w:rsidRPr="00DB0B3B">
                        <w:rPr>
                          <w:rFonts w:ascii="Arial" w:hAnsi="Arial" w:cs="Arial"/>
                          <w:color w:val="000000" w:themeColor="text1"/>
                          <w:sz w:val="36"/>
                          <w:szCs w:val="40"/>
                          <w:lang w:val="fr-BE"/>
                        </w:rPr>
                        <w:t xml:space="preserve">certification FSC Chain of </w:t>
                      </w:r>
                      <w:proofErr w:type="spellStart"/>
                      <w:r w:rsidRPr="00DB0B3B">
                        <w:rPr>
                          <w:rFonts w:ascii="Arial" w:hAnsi="Arial" w:cs="Arial"/>
                          <w:color w:val="000000" w:themeColor="text1"/>
                          <w:sz w:val="36"/>
                          <w:szCs w:val="40"/>
                          <w:lang w:val="fr-BE"/>
                        </w:rPr>
                        <w:t>Custody</w:t>
                      </w:r>
                      <w:proofErr w:type="spellEnd"/>
                      <w:r w:rsidRPr="00DB0B3B">
                        <w:rPr>
                          <w:rFonts w:ascii="Arial" w:hAnsi="Arial" w:cs="Arial"/>
                          <w:color w:val="000000" w:themeColor="text1"/>
                          <w:sz w:val="36"/>
                          <w:szCs w:val="40"/>
                          <w:lang w:val="fr-BE"/>
                        </w:rPr>
                        <w:t xml:space="preserve"> </w:t>
                      </w:r>
                    </w:p>
                    <w:p w14:paraId="6990AD91" w14:textId="279A69AE" w:rsidR="00907EB6" w:rsidRPr="00361430" w:rsidRDefault="00907EB6" w:rsidP="00577EBC">
                      <w:pPr>
                        <w:spacing w:line="276" w:lineRule="auto"/>
                        <w:jc w:val="center"/>
                        <w:rPr>
                          <w:rFonts w:ascii="Arial" w:hAnsi="Arial" w:cs="Arial"/>
                          <w:color w:val="000000" w:themeColor="text1"/>
                          <w:sz w:val="28"/>
                          <w:szCs w:val="40"/>
                        </w:rPr>
                      </w:pPr>
                      <w:r w:rsidRPr="00361430">
                        <w:rPr>
                          <w:rFonts w:ascii="Arial" w:hAnsi="Arial" w:cs="Arial"/>
                          <w:color w:val="000000" w:themeColor="text1"/>
                          <w:sz w:val="28"/>
                          <w:szCs w:val="40"/>
                        </w:rPr>
                        <w:t xml:space="preserve">(FSC-STD-40-004 V3-1 FR – </w:t>
                      </w:r>
                      <w:proofErr w:type="spellStart"/>
                      <w:r w:rsidRPr="00361430">
                        <w:rPr>
                          <w:rFonts w:ascii="Arial" w:hAnsi="Arial" w:cs="Arial"/>
                          <w:color w:val="000000" w:themeColor="text1"/>
                          <w:sz w:val="28"/>
                          <w:szCs w:val="40"/>
                        </w:rPr>
                        <w:t>Annexe</w:t>
                      </w:r>
                      <w:proofErr w:type="spellEnd"/>
                      <w:r w:rsidRPr="00361430">
                        <w:rPr>
                          <w:rFonts w:ascii="Arial" w:hAnsi="Arial" w:cs="Arial"/>
                          <w:color w:val="000000" w:themeColor="text1"/>
                          <w:sz w:val="28"/>
                          <w:szCs w:val="40"/>
                        </w:rPr>
                        <w:t xml:space="preserve"> D)</w:t>
                      </w:r>
                    </w:p>
                    <w:p w14:paraId="33AB13D7" w14:textId="77777777" w:rsidR="00907EB6" w:rsidRPr="00361430" w:rsidRDefault="00907EB6" w:rsidP="00577EBC">
                      <w:pPr>
                        <w:spacing w:line="276" w:lineRule="auto"/>
                        <w:jc w:val="center"/>
                        <w:rPr>
                          <w:rFonts w:ascii="Arial" w:hAnsi="Arial" w:cs="Arial"/>
                          <w:color w:val="000000" w:themeColor="text1"/>
                          <w:sz w:val="36"/>
                          <w:szCs w:val="40"/>
                        </w:rPr>
                      </w:pPr>
                    </w:p>
                    <w:p w14:paraId="4524DE92" w14:textId="53A9EDAF" w:rsidR="00907EB6" w:rsidRPr="00023C64" w:rsidRDefault="00907EB6" w:rsidP="00577EBC">
                      <w:pPr>
                        <w:spacing w:line="276" w:lineRule="auto"/>
                        <w:jc w:val="center"/>
                        <w:rPr>
                          <w:rStyle w:val="FSCSubHeadline"/>
                          <w:rFonts w:cs="Arial"/>
                          <w:color w:val="000000" w:themeColor="text1"/>
                          <w:sz w:val="24"/>
                          <w:lang w:val="nl-BE"/>
                        </w:rPr>
                      </w:pPr>
                      <w:r>
                        <w:rPr>
                          <w:rFonts w:ascii="Arial" w:hAnsi="Arial" w:cs="Arial"/>
                          <w:color w:val="000000" w:themeColor="text1"/>
                          <w:szCs w:val="40"/>
                          <w:lang w:val="nl-BE"/>
                        </w:rPr>
                        <w:t xml:space="preserve">Dernière version </w:t>
                      </w:r>
                      <w:r w:rsidRPr="00023C64">
                        <w:rPr>
                          <w:rFonts w:ascii="Arial" w:hAnsi="Arial" w:cs="Arial"/>
                          <w:color w:val="000000" w:themeColor="text1"/>
                          <w:szCs w:val="40"/>
                          <w:lang w:val="nl-BE"/>
                        </w:rPr>
                        <w:t>: 31/08/2021</w:t>
                      </w:r>
                    </w:p>
                    <w:p w14:paraId="6E5F8497" w14:textId="77777777" w:rsidR="00907EB6" w:rsidRPr="00DF6E10" w:rsidRDefault="00907EB6" w:rsidP="00577EBC">
                      <w:pPr>
                        <w:rPr>
                          <w:lang w:val="nl-BE"/>
                        </w:rPr>
                      </w:pPr>
                    </w:p>
                  </w:txbxContent>
                </v:textbox>
              </v:shape>
            </w:pict>
          </mc:Fallback>
        </mc:AlternateContent>
      </w:r>
    </w:p>
    <w:p w14:paraId="1DB2F949" w14:textId="6A9F33B3" w:rsidR="00534452" w:rsidRPr="00D46078" w:rsidRDefault="00534452">
      <w:pPr>
        <w:rPr>
          <w:rFonts w:ascii="Arial" w:hAnsi="Arial" w:cs="Arial"/>
          <w:sz w:val="20"/>
          <w:szCs w:val="20"/>
        </w:rPr>
      </w:pPr>
    </w:p>
    <w:p w14:paraId="76123670" w14:textId="77777777" w:rsidR="00534452" w:rsidRPr="00D46078" w:rsidRDefault="00534452">
      <w:pPr>
        <w:rPr>
          <w:rFonts w:ascii="Arial" w:hAnsi="Arial" w:cs="Arial"/>
          <w:sz w:val="20"/>
          <w:szCs w:val="20"/>
        </w:rPr>
      </w:pPr>
    </w:p>
    <w:p w14:paraId="33BF6D7C" w14:textId="77777777" w:rsidR="00534452" w:rsidRPr="00D46078" w:rsidRDefault="00534452">
      <w:pPr>
        <w:rPr>
          <w:rFonts w:ascii="Arial" w:hAnsi="Arial" w:cs="Arial"/>
          <w:sz w:val="20"/>
          <w:szCs w:val="20"/>
        </w:rPr>
      </w:pPr>
    </w:p>
    <w:p w14:paraId="51D7FF32" w14:textId="77777777" w:rsidR="00534452" w:rsidRPr="00D46078" w:rsidRDefault="00534452">
      <w:pPr>
        <w:rPr>
          <w:rFonts w:ascii="Arial" w:hAnsi="Arial" w:cs="Arial"/>
          <w:sz w:val="20"/>
          <w:szCs w:val="20"/>
        </w:rPr>
      </w:pPr>
    </w:p>
    <w:p w14:paraId="6665F023" w14:textId="77777777" w:rsidR="00534452" w:rsidRPr="00D46078" w:rsidRDefault="00534452">
      <w:pPr>
        <w:rPr>
          <w:rFonts w:ascii="Arial" w:hAnsi="Arial" w:cs="Arial"/>
          <w:sz w:val="20"/>
          <w:szCs w:val="20"/>
        </w:rPr>
      </w:pPr>
    </w:p>
    <w:p w14:paraId="6FBA59C9" w14:textId="02A6049F" w:rsidR="00534452" w:rsidRPr="00D46078" w:rsidRDefault="00534452">
      <w:pPr>
        <w:rPr>
          <w:rFonts w:ascii="Arial" w:hAnsi="Arial" w:cs="Arial"/>
          <w:sz w:val="20"/>
          <w:szCs w:val="20"/>
        </w:rPr>
      </w:pPr>
    </w:p>
    <w:p w14:paraId="5B136383" w14:textId="77777777" w:rsidR="00534452" w:rsidRPr="00D46078" w:rsidRDefault="00534452">
      <w:pPr>
        <w:rPr>
          <w:rFonts w:ascii="Arial" w:hAnsi="Arial" w:cs="Arial"/>
          <w:sz w:val="20"/>
          <w:szCs w:val="20"/>
        </w:rPr>
      </w:pPr>
    </w:p>
    <w:p w14:paraId="11DD7D39" w14:textId="77777777" w:rsidR="00534452" w:rsidRPr="00D46078" w:rsidRDefault="00534452">
      <w:pPr>
        <w:rPr>
          <w:rFonts w:ascii="Arial" w:hAnsi="Arial" w:cs="Arial"/>
          <w:sz w:val="20"/>
          <w:szCs w:val="20"/>
        </w:rPr>
      </w:pPr>
    </w:p>
    <w:p w14:paraId="7919A502" w14:textId="77777777" w:rsidR="00534452" w:rsidRPr="00D46078" w:rsidRDefault="00534452">
      <w:pPr>
        <w:rPr>
          <w:rFonts w:ascii="Arial" w:hAnsi="Arial" w:cs="Arial"/>
          <w:sz w:val="20"/>
          <w:szCs w:val="20"/>
        </w:rPr>
      </w:pPr>
    </w:p>
    <w:p w14:paraId="67DC2B7F" w14:textId="77777777" w:rsidR="00534452" w:rsidRPr="00D46078" w:rsidRDefault="00534452">
      <w:pPr>
        <w:rPr>
          <w:rFonts w:ascii="Arial" w:hAnsi="Arial" w:cs="Arial"/>
          <w:sz w:val="20"/>
          <w:szCs w:val="20"/>
        </w:rPr>
      </w:pPr>
    </w:p>
    <w:p w14:paraId="047D8507" w14:textId="77777777" w:rsidR="00534452" w:rsidRPr="00D46078" w:rsidRDefault="00534452">
      <w:pPr>
        <w:rPr>
          <w:rFonts w:ascii="Arial" w:hAnsi="Arial" w:cs="Arial"/>
          <w:sz w:val="20"/>
          <w:szCs w:val="20"/>
        </w:rPr>
      </w:pPr>
    </w:p>
    <w:p w14:paraId="5E650182" w14:textId="77777777" w:rsidR="00534452" w:rsidRPr="00D46078" w:rsidRDefault="00534452">
      <w:pPr>
        <w:rPr>
          <w:rFonts w:ascii="Arial" w:hAnsi="Arial" w:cs="Arial"/>
          <w:sz w:val="20"/>
          <w:szCs w:val="20"/>
        </w:rPr>
      </w:pPr>
    </w:p>
    <w:p w14:paraId="63F7B942" w14:textId="77777777" w:rsidR="00534452" w:rsidRPr="00D46078" w:rsidRDefault="00534452">
      <w:pPr>
        <w:rPr>
          <w:rFonts w:ascii="Arial" w:hAnsi="Arial" w:cs="Arial"/>
          <w:sz w:val="20"/>
          <w:szCs w:val="20"/>
        </w:rPr>
      </w:pPr>
    </w:p>
    <w:p w14:paraId="318AFB6F" w14:textId="77777777" w:rsidR="00534452" w:rsidRPr="00D46078" w:rsidRDefault="00534452">
      <w:pPr>
        <w:rPr>
          <w:rFonts w:ascii="Arial" w:hAnsi="Arial" w:cs="Arial"/>
          <w:sz w:val="20"/>
          <w:szCs w:val="20"/>
        </w:rPr>
      </w:pPr>
    </w:p>
    <w:p w14:paraId="3BDC9EBA" w14:textId="77777777" w:rsidR="00534452" w:rsidRPr="00D46078" w:rsidRDefault="00534452">
      <w:pPr>
        <w:rPr>
          <w:rFonts w:ascii="Arial" w:hAnsi="Arial" w:cs="Arial"/>
          <w:sz w:val="20"/>
          <w:szCs w:val="20"/>
        </w:rPr>
      </w:pPr>
    </w:p>
    <w:p w14:paraId="19C21167" w14:textId="77777777" w:rsidR="00534452" w:rsidRPr="00D46078" w:rsidRDefault="003D787D" w:rsidP="00C92605">
      <w:pPr>
        <w:tabs>
          <w:tab w:val="center" w:pos="4150"/>
          <w:tab w:val="left" w:pos="6210"/>
        </w:tabs>
        <w:rPr>
          <w:rFonts w:ascii="Arial" w:hAnsi="Arial" w:cs="Arial"/>
          <w:b/>
          <w:color w:val="FF0000"/>
          <w:sz w:val="20"/>
          <w:szCs w:val="20"/>
        </w:rPr>
      </w:pPr>
      <w:r w:rsidRPr="00D46078">
        <w:rPr>
          <w:rFonts w:ascii="Arial" w:hAnsi="Arial" w:cs="Arial"/>
          <w:b/>
          <w:color w:val="FF0000"/>
          <w:sz w:val="20"/>
          <w:szCs w:val="20"/>
        </w:rPr>
        <w:tab/>
      </w:r>
    </w:p>
    <w:p w14:paraId="45224900" w14:textId="77777777" w:rsidR="00743DE3" w:rsidRPr="00D46078" w:rsidRDefault="00743DE3" w:rsidP="00C92605">
      <w:pPr>
        <w:tabs>
          <w:tab w:val="center" w:pos="4150"/>
          <w:tab w:val="left" w:pos="6210"/>
        </w:tabs>
        <w:rPr>
          <w:rFonts w:ascii="Arial" w:hAnsi="Arial" w:cs="Arial"/>
          <w:b/>
          <w:color w:val="FF0000"/>
          <w:sz w:val="20"/>
          <w:szCs w:val="20"/>
        </w:rPr>
      </w:pPr>
    </w:p>
    <w:p w14:paraId="4F5761C3" w14:textId="77777777" w:rsidR="00534452" w:rsidRPr="00D46078" w:rsidRDefault="00534452">
      <w:pPr>
        <w:rPr>
          <w:rFonts w:ascii="Arial" w:hAnsi="Arial" w:cs="Arial"/>
          <w:sz w:val="20"/>
          <w:szCs w:val="20"/>
        </w:rPr>
      </w:pPr>
    </w:p>
    <w:p w14:paraId="664E4ABB" w14:textId="77777777" w:rsidR="000A0424" w:rsidRPr="00D46078" w:rsidRDefault="000A0424">
      <w:pPr>
        <w:rPr>
          <w:rFonts w:ascii="Arial" w:hAnsi="Arial" w:cs="Arial"/>
          <w:sz w:val="20"/>
          <w:szCs w:val="20"/>
        </w:rPr>
      </w:pPr>
    </w:p>
    <w:p w14:paraId="6495E06B" w14:textId="77777777" w:rsidR="000A0424" w:rsidRPr="00D46078" w:rsidRDefault="000A0424">
      <w:pPr>
        <w:rPr>
          <w:rFonts w:ascii="Arial" w:hAnsi="Arial" w:cs="Arial"/>
          <w:sz w:val="20"/>
          <w:szCs w:val="20"/>
        </w:rPr>
      </w:pPr>
    </w:p>
    <w:p w14:paraId="64CF45B5" w14:textId="77777777" w:rsidR="00534452" w:rsidRPr="00D46078" w:rsidRDefault="00534452">
      <w:pPr>
        <w:rPr>
          <w:rFonts w:ascii="Arial" w:hAnsi="Arial" w:cs="Arial"/>
          <w:sz w:val="20"/>
          <w:szCs w:val="20"/>
        </w:rPr>
      </w:pPr>
    </w:p>
    <w:p w14:paraId="7EB20C9D" w14:textId="77777777" w:rsidR="00534452" w:rsidRPr="00D46078" w:rsidRDefault="00534452">
      <w:pPr>
        <w:rPr>
          <w:rFonts w:ascii="Arial" w:hAnsi="Arial" w:cs="Arial"/>
          <w:sz w:val="20"/>
          <w:szCs w:val="20"/>
        </w:rPr>
      </w:pPr>
    </w:p>
    <w:p w14:paraId="0F9AD767" w14:textId="43F68D3C" w:rsidR="00D46078" w:rsidRDefault="00D46078">
      <w:pPr>
        <w:rPr>
          <w:rFonts w:ascii="Arial" w:hAnsi="Arial" w:cs="Arial"/>
          <w:sz w:val="20"/>
          <w:szCs w:val="20"/>
        </w:rPr>
      </w:pPr>
      <w:r>
        <w:rPr>
          <w:rFonts w:ascii="Arial" w:hAnsi="Arial" w:cs="Arial"/>
          <w:sz w:val="20"/>
          <w:szCs w:val="20"/>
        </w:rPr>
        <w:br w:type="page"/>
      </w:r>
    </w:p>
    <w:p w14:paraId="31D2FC9C" w14:textId="68EB97CD" w:rsidR="00DB0B3B" w:rsidRPr="00DB0B3B" w:rsidRDefault="00DB0B3B" w:rsidP="00157CD4">
      <w:pPr>
        <w:spacing w:before="120" w:after="120" w:line="276" w:lineRule="auto"/>
        <w:jc w:val="both"/>
        <w:rPr>
          <w:rFonts w:ascii="Arial" w:eastAsia="Calibri" w:hAnsi="Arial" w:cs="Arial"/>
          <w:sz w:val="22"/>
          <w:szCs w:val="22"/>
          <w:lang w:val="fr-BE"/>
        </w:rPr>
      </w:pPr>
      <w:bookmarkStart w:id="1" w:name="_Toc364332017"/>
      <w:r w:rsidRPr="00DB0B3B">
        <w:rPr>
          <w:rFonts w:ascii="Arial" w:eastAsia="Calibri" w:hAnsi="Arial" w:cs="Arial"/>
          <w:sz w:val="22"/>
          <w:szCs w:val="22"/>
          <w:lang w:val="fr-BE"/>
        </w:rPr>
        <w:lastRenderedPageBreak/>
        <w:t xml:space="preserve">La dernière version de la norme </w:t>
      </w:r>
      <w:r>
        <w:rPr>
          <w:rFonts w:ascii="Arial" w:eastAsia="Calibri" w:hAnsi="Arial" w:cs="Arial"/>
          <w:sz w:val="22"/>
          <w:szCs w:val="22"/>
          <w:lang w:val="fr-BE"/>
        </w:rPr>
        <w:t>de</w:t>
      </w:r>
      <w:r w:rsidRPr="00DB0B3B">
        <w:rPr>
          <w:rFonts w:ascii="Arial" w:eastAsia="Calibri" w:hAnsi="Arial" w:cs="Arial"/>
          <w:sz w:val="22"/>
          <w:szCs w:val="22"/>
          <w:lang w:val="fr-BE"/>
        </w:rPr>
        <w:t xml:space="preserve"> certification de la chaîne de traçabilité</w:t>
      </w:r>
      <w:r w:rsidR="00B34AEC">
        <w:rPr>
          <w:rStyle w:val="Voetnootmarkering"/>
          <w:rFonts w:ascii="Arial" w:eastAsia="Calibri" w:hAnsi="Arial"/>
          <w:sz w:val="22"/>
          <w:szCs w:val="22"/>
          <w:lang w:val="nl-NL"/>
        </w:rPr>
        <w:footnoteReference w:id="1"/>
      </w:r>
      <w:r w:rsidR="00B34AEC" w:rsidRPr="00B34AEC">
        <w:rPr>
          <w:rFonts w:ascii="Arial" w:eastAsia="Calibri" w:hAnsi="Arial" w:cs="Arial"/>
          <w:sz w:val="22"/>
          <w:szCs w:val="22"/>
          <w:lang w:val="fr-BE"/>
        </w:rPr>
        <w:t xml:space="preserve"> </w:t>
      </w:r>
      <w:r w:rsidRPr="00DB0B3B">
        <w:rPr>
          <w:rFonts w:ascii="Arial" w:eastAsia="Calibri" w:hAnsi="Arial" w:cs="Arial"/>
          <w:sz w:val="22"/>
          <w:szCs w:val="22"/>
          <w:lang w:val="fr-BE"/>
        </w:rPr>
        <w:t xml:space="preserve"> attend des titulaires de certificat qu'ils se conforment aux </w:t>
      </w:r>
      <w:r>
        <w:rPr>
          <w:rFonts w:ascii="Arial" w:eastAsia="Calibri" w:hAnsi="Arial" w:cs="Arial"/>
          <w:sz w:val="22"/>
          <w:szCs w:val="22"/>
          <w:lang w:val="fr-BE"/>
        </w:rPr>
        <w:t>exigences</w:t>
      </w:r>
      <w:r w:rsidRPr="00DB0B3B">
        <w:rPr>
          <w:rFonts w:ascii="Arial" w:eastAsia="Calibri" w:hAnsi="Arial" w:cs="Arial"/>
          <w:sz w:val="22"/>
          <w:szCs w:val="22"/>
          <w:lang w:val="fr-BE"/>
        </w:rPr>
        <w:t xml:space="preserve"> fondamentales</w:t>
      </w:r>
      <w:r>
        <w:rPr>
          <w:rFonts w:ascii="Arial" w:eastAsia="Calibri" w:hAnsi="Arial" w:cs="Arial"/>
          <w:sz w:val="22"/>
          <w:szCs w:val="22"/>
          <w:lang w:val="fr-BE"/>
        </w:rPr>
        <w:t xml:space="preserve"> FSC en matière de travail</w:t>
      </w:r>
      <w:r w:rsidRPr="00DB0B3B">
        <w:rPr>
          <w:rFonts w:ascii="Arial" w:eastAsia="Calibri" w:hAnsi="Arial" w:cs="Arial"/>
          <w:sz w:val="22"/>
          <w:szCs w:val="22"/>
          <w:lang w:val="fr-BE"/>
        </w:rPr>
        <w:t>. À cette fin, l'organisation doit :</w:t>
      </w:r>
    </w:p>
    <w:p w14:paraId="26D273CC" w14:textId="0E2BB9FB" w:rsidR="00DB0B3B" w:rsidRDefault="00635EE6" w:rsidP="002E0A35">
      <w:pPr>
        <w:numPr>
          <w:ilvl w:val="0"/>
          <w:numId w:val="8"/>
        </w:numPr>
        <w:spacing w:before="120" w:after="120" w:line="276" w:lineRule="auto"/>
        <w:jc w:val="both"/>
        <w:rPr>
          <w:rFonts w:ascii="Arial" w:eastAsia="Calibri" w:hAnsi="Arial" w:cs="Arial"/>
          <w:sz w:val="22"/>
          <w:szCs w:val="22"/>
          <w:lang w:val="fr-BE"/>
        </w:rPr>
      </w:pPr>
      <w:r>
        <w:rPr>
          <w:rFonts w:ascii="Arial" w:eastAsia="Calibri" w:hAnsi="Arial" w:cs="Arial"/>
          <w:sz w:val="22"/>
          <w:szCs w:val="22"/>
          <w:lang w:val="fr-BE"/>
        </w:rPr>
        <w:t>a</w:t>
      </w:r>
      <w:r w:rsidR="00DB0B3B" w:rsidRPr="00DB0B3B">
        <w:rPr>
          <w:rFonts w:ascii="Arial" w:eastAsia="Calibri" w:hAnsi="Arial" w:cs="Arial"/>
          <w:sz w:val="22"/>
          <w:szCs w:val="22"/>
          <w:lang w:val="fr-BE"/>
        </w:rPr>
        <w:t xml:space="preserve">dopter et mettre en œuvre une </w:t>
      </w:r>
      <w:r w:rsidR="00DB0B3B" w:rsidRPr="00DB0B3B">
        <w:rPr>
          <w:rFonts w:ascii="Arial" w:eastAsia="Calibri" w:hAnsi="Arial" w:cs="Arial"/>
          <w:b/>
          <w:bCs/>
          <w:sz w:val="22"/>
          <w:szCs w:val="22"/>
          <w:lang w:val="fr-BE"/>
        </w:rPr>
        <w:t>déclaration de politique</w:t>
      </w:r>
      <w:r w:rsidR="00DB0B3B" w:rsidRPr="00DB0B3B">
        <w:rPr>
          <w:rFonts w:ascii="Arial" w:eastAsia="Calibri" w:hAnsi="Arial" w:cs="Arial"/>
          <w:sz w:val="22"/>
          <w:szCs w:val="22"/>
          <w:lang w:val="fr-BE"/>
        </w:rPr>
        <w:t xml:space="preserve"> qui englobent les exigences fondamentales FSC en matière de travail</w:t>
      </w:r>
      <w:r w:rsidR="00F94E76">
        <w:rPr>
          <w:rStyle w:val="Voetnootmarkering"/>
          <w:rFonts w:ascii="Arial" w:eastAsia="Calibri" w:hAnsi="Arial"/>
          <w:sz w:val="22"/>
          <w:szCs w:val="22"/>
          <w:lang w:val="nl-NL"/>
        </w:rPr>
        <w:footnoteReference w:id="2"/>
      </w:r>
      <w:r w:rsidR="00F94E76" w:rsidRPr="00F94E76">
        <w:rPr>
          <w:rFonts w:ascii="Arial" w:eastAsia="Calibri" w:hAnsi="Arial" w:cs="Arial"/>
          <w:sz w:val="22"/>
          <w:szCs w:val="22"/>
          <w:lang w:val="fr-BE"/>
        </w:rPr>
        <w:t>;</w:t>
      </w:r>
    </w:p>
    <w:p w14:paraId="6BBD6477" w14:textId="452DAD1C" w:rsidR="00DB0B3B" w:rsidRPr="00DB0B3B" w:rsidRDefault="00DB0B3B" w:rsidP="00DB0B3B">
      <w:pPr>
        <w:spacing w:before="120" w:after="120" w:line="276" w:lineRule="auto"/>
        <w:jc w:val="both"/>
        <w:rPr>
          <w:rFonts w:ascii="Arial" w:eastAsia="Calibri" w:hAnsi="Arial" w:cs="Arial"/>
          <w:sz w:val="22"/>
          <w:szCs w:val="22"/>
          <w:lang w:val="fr-BE"/>
        </w:rPr>
      </w:pPr>
      <w:r>
        <w:rPr>
          <w:rFonts w:ascii="Arial" w:eastAsia="Calibri" w:hAnsi="Arial" w:cs="Arial"/>
          <w:sz w:val="22"/>
          <w:szCs w:val="22"/>
          <w:lang w:val="fr-BE"/>
        </w:rPr>
        <w:t xml:space="preserve">et </w:t>
      </w:r>
    </w:p>
    <w:p w14:paraId="55A1DFED" w14:textId="662A740D" w:rsidR="00DB0B3B" w:rsidRPr="00DB0B3B" w:rsidRDefault="00635EE6" w:rsidP="002E0A35">
      <w:pPr>
        <w:numPr>
          <w:ilvl w:val="0"/>
          <w:numId w:val="8"/>
        </w:numPr>
        <w:spacing w:before="120" w:after="120" w:line="276" w:lineRule="auto"/>
        <w:jc w:val="both"/>
        <w:rPr>
          <w:rFonts w:ascii="Arial" w:eastAsia="Calibri" w:hAnsi="Arial" w:cs="Arial"/>
          <w:sz w:val="22"/>
          <w:szCs w:val="22"/>
          <w:lang w:val="fr-BE"/>
        </w:rPr>
      </w:pPr>
      <w:r>
        <w:rPr>
          <w:rFonts w:ascii="Arial" w:eastAsia="Calibri" w:hAnsi="Arial" w:cs="Arial"/>
          <w:sz w:val="22"/>
          <w:szCs w:val="22"/>
          <w:lang w:val="fr-BE"/>
        </w:rPr>
        <w:t>é</w:t>
      </w:r>
      <w:r w:rsidR="00DB0B3B" w:rsidRPr="00DB0B3B">
        <w:rPr>
          <w:rFonts w:ascii="Arial" w:eastAsia="Calibri" w:hAnsi="Arial" w:cs="Arial"/>
          <w:sz w:val="22"/>
          <w:szCs w:val="22"/>
          <w:lang w:val="fr-BE"/>
        </w:rPr>
        <w:t xml:space="preserve">laborer une </w:t>
      </w:r>
      <w:r w:rsidR="00DB0B3B" w:rsidRPr="00DB0B3B">
        <w:rPr>
          <w:rFonts w:ascii="Arial" w:eastAsia="Calibri" w:hAnsi="Arial" w:cs="Arial"/>
          <w:b/>
          <w:bCs/>
          <w:sz w:val="22"/>
          <w:szCs w:val="22"/>
          <w:lang w:val="fr-BE"/>
        </w:rPr>
        <w:t>auto-évaluation</w:t>
      </w:r>
      <w:r w:rsidR="00DB0B3B" w:rsidRPr="00DB0B3B">
        <w:rPr>
          <w:rFonts w:ascii="Arial" w:eastAsia="Calibri" w:hAnsi="Arial" w:cs="Arial"/>
          <w:sz w:val="22"/>
          <w:szCs w:val="22"/>
          <w:lang w:val="fr-BE"/>
        </w:rPr>
        <w:t xml:space="preserve"> décrivant comment l'organisation applique ces exigences fondamentales FSC en matière de travail au sein de ses propres opérations. Cette auto-évaluation doit indiquer comment cette déclaration de politique est mise en œuvre dans la pratique</w:t>
      </w:r>
      <w:r w:rsidR="00F94E76">
        <w:rPr>
          <w:rStyle w:val="Voetnootmarkering"/>
          <w:rFonts w:ascii="Arial" w:eastAsia="Calibri" w:hAnsi="Arial"/>
          <w:sz w:val="22"/>
          <w:szCs w:val="22"/>
          <w:lang w:val="nl-NL"/>
        </w:rPr>
        <w:footnoteReference w:id="3"/>
      </w:r>
      <w:r w:rsidR="00F94E76" w:rsidRPr="00F94E76">
        <w:rPr>
          <w:rFonts w:ascii="Arial" w:eastAsia="Calibri" w:hAnsi="Arial" w:cs="Arial"/>
          <w:sz w:val="22"/>
          <w:szCs w:val="22"/>
          <w:lang w:val="fr-BE"/>
        </w:rPr>
        <w:t>.</w:t>
      </w:r>
    </w:p>
    <w:p w14:paraId="4DF48BFB" w14:textId="77777777" w:rsidR="001F3149" w:rsidRPr="00DB0B3B" w:rsidRDefault="001F3149" w:rsidP="001F3149">
      <w:pPr>
        <w:spacing w:before="120" w:after="120" w:line="276" w:lineRule="auto"/>
        <w:jc w:val="both"/>
        <w:rPr>
          <w:rFonts w:ascii="Arial" w:eastAsia="Calibri" w:hAnsi="Arial" w:cs="Arial"/>
          <w:sz w:val="6"/>
          <w:szCs w:val="6"/>
          <w:lang w:val="fr-BE"/>
        </w:rPr>
      </w:pPr>
    </w:p>
    <w:p w14:paraId="51CC13F1" w14:textId="77777777" w:rsidR="00F94E76" w:rsidRPr="00F94E76" w:rsidRDefault="00F94E76" w:rsidP="00F94E76">
      <w:pPr>
        <w:spacing w:before="120" w:after="120" w:line="276" w:lineRule="auto"/>
        <w:jc w:val="both"/>
        <w:rPr>
          <w:rFonts w:ascii="Arial" w:eastAsia="Calibri" w:hAnsi="Arial" w:cs="Arial"/>
          <w:b/>
          <w:bCs/>
          <w:sz w:val="22"/>
          <w:szCs w:val="22"/>
          <w:lang w:val="fr-BE"/>
        </w:rPr>
      </w:pPr>
      <w:r w:rsidRPr="00F94E76">
        <w:rPr>
          <w:rFonts w:ascii="Arial" w:eastAsia="Calibri" w:hAnsi="Arial" w:cs="Arial"/>
          <w:b/>
          <w:bCs/>
          <w:sz w:val="22"/>
          <w:szCs w:val="22"/>
          <w:lang w:val="fr-BE"/>
        </w:rPr>
        <w:t>Législation et conformité</w:t>
      </w:r>
    </w:p>
    <w:p w14:paraId="628EE87B" w14:textId="56336A38" w:rsidR="00F94E76" w:rsidRPr="00F94E76" w:rsidRDefault="00635EE6" w:rsidP="00F94E76">
      <w:pPr>
        <w:spacing w:before="120" w:after="120" w:line="276" w:lineRule="auto"/>
        <w:jc w:val="both"/>
        <w:rPr>
          <w:rFonts w:ascii="Arial" w:eastAsia="Calibri" w:hAnsi="Arial" w:cs="Arial"/>
          <w:sz w:val="22"/>
          <w:szCs w:val="22"/>
          <w:lang w:val="fr-BE"/>
        </w:rPr>
      </w:pPr>
      <w:r>
        <w:rPr>
          <w:rFonts w:ascii="Arial" w:eastAsia="Calibri" w:hAnsi="Arial" w:cs="Arial"/>
          <w:sz w:val="22"/>
          <w:szCs w:val="22"/>
          <w:lang w:val="fr-BE"/>
        </w:rPr>
        <w:t>L</w:t>
      </w:r>
      <w:r w:rsidR="00F94E76" w:rsidRPr="00F94E76">
        <w:rPr>
          <w:rFonts w:ascii="Arial" w:eastAsia="Calibri" w:hAnsi="Arial" w:cs="Arial"/>
          <w:sz w:val="22"/>
          <w:szCs w:val="22"/>
          <w:lang w:val="fr-BE"/>
        </w:rPr>
        <w:t xml:space="preserve">es exigences relatives au respect de ces conditions fondamentales </w:t>
      </w:r>
      <w:r w:rsidR="00F94E76">
        <w:rPr>
          <w:rFonts w:ascii="Arial" w:eastAsia="Calibri" w:hAnsi="Arial" w:cs="Arial"/>
          <w:sz w:val="22"/>
          <w:szCs w:val="22"/>
          <w:lang w:val="fr-BE"/>
        </w:rPr>
        <w:t>en matière de travail</w:t>
      </w:r>
      <w:r w:rsidR="00F94E76" w:rsidRPr="00F94E76">
        <w:rPr>
          <w:rFonts w:ascii="Arial" w:eastAsia="Calibri" w:hAnsi="Arial" w:cs="Arial"/>
          <w:sz w:val="22"/>
          <w:szCs w:val="22"/>
          <w:lang w:val="fr-BE"/>
        </w:rPr>
        <w:t xml:space="preserve"> sont inscrites dans la législation nationale en Belgique. </w:t>
      </w:r>
      <w:r w:rsidR="00F94E76">
        <w:rPr>
          <w:rFonts w:ascii="Arial" w:eastAsia="Calibri" w:hAnsi="Arial" w:cs="Arial"/>
          <w:sz w:val="22"/>
          <w:szCs w:val="22"/>
          <w:lang w:val="fr-BE"/>
        </w:rPr>
        <w:t>L’</w:t>
      </w:r>
      <w:r>
        <w:rPr>
          <w:rFonts w:ascii="Arial" w:eastAsia="Calibri" w:hAnsi="Arial" w:cs="Arial"/>
          <w:sz w:val="22"/>
          <w:szCs w:val="22"/>
          <w:lang w:val="fr-BE"/>
        </w:rPr>
        <w:t>é</w:t>
      </w:r>
      <w:r w:rsidR="00F94E76">
        <w:rPr>
          <w:rFonts w:ascii="Arial" w:eastAsia="Calibri" w:hAnsi="Arial" w:cs="Arial"/>
          <w:sz w:val="22"/>
          <w:szCs w:val="22"/>
          <w:lang w:val="fr-BE"/>
        </w:rPr>
        <w:t>nonciation de ce fait et/o</w:t>
      </w:r>
      <w:r w:rsidR="00F94E76" w:rsidRPr="00F94E76">
        <w:rPr>
          <w:rFonts w:ascii="Arial" w:eastAsia="Calibri" w:hAnsi="Arial" w:cs="Arial"/>
          <w:sz w:val="22"/>
          <w:szCs w:val="22"/>
          <w:lang w:val="fr-BE"/>
        </w:rPr>
        <w:t xml:space="preserve">u simplement un résumé des lois et réglementations pertinentes, </w:t>
      </w:r>
      <w:r w:rsidR="00F94E76">
        <w:rPr>
          <w:rFonts w:ascii="Arial" w:eastAsia="Calibri" w:hAnsi="Arial" w:cs="Arial"/>
          <w:sz w:val="22"/>
          <w:szCs w:val="22"/>
          <w:lang w:val="fr-BE"/>
        </w:rPr>
        <w:t>sont</w:t>
      </w:r>
      <w:r w:rsidR="00F94E76" w:rsidRPr="00F94E76">
        <w:rPr>
          <w:rFonts w:ascii="Arial" w:eastAsia="Calibri" w:hAnsi="Arial" w:cs="Arial"/>
          <w:sz w:val="22"/>
          <w:szCs w:val="22"/>
          <w:lang w:val="fr-BE"/>
        </w:rPr>
        <w:t xml:space="preserve"> insuffisant</w:t>
      </w:r>
      <w:r w:rsidR="00F94E76">
        <w:rPr>
          <w:rFonts w:ascii="Arial" w:eastAsia="Calibri" w:hAnsi="Arial" w:cs="Arial"/>
          <w:sz w:val="22"/>
          <w:szCs w:val="22"/>
          <w:lang w:val="fr-BE"/>
        </w:rPr>
        <w:t>s</w:t>
      </w:r>
      <w:r w:rsidR="00F94E76" w:rsidRPr="00F94E76">
        <w:rPr>
          <w:rFonts w:ascii="Arial" w:eastAsia="Calibri" w:hAnsi="Arial" w:cs="Arial"/>
          <w:sz w:val="22"/>
          <w:szCs w:val="22"/>
          <w:lang w:val="fr-BE"/>
        </w:rPr>
        <w:t xml:space="preserve">, car cela ne garantit pas une « application pratique » au sein de l'entreprise. Évidemment, ce cadre </w:t>
      </w:r>
      <w:r w:rsidR="00F94E76">
        <w:rPr>
          <w:rFonts w:ascii="Arial" w:eastAsia="Calibri" w:hAnsi="Arial" w:cs="Arial"/>
          <w:sz w:val="22"/>
          <w:szCs w:val="22"/>
          <w:lang w:val="fr-BE"/>
        </w:rPr>
        <w:t xml:space="preserve">existant </w:t>
      </w:r>
      <w:r w:rsidR="00F94E76" w:rsidRPr="00F94E76">
        <w:rPr>
          <w:rFonts w:ascii="Arial" w:eastAsia="Calibri" w:hAnsi="Arial" w:cs="Arial"/>
          <w:sz w:val="22"/>
          <w:szCs w:val="22"/>
          <w:lang w:val="fr-BE"/>
        </w:rPr>
        <w:t xml:space="preserve">constitue une bonne base. La conformité au niveau de l'entreprise doit </w:t>
      </w:r>
      <w:r w:rsidR="00F94E76">
        <w:rPr>
          <w:rFonts w:ascii="Arial" w:eastAsia="Calibri" w:hAnsi="Arial" w:cs="Arial"/>
          <w:sz w:val="22"/>
          <w:szCs w:val="22"/>
          <w:lang w:val="fr-BE"/>
        </w:rPr>
        <w:t xml:space="preserve">néanmoins </w:t>
      </w:r>
      <w:r w:rsidR="00F94E76" w:rsidRPr="00F94E76">
        <w:rPr>
          <w:rFonts w:ascii="Arial" w:eastAsia="Calibri" w:hAnsi="Arial" w:cs="Arial"/>
          <w:sz w:val="22"/>
          <w:szCs w:val="22"/>
          <w:lang w:val="fr-BE"/>
        </w:rPr>
        <w:t>être démontrée par une auto-évaluation.</w:t>
      </w:r>
    </w:p>
    <w:p w14:paraId="42BE4D57" w14:textId="77777777" w:rsidR="00971B5E" w:rsidRPr="00F94E76" w:rsidRDefault="00971B5E" w:rsidP="001F3149">
      <w:pPr>
        <w:spacing w:before="120" w:after="120" w:line="276" w:lineRule="auto"/>
        <w:jc w:val="both"/>
        <w:rPr>
          <w:rFonts w:ascii="Arial" w:eastAsia="Calibri" w:hAnsi="Arial" w:cs="Arial"/>
          <w:sz w:val="6"/>
          <w:szCs w:val="6"/>
          <w:lang w:val="fr-BE"/>
        </w:rPr>
      </w:pPr>
    </w:p>
    <w:p w14:paraId="6A07D45E" w14:textId="519728A5" w:rsidR="00F94E76" w:rsidRPr="00F94E76" w:rsidRDefault="00F94E76" w:rsidP="00F94E76">
      <w:pPr>
        <w:spacing w:before="120" w:after="120" w:line="276" w:lineRule="auto"/>
        <w:jc w:val="both"/>
        <w:rPr>
          <w:rFonts w:ascii="Arial" w:eastAsia="Calibri" w:hAnsi="Arial" w:cs="Arial"/>
          <w:b/>
          <w:bCs/>
          <w:sz w:val="22"/>
          <w:szCs w:val="22"/>
          <w:lang w:val="fr-BE"/>
        </w:rPr>
      </w:pPr>
      <w:r w:rsidRPr="00F94E76">
        <w:rPr>
          <w:rFonts w:ascii="Arial" w:eastAsia="Calibri" w:hAnsi="Arial" w:cs="Arial"/>
          <w:b/>
          <w:bCs/>
          <w:sz w:val="22"/>
          <w:szCs w:val="22"/>
          <w:lang w:val="fr-BE"/>
        </w:rPr>
        <w:t>Date d'entrée en vigueur et respect des délais :</w:t>
      </w:r>
    </w:p>
    <w:p w14:paraId="1AB92CE6" w14:textId="16FB53FC" w:rsidR="00F94E76" w:rsidRPr="00F94E76" w:rsidRDefault="00F94E76" w:rsidP="00F94E76">
      <w:pPr>
        <w:spacing w:before="120" w:after="120" w:line="276" w:lineRule="auto"/>
        <w:jc w:val="both"/>
        <w:rPr>
          <w:rFonts w:ascii="Arial" w:eastAsia="Calibri" w:hAnsi="Arial" w:cs="Arial"/>
          <w:sz w:val="22"/>
          <w:szCs w:val="22"/>
          <w:lang w:val="fr-BE"/>
        </w:rPr>
      </w:pPr>
      <w:bookmarkStart w:id="2" w:name="_Hlk82605240"/>
      <w:r w:rsidRPr="00BB49F6">
        <w:rPr>
          <w:rFonts w:ascii="Arial" w:eastAsia="Calibri" w:hAnsi="Arial" w:cs="Arial"/>
          <w:sz w:val="22"/>
          <w:szCs w:val="22"/>
          <w:lang w:val="fr-BE"/>
        </w:rPr>
        <w:t>Ces exigences entreront en vigueur le 1er septembre 2021</w:t>
      </w:r>
      <w:r w:rsidR="00AD70A5" w:rsidRPr="00BB49F6">
        <w:rPr>
          <w:rFonts w:ascii="Arial" w:eastAsia="Calibri" w:hAnsi="Arial" w:cs="Arial"/>
          <w:sz w:val="22"/>
          <w:szCs w:val="22"/>
          <w:lang w:val="fr-BE"/>
        </w:rPr>
        <w:t xml:space="preserve"> pour tout nouveau candidat à la certification. Cette </w:t>
      </w:r>
      <w:r w:rsidRPr="00BB49F6">
        <w:rPr>
          <w:rFonts w:ascii="Arial" w:eastAsia="Calibri" w:hAnsi="Arial" w:cs="Arial"/>
          <w:sz w:val="22"/>
          <w:szCs w:val="22"/>
          <w:lang w:val="fr-BE"/>
        </w:rPr>
        <w:t xml:space="preserve">date </w:t>
      </w:r>
      <w:r w:rsidR="00AD70A5" w:rsidRPr="00BB49F6">
        <w:rPr>
          <w:rFonts w:ascii="Arial" w:eastAsia="Calibri" w:hAnsi="Arial" w:cs="Arial"/>
          <w:sz w:val="22"/>
          <w:szCs w:val="22"/>
          <w:lang w:val="fr-BE"/>
        </w:rPr>
        <w:t>marque</w:t>
      </w:r>
      <w:r w:rsidRPr="00BB49F6">
        <w:rPr>
          <w:rFonts w:ascii="Arial" w:eastAsia="Calibri" w:hAnsi="Arial" w:cs="Arial"/>
          <w:sz w:val="22"/>
          <w:szCs w:val="22"/>
          <w:lang w:val="fr-BE"/>
        </w:rPr>
        <w:t xml:space="preserve"> également </w:t>
      </w:r>
      <w:r w:rsidR="00AD70A5" w:rsidRPr="00BB49F6">
        <w:rPr>
          <w:rFonts w:ascii="Arial" w:eastAsia="Calibri" w:hAnsi="Arial" w:cs="Arial"/>
          <w:sz w:val="22"/>
          <w:szCs w:val="22"/>
          <w:lang w:val="fr-BE"/>
        </w:rPr>
        <w:t>le début d’</w:t>
      </w:r>
      <w:r w:rsidRPr="00BB49F6">
        <w:rPr>
          <w:rFonts w:ascii="Arial" w:eastAsia="Calibri" w:hAnsi="Arial" w:cs="Arial"/>
          <w:sz w:val="22"/>
          <w:szCs w:val="22"/>
          <w:lang w:val="fr-BE"/>
        </w:rPr>
        <w:t>une période de transition pour tous les titulaires de certificats existants qui devront se conformer à ces exigences d'ici le 31 décembre 2022</w:t>
      </w:r>
      <w:r w:rsidR="00AD70A5" w:rsidRPr="00BB49F6">
        <w:rPr>
          <w:rStyle w:val="Voetnootmarkering"/>
          <w:rFonts w:ascii="Arial" w:eastAsia="Calibri" w:hAnsi="Arial"/>
          <w:sz w:val="22"/>
          <w:szCs w:val="22"/>
          <w:lang w:val="nl-NL"/>
        </w:rPr>
        <w:footnoteReference w:id="4"/>
      </w:r>
      <w:r w:rsidR="00AD70A5" w:rsidRPr="00BB49F6">
        <w:rPr>
          <w:rFonts w:ascii="Arial" w:eastAsia="Calibri" w:hAnsi="Arial" w:cs="Arial"/>
          <w:sz w:val="22"/>
          <w:szCs w:val="22"/>
          <w:lang w:val="fr-BE"/>
        </w:rPr>
        <w:t>.</w:t>
      </w:r>
    </w:p>
    <w:bookmarkEnd w:id="2"/>
    <w:p w14:paraId="24C86F99" w14:textId="77777777" w:rsidR="00971B5E" w:rsidRPr="00F94E76" w:rsidRDefault="00971B5E" w:rsidP="00546EB5">
      <w:pPr>
        <w:spacing w:before="120" w:after="120" w:line="276" w:lineRule="auto"/>
        <w:jc w:val="both"/>
        <w:rPr>
          <w:rFonts w:ascii="Arial" w:eastAsia="Calibri" w:hAnsi="Arial" w:cs="Arial"/>
          <w:b/>
          <w:sz w:val="6"/>
          <w:szCs w:val="6"/>
          <w:lang w:val="fr-BE"/>
        </w:rPr>
      </w:pPr>
    </w:p>
    <w:p w14:paraId="3ED1660D" w14:textId="77777777" w:rsidR="00B12D54" w:rsidRPr="00B12D54" w:rsidRDefault="00B12D54" w:rsidP="00B12D54">
      <w:pPr>
        <w:spacing w:before="120" w:after="120" w:line="276" w:lineRule="auto"/>
        <w:jc w:val="both"/>
        <w:rPr>
          <w:rFonts w:ascii="Arial" w:eastAsia="Calibri" w:hAnsi="Arial" w:cs="Arial"/>
          <w:b/>
          <w:bCs/>
          <w:sz w:val="22"/>
          <w:szCs w:val="22"/>
          <w:lang w:val="fr-BE"/>
        </w:rPr>
      </w:pPr>
      <w:r w:rsidRPr="00B12D54">
        <w:rPr>
          <w:rFonts w:ascii="Arial" w:eastAsia="Calibri" w:hAnsi="Arial" w:cs="Arial"/>
          <w:b/>
          <w:bCs/>
          <w:sz w:val="22"/>
          <w:szCs w:val="22"/>
          <w:lang w:val="fr-BE"/>
        </w:rPr>
        <w:t>À propos de ce document</w:t>
      </w:r>
    </w:p>
    <w:p w14:paraId="21AA74B8" w14:textId="1AF379EB" w:rsidR="00B12D54" w:rsidRDefault="00B12D54" w:rsidP="00B12D54">
      <w:pPr>
        <w:spacing w:before="120" w:after="120" w:line="276" w:lineRule="auto"/>
        <w:jc w:val="both"/>
        <w:rPr>
          <w:rFonts w:ascii="Arial" w:eastAsia="Calibri" w:hAnsi="Arial" w:cs="Arial"/>
          <w:sz w:val="22"/>
          <w:szCs w:val="22"/>
          <w:lang w:val="fr-BE"/>
        </w:rPr>
      </w:pPr>
      <w:r w:rsidRPr="00B12D54">
        <w:rPr>
          <w:rFonts w:ascii="Arial" w:eastAsia="Calibri" w:hAnsi="Arial" w:cs="Arial"/>
          <w:sz w:val="22"/>
          <w:szCs w:val="22"/>
          <w:lang w:val="fr-BE"/>
        </w:rPr>
        <w:t xml:space="preserve">Ce document et ses annexes </w:t>
      </w:r>
      <w:r w:rsidR="00710EAC">
        <w:rPr>
          <w:rFonts w:ascii="Arial" w:eastAsia="Calibri" w:hAnsi="Arial" w:cs="Arial"/>
          <w:sz w:val="22"/>
          <w:szCs w:val="22"/>
          <w:lang w:val="fr-BE"/>
        </w:rPr>
        <w:t xml:space="preserve">ont pour objectif d’aider </w:t>
      </w:r>
      <w:r w:rsidRPr="00B12D54">
        <w:rPr>
          <w:rFonts w:ascii="Arial" w:eastAsia="Calibri" w:hAnsi="Arial" w:cs="Arial"/>
          <w:sz w:val="22"/>
          <w:szCs w:val="22"/>
          <w:lang w:val="fr-BE"/>
        </w:rPr>
        <w:t xml:space="preserve">les titulaires de certificat FSC belges </w:t>
      </w:r>
      <w:r w:rsidR="00710EAC">
        <w:rPr>
          <w:rFonts w:ascii="Arial" w:eastAsia="Calibri" w:hAnsi="Arial" w:cs="Arial"/>
          <w:sz w:val="22"/>
          <w:szCs w:val="22"/>
          <w:lang w:val="fr-BE"/>
        </w:rPr>
        <w:t xml:space="preserve">à se mettre en conformité avec </w:t>
      </w:r>
      <w:r w:rsidRPr="00B12D54">
        <w:rPr>
          <w:rFonts w:ascii="Arial" w:eastAsia="Calibri" w:hAnsi="Arial" w:cs="Arial"/>
          <w:sz w:val="22"/>
          <w:szCs w:val="22"/>
          <w:lang w:val="fr-BE"/>
        </w:rPr>
        <w:t xml:space="preserve">ces exigences, </w:t>
      </w:r>
      <w:r w:rsidR="00710EAC">
        <w:rPr>
          <w:rFonts w:ascii="Arial" w:eastAsia="Calibri" w:hAnsi="Arial" w:cs="Arial"/>
          <w:sz w:val="22"/>
          <w:szCs w:val="22"/>
          <w:lang w:val="fr-BE"/>
        </w:rPr>
        <w:t xml:space="preserve">via </w:t>
      </w:r>
      <w:r w:rsidRPr="00B12D54">
        <w:rPr>
          <w:rFonts w:ascii="Arial" w:eastAsia="Calibri" w:hAnsi="Arial" w:cs="Arial"/>
          <w:sz w:val="22"/>
          <w:szCs w:val="22"/>
          <w:lang w:val="fr-BE"/>
        </w:rPr>
        <w:t xml:space="preserve">des modèles utilisables et adaptables. </w:t>
      </w:r>
      <w:r w:rsidR="00710EAC">
        <w:rPr>
          <w:rFonts w:ascii="Arial" w:eastAsia="Calibri" w:hAnsi="Arial" w:cs="Arial"/>
          <w:sz w:val="22"/>
          <w:szCs w:val="22"/>
          <w:lang w:val="fr-BE"/>
        </w:rPr>
        <w:t>Bien entendu, l</w:t>
      </w:r>
      <w:r w:rsidRPr="00B12D54">
        <w:rPr>
          <w:rFonts w:ascii="Arial" w:eastAsia="Calibri" w:hAnsi="Arial" w:cs="Arial"/>
          <w:sz w:val="22"/>
          <w:szCs w:val="22"/>
          <w:lang w:val="fr-BE"/>
        </w:rPr>
        <w:t xml:space="preserve">'utilisation de </w:t>
      </w:r>
      <w:r w:rsidR="00710EAC">
        <w:rPr>
          <w:rFonts w:ascii="Arial" w:eastAsia="Calibri" w:hAnsi="Arial" w:cs="Arial"/>
          <w:sz w:val="22"/>
          <w:szCs w:val="22"/>
          <w:lang w:val="fr-BE"/>
        </w:rPr>
        <w:t>ces</w:t>
      </w:r>
      <w:r w:rsidRPr="00B12D54">
        <w:rPr>
          <w:rFonts w:ascii="Arial" w:eastAsia="Calibri" w:hAnsi="Arial" w:cs="Arial"/>
          <w:sz w:val="22"/>
          <w:szCs w:val="22"/>
          <w:lang w:val="fr-BE"/>
        </w:rPr>
        <w:t xml:space="preserve"> modèle</w:t>
      </w:r>
      <w:r w:rsidR="00710EAC">
        <w:rPr>
          <w:rFonts w:ascii="Arial" w:eastAsia="Calibri" w:hAnsi="Arial" w:cs="Arial"/>
          <w:sz w:val="22"/>
          <w:szCs w:val="22"/>
          <w:lang w:val="fr-BE"/>
        </w:rPr>
        <w:t>s</w:t>
      </w:r>
      <w:r w:rsidRPr="00B12D54">
        <w:rPr>
          <w:rFonts w:ascii="Arial" w:eastAsia="Calibri" w:hAnsi="Arial" w:cs="Arial"/>
          <w:sz w:val="22"/>
          <w:szCs w:val="22"/>
          <w:lang w:val="fr-BE"/>
        </w:rPr>
        <w:t xml:space="preserve"> ne garantit pas </w:t>
      </w:r>
      <w:r w:rsidR="00710EAC">
        <w:rPr>
          <w:rFonts w:ascii="Arial" w:eastAsia="Calibri" w:hAnsi="Arial" w:cs="Arial"/>
          <w:sz w:val="22"/>
          <w:szCs w:val="22"/>
          <w:lang w:val="fr-BE"/>
        </w:rPr>
        <w:t xml:space="preserve">en soi </w:t>
      </w:r>
      <w:r w:rsidRPr="00B12D54">
        <w:rPr>
          <w:rFonts w:ascii="Arial" w:eastAsia="Calibri" w:hAnsi="Arial" w:cs="Arial"/>
          <w:sz w:val="22"/>
          <w:szCs w:val="22"/>
          <w:lang w:val="fr-BE"/>
        </w:rPr>
        <w:t xml:space="preserve">le respect des </w:t>
      </w:r>
      <w:r w:rsidR="00710EAC">
        <w:rPr>
          <w:rFonts w:ascii="Arial" w:eastAsia="Calibri" w:hAnsi="Arial" w:cs="Arial"/>
          <w:sz w:val="22"/>
          <w:szCs w:val="22"/>
          <w:lang w:val="fr-BE"/>
        </w:rPr>
        <w:t xml:space="preserve">exigences </w:t>
      </w:r>
      <w:r w:rsidRPr="00B12D54">
        <w:rPr>
          <w:rFonts w:ascii="Arial" w:eastAsia="Calibri" w:hAnsi="Arial" w:cs="Arial"/>
          <w:sz w:val="22"/>
          <w:szCs w:val="22"/>
          <w:lang w:val="fr-BE"/>
        </w:rPr>
        <w:t>fondamentales du FSC</w:t>
      </w:r>
      <w:r w:rsidR="00710EAC">
        <w:rPr>
          <w:rFonts w:ascii="Arial" w:eastAsia="Calibri" w:hAnsi="Arial" w:cs="Arial"/>
          <w:sz w:val="22"/>
          <w:szCs w:val="22"/>
          <w:lang w:val="fr-BE"/>
        </w:rPr>
        <w:t xml:space="preserve"> en matière de travail mais ils représentent certainement une bonne base pour d</w:t>
      </w:r>
      <w:r w:rsidRPr="00B12D54">
        <w:rPr>
          <w:rFonts w:ascii="Arial" w:eastAsia="Calibri" w:hAnsi="Arial" w:cs="Arial"/>
          <w:sz w:val="22"/>
          <w:szCs w:val="22"/>
          <w:lang w:val="fr-BE"/>
        </w:rPr>
        <w:t>émarrer</w:t>
      </w:r>
      <w:r w:rsidR="00710EAC">
        <w:rPr>
          <w:rFonts w:ascii="Arial" w:eastAsia="Calibri" w:hAnsi="Arial" w:cs="Arial"/>
          <w:sz w:val="22"/>
          <w:szCs w:val="22"/>
          <w:lang w:val="fr-BE"/>
        </w:rPr>
        <w:t xml:space="preserve">. </w:t>
      </w:r>
      <w:r w:rsidRPr="00B12D54">
        <w:rPr>
          <w:rFonts w:ascii="Arial" w:eastAsia="Calibri" w:hAnsi="Arial" w:cs="Arial"/>
          <w:sz w:val="22"/>
          <w:szCs w:val="22"/>
          <w:lang w:val="fr-BE"/>
        </w:rPr>
        <w:t xml:space="preserve">Les titulaires de certificats peuvent </w:t>
      </w:r>
      <w:r w:rsidR="00B34AEC">
        <w:rPr>
          <w:rFonts w:ascii="Arial" w:eastAsia="Calibri" w:hAnsi="Arial" w:cs="Arial"/>
          <w:sz w:val="22"/>
          <w:szCs w:val="22"/>
          <w:lang w:val="fr-BE"/>
        </w:rPr>
        <w:t xml:space="preserve">naturellement aussi </w:t>
      </w:r>
      <w:r w:rsidRPr="00B12D54">
        <w:rPr>
          <w:rFonts w:ascii="Arial" w:eastAsia="Calibri" w:hAnsi="Arial" w:cs="Arial"/>
          <w:sz w:val="22"/>
          <w:szCs w:val="22"/>
          <w:lang w:val="fr-BE"/>
        </w:rPr>
        <w:t xml:space="preserve">utiliser un format différent, </w:t>
      </w:r>
      <w:r w:rsidR="00B34AEC">
        <w:rPr>
          <w:rFonts w:ascii="Arial" w:eastAsia="Calibri" w:hAnsi="Arial" w:cs="Arial"/>
          <w:sz w:val="22"/>
          <w:szCs w:val="22"/>
          <w:lang w:val="fr-BE"/>
        </w:rPr>
        <w:t>pour autant</w:t>
      </w:r>
      <w:r w:rsidRPr="00B12D54">
        <w:rPr>
          <w:rFonts w:ascii="Arial" w:eastAsia="Calibri" w:hAnsi="Arial" w:cs="Arial"/>
          <w:sz w:val="22"/>
          <w:szCs w:val="22"/>
          <w:lang w:val="fr-BE"/>
        </w:rPr>
        <w:t xml:space="preserve"> qu'ils puissent démontrer</w:t>
      </w:r>
      <w:r w:rsidR="00635EE6">
        <w:rPr>
          <w:rFonts w:ascii="Arial" w:eastAsia="Calibri" w:hAnsi="Arial" w:cs="Arial"/>
          <w:sz w:val="22"/>
          <w:szCs w:val="22"/>
          <w:lang w:val="fr-BE"/>
        </w:rPr>
        <w:t xml:space="preserve"> </w:t>
      </w:r>
      <w:r w:rsidR="00B34AEC">
        <w:rPr>
          <w:rFonts w:ascii="Arial" w:eastAsia="Calibri" w:hAnsi="Arial" w:cs="Arial"/>
          <w:sz w:val="22"/>
          <w:szCs w:val="22"/>
          <w:lang w:val="fr-BE"/>
        </w:rPr>
        <w:t>la manière dont ils satisfont aux</w:t>
      </w:r>
      <w:r w:rsidRPr="00B12D54">
        <w:rPr>
          <w:rFonts w:ascii="Arial" w:eastAsia="Calibri" w:hAnsi="Arial" w:cs="Arial"/>
          <w:sz w:val="22"/>
          <w:szCs w:val="22"/>
          <w:lang w:val="fr-BE"/>
        </w:rPr>
        <w:t xml:space="preserve"> exigences.</w:t>
      </w:r>
    </w:p>
    <w:p w14:paraId="1810D88D" w14:textId="612D8B09" w:rsidR="00B34AEC" w:rsidRPr="00B34AEC" w:rsidRDefault="00B34AEC" w:rsidP="001A06D1">
      <w:pPr>
        <w:keepNext/>
        <w:jc w:val="both"/>
        <w:outlineLvl w:val="2"/>
        <w:rPr>
          <w:rFonts w:ascii="Arial" w:eastAsia="Times New Roman" w:hAnsi="Arial" w:cs="Arial"/>
          <w:b/>
          <w:bCs/>
          <w:szCs w:val="18"/>
          <w:lang w:val="fr-BE" w:eastAsia="zh-CN"/>
        </w:rPr>
      </w:pPr>
      <w:r w:rsidRPr="00B34AEC">
        <w:rPr>
          <w:rFonts w:ascii="Arial" w:eastAsia="Times New Roman" w:hAnsi="Arial" w:cs="Arial"/>
          <w:b/>
          <w:bCs/>
          <w:szCs w:val="18"/>
          <w:lang w:val="fr-BE" w:eastAsia="zh-CN"/>
        </w:rPr>
        <w:lastRenderedPageBreak/>
        <w:t xml:space="preserve">Déclaration de politique sur le respect et </w:t>
      </w:r>
      <w:r>
        <w:rPr>
          <w:rFonts w:ascii="Arial" w:eastAsia="Times New Roman" w:hAnsi="Arial" w:cs="Arial"/>
          <w:b/>
          <w:bCs/>
          <w:szCs w:val="18"/>
          <w:lang w:val="fr-BE" w:eastAsia="zh-CN"/>
        </w:rPr>
        <w:t xml:space="preserve">la conformité </w:t>
      </w:r>
      <w:r w:rsidRPr="00B34AEC">
        <w:rPr>
          <w:rFonts w:ascii="Arial" w:eastAsia="Times New Roman" w:hAnsi="Arial" w:cs="Arial"/>
          <w:b/>
          <w:bCs/>
          <w:szCs w:val="18"/>
          <w:lang w:val="fr-BE" w:eastAsia="zh-CN"/>
        </w:rPr>
        <w:t xml:space="preserve">aux </w:t>
      </w:r>
      <w:bookmarkStart w:id="3" w:name="_Hlk82527092"/>
      <w:r>
        <w:rPr>
          <w:rFonts w:ascii="Arial" w:eastAsia="Times New Roman" w:hAnsi="Arial" w:cs="Arial"/>
          <w:b/>
          <w:bCs/>
          <w:szCs w:val="18"/>
          <w:lang w:val="fr-BE" w:eastAsia="zh-CN"/>
        </w:rPr>
        <w:t xml:space="preserve">exigences </w:t>
      </w:r>
      <w:r w:rsidRPr="00B34AEC">
        <w:rPr>
          <w:rFonts w:ascii="Arial" w:eastAsia="Times New Roman" w:hAnsi="Arial" w:cs="Arial"/>
          <w:b/>
          <w:bCs/>
          <w:szCs w:val="18"/>
          <w:lang w:val="fr-BE" w:eastAsia="zh-CN"/>
        </w:rPr>
        <w:t>fondamentales du FSC</w:t>
      </w:r>
      <w:r>
        <w:rPr>
          <w:rFonts w:ascii="Arial" w:eastAsia="Times New Roman" w:hAnsi="Arial" w:cs="Arial"/>
          <w:b/>
          <w:bCs/>
          <w:szCs w:val="18"/>
          <w:lang w:val="fr-BE" w:eastAsia="zh-CN"/>
        </w:rPr>
        <w:t xml:space="preserve"> en matière de travail</w:t>
      </w:r>
      <w:bookmarkEnd w:id="3"/>
    </w:p>
    <w:p w14:paraId="61293FBB" w14:textId="25C5257B" w:rsidR="00546EB5" w:rsidRPr="00546EB5" w:rsidRDefault="00546EB5" w:rsidP="001A06D1">
      <w:pPr>
        <w:keepNext/>
        <w:jc w:val="both"/>
        <w:outlineLvl w:val="2"/>
        <w:rPr>
          <w:rFonts w:ascii="Arial" w:eastAsia="Times New Roman" w:hAnsi="Arial" w:cs="Arial"/>
          <w:b/>
          <w:bCs/>
          <w:i/>
          <w:szCs w:val="18"/>
          <w:lang w:val="en-GB" w:eastAsia="zh-CN"/>
        </w:rPr>
      </w:pPr>
      <w:r w:rsidRPr="00E655A9">
        <w:rPr>
          <w:rFonts w:ascii="Arial" w:eastAsia="Times New Roman" w:hAnsi="Arial" w:cs="Arial"/>
          <w:b/>
          <w:bCs/>
          <w:i/>
          <w:szCs w:val="18"/>
          <w:lang w:eastAsia="zh-CN"/>
        </w:rPr>
        <w:t xml:space="preserve">Policy statement on the </w:t>
      </w:r>
      <w:proofErr w:type="spellStart"/>
      <w:r w:rsidRPr="00E655A9">
        <w:rPr>
          <w:rFonts w:ascii="Arial" w:eastAsia="Times New Roman" w:hAnsi="Arial" w:cs="Arial"/>
          <w:b/>
          <w:bCs/>
          <w:i/>
          <w:szCs w:val="18"/>
          <w:lang w:eastAsia="zh-CN"/>
        </w:rPr>
        <w:t>respec</w:t>
      </w:r>
      <w:proofErr w:type="spellEnd"/>
      <w:r w:rsidRPr="00546EB5">
        <w:rPr>
          <w:rFonts w:ascii="Arial" w:eastAsia="Times New Roman" w:hAnsi="Arial" w:cs="Arial"/>
          <w:b/>
          <w:bCs/>
          <w:i/>
          <w:szCs w:val="18"/>
          <w:lang w:val="en-GB" w:eastAsia="zh-CN"/>
        </w:rPr>
        <w:t>t and implementation of FSC® core labour requirements</w:t>
      </w:r>
    </w:p>
    <w:p w14:paraId="067EC912" w14:textId="77777777" w:rsidR="00546EB5" w:rsidRPr="00546EB5" w:rsidRDefault="00546EB5" w:rsidP="001A06D1">
      <w:pPr>
        <w:keepNext/>
        <w:jc w:val="both"/>
        <w:outlineLvl w:val="2"/>
        <w:rPr>
          <w:rFonts w:ascii="Arial" w:eastAsia="Times New Roman" w:hAnsi="Arial" w:cs="Arial"/>
          <w:b/>
          <w:bCs/>
          <w:sz w:val="18"/>
          <w:szCs w:val="18"/>
          <w:lang w:val="en-GB" w:eastAsia="zh-CN"/>
        </w:rPr>
      </w:pPr>
    </w:p>
    <w:p w14:paraId="48F46CBD" w14:textId="77777777" w:rsidR="00546EB5" w:rsidRPr="00546EB5" w:rsidRDefault="00546EB5" w:rsidP="001A06D1">
      <w:pPr>
        <w:keepNext/>
        <w:jc w:val="both"/>
        <w:outlineLvl w:val="2"/>
        <w:rPr>
          <w:rFonts w:ascii="Arial" w:eastAsia="Times New Roman" w:hAnsi="Arial" w:cs="Arial"/>
          <w:b/>
          <w:bCs/>
          <w:sz w:val="18"/>
          <w:szCs w:val="18"/>
          <w:lang w:val="en-GB" w:eastAsia="zh-CN"/>
        </w:rPr>
      </w:pPr>
    </w:p>
    <w:p w14:paraId="03162ED3" w14:textId="1E1BA72D" w:rsidR="00B34AEC" w:rsidRPr="00B34AEC" w:rsidRDefault="00B34AEC" w:rsidP="00546EB5">
      <w:pPr>
        <w:rPr>
          <w:rFonts w:ascii="Arial" w:eastAsia="Times New Roman" w:hAnsi="Arial" w:cs="Arial"/>
          <w:bCs/>
          <w:sz w:val="18"/>
          <w:szCs w:val="18"/>
          <w:lang w:val="fr-BE" w:eastAsia="zh-CN"/>
        </w:rPr>
      </w:pPr>
      <w:r w:rsidRPr="00B34AEC">
        <w:rPr>
          <w:rFonts w:ascii="Arial" w:eastAsia="Times New Roman" w:hAnsi="Arial" w:cs="Arial"/>
          <w:bCs/>
          <w:sz w:val="18"/>
          <w:szCs w:val="18"/>
          <w:lang w:val="fr-BE" w:eastAsia="zh-CN"/>
        </w:rPr>
        <w:t xml:space="preserve">La Belgique est membre de l'Organisation internationale du travail depuis 1919. La liste mise à jour des conventions de l'OIT ratifiées par la Belgique peut être consultée </w:t>
      </w:r>
      <w:hyperlink r:id="rId10" w:history="1">
        <w:r w:rsidR="00635EE6">
          <w:rPr>
            <w:rStyle w:val="Hyperlink"/>
            <w:rFonts w:ascii="Arial" w:eastAsia="Times New Roman" w:hAnsi="Arial" w:cs="Arial"/>
            <w:bCs/>
            <w:sz w:val="18"/>
            <w:szCs w:val="18"/>
            <w:lang w:val="fr-BE" w:eastAsia="zh-CN"/>
          </w:rPr>
          <w:t>en cliquant i</w:t>
        </w:r>
        <w:r w:rsidRPr="00B34AEC">
          <w:rPr>
            <w:rStyle w:val="Hyperlink"/>
            <w:rFonts w:ascii="Arial" w:eastAsia="Times New Roman" w:hAnsi="Arial" w:cs="Arial"/>
            <w:bCs/>
            <w:sz w:val="18"/>
            <w:szCs w:val="18"/>
            <w:lang w:val="fr-BE" w:eastAsia="zh-CN"/>
          </w:rPr>
          <w:t>ci</w:t>
        </w:r>
      </w:hyperlink>
      <w:r w:rsidRPr="00B34AEC">
        <w:rPr>
          <w:rFonts w:ascii="Arial" w:eastAsia="Times New Roman" w:hAnsi="Arial" w:cs="Arial"/>
          <w:bCs/>
          <w:sz w:val="18"/>
          <w:szCs w:val="18"/>
          <w:lang w:val="fr-BE" w:eastAsia="zh-CN"/>
        </w:rPr>
        <w:t>. À la mi</w:t>
      </w:r>
      <w:r>
        <w:rPr>
          <w:rFonts w:ascii="Arial" w:eastAsia="Times New Roman" w:hAnsi="Arial" w:cs="Arial"/>
          <w:bCs/>
          <w:sz w:val="18"/>
          <w:szCs w:val="18"/>
          <w:lang w:val="fr-BE" w:eastAsia="zh-CN"/>
        </w:rPr>
        <w:t>-</w:t>
      </w:r>
      <w:r w:rsidRPr="00B34AEC">
        <w:rPr>
          <w:rFonts w:ascii="Arial" w:eastAsia="Times New Roman" w:hAnsi="Arial" w:cs="Arial"/>
          <w:bCs/>
          <w:sz w:val="18"/>
          <w:szCs w:val="18"/>
          <w:lang w:val="fr-BE" w:eastAsia="zh-CN"/>
        </w:rPr>
        <w:t>2021, la Belgique avait ratifié 113 conventions</w:t>
      </w:r>
      <w:r w:rsidR="006E16BF">
        <w:rPr>
          <w:rFonts w:ascii="Arial" w:eastAsia="Times New Roman" w:hAnsi="Arial" w:cs="Arial"/>
          <w:bCs/>
          <w:sz w:val="18"/>
          <w:szCs w:val="18"/>
          <w:lang w:val="fr-BE" w:eastAsia="zh-CN"/>
        </w:rPr>
        <w:t xml:space="preserve"> (dont l</w:t>
      </w:r>
      <w:r w:rsidRPr="00B34AEC">
        <w:rPr>
          <w:rFonts w:ascii="Arial" w:eastAsia="Times New Roman" w:hAnsi="Arial" w:cs="Arial"/>
          <w:bCs/>
          <w:sz w:val="18"/>
          <w:szCs w:val="18"/>
          <w:lang w:val="fr-BE" w:eastAsia="zh-CN"/>
        </w:rPr>
        <w:t>es 8 conventions fondamentales de l'OIT</w:t>
      </w:r>
      <w:r w:rsidR="006E16BF">
        <w:rPr>
          <w:rFonts w:ascii="Arial" w:eastAsia="Times New Roman" w:hAnsi="Arial" w:cs="Arial"/>
          <w:bCs/>
          <w:sz w:val="18"/>
          <w:szCs w:val="18"/>
          <w:lang w:val="fr-BE" w:eastAsia="zh-CN"/>
        </w:rPr>
        <w:t>) ainsi que</w:t>
      </w:r>
      <w:r w:rsidRPr="00B34AEC">
        <w:rPr>
          <w:rFonts w:ascii="Arial" w:eastAsia="Times New Roman" w:hAnsi="Arial" w:cs="Arial"/>
          <w:bCs/>
          <w:sz w:val="18"/>
          <w:szCs w:val="18"/>
          <w:lang w:val="fr-BE" w:eastAsia="zh-CN"/>
        </w:rPr>
        <w:t xml:space="preserve"> 2 protocoles, dont 77 sont toujours en vigueur. Les </w:t>
      </w:r>
      <w:r w:rsidR="006E16BF" w:rsidRPr="006E16BF">
        <w:rPr>
          <w:rFonts w:ascii="Arial" w:eastAsia="Times New Roman" w:hAnsi="Arial" w:cs="Arial"/>
          <w:bCs/>
          <w:sz w:val="18"/>
          <w:szCs w:val="18"/>
          <w:lang w:val="fr-BE" w:eastAsia="zh-CN"/>
        </w:rPr>
        <w:t xml:space="preserve">exigences fondamentales du FSC en matière de travail </w:t>
      </w:r>
      <w:r w:rsidRPr="00B34AEC">
        <w:rPr>
          <w:rFonts w:ascii="Arial" w:eastAsia="Times New Roman" w:hAnsi="Arial" w:cs="Arial"/>
          <w:bCs/>
          <w:sz w:val="18"/>
          <w:szCs w:val="18"/>
          <w:lang w:val="fr-BE" w:eastAsia="zh-CN"/>
        </w:rPr>
        <w:t>ont donc été intégrées dans la législation et la réglementation belges via les conventions de l'OIT sous-jacentes.</w:t>
      </w:r>
    </w:p>
    <w:p w14:paraId="632CDDCD" w14:textId="77777777" w:rsidR="00DF7667" w:rsidRPr="00B34AEC" w:rsidRDefault="00DF7667" w:rsidP="00546EB5">
      <w:pPr>
        <w:rPr>
          <w:rFonts w:ascii="Arial" w:eastAsia="Times New Roman" w:hAnsi="Arial" w:cs="Arial"/>
          <w:bCs/>
          <w:sz w:val="18"/>
          <w:szCs w:val="18"/>
          <w:lang w:val="fr-BE" w:eastAsia="zh-CN"/>
        </w:rPr>
      </w:pPr>
    </w:p>
    <w:p w14:paraId="4895DA35" w14:textId="0E8B53C4" w:rsidR="00546EB5" w:rsidRPr="00DF7667" w:rsidRDefault="00DF7667" w:rsidP="00546EB5">
      <w:pPr>
        <w:rPr>
          <w:rFonts w:ascii="Arial" w:eastAsia="Times New Roman" w:hAnsi="Arial" w:cs="Arial"/>
          <w:bCs/>
          <w:sz w:val="18"/>
          <w:szCs w:val="18"/>
          <w:lang w:val="nl-BE" w:eastAsia="zh-CN"/>
        </w:rPr>
      </w:pPr>
      <w:r w:rsidRPr="00DF7667">
        <w:rPr>
          <w:noProof/>
          <w:lang w:val="nl-BE" w:eastAsia="nl-BE"/>
        </w:rPr>
        <w:drawing>
          <wp:inline distT="0" distB="0" distL="0" distR="0" wp14:anchorId="6186B2C3" wp14:editId="4E78E238">
            <wp:extent cx="5283355" cy="2371725"/>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3557" t="53871" r="42743" b="11255"/>
                    <a:stretch/>
                  </pic:blipFill>
                  <pic:spPr bwMode="auto">
                    <a:xfrm>
                      <a:off x="0" y="0"/>
                      <a:ext cx="5283919" cy="2371978"/>
                    </a:xfrm>
                    <a:prstGeom prst="rect">
                      <a:avLst/>
                    </a:prstGeom>
                    <a:ln>
                      <a:noFill/>
                    </a:ln>
                    <a:extLst>
                      <a:ext uri="{53640926-AAD7-44D8-BBD7-CCE9431645EC}">
                        <a14:shadowObscured xmlns:a14="http://schemas.microsoft.com/office/drawing/2010/main"/>
                      </a:ext>
                    </a:extLst>
                  </pic:spPr>
                </pic:pic>
              </a:graphicData>
            </a:graphic>
          </wp:inline>
        </w:drawing>
      </w:r>
      <w:r w:rsidRPr="00DF7667">
        <w:rPr>
          <w:lang w:val="nl-BE"/>
        </w:rPr>
        <w:t xml:space="preserve"> </w:t>
      </w:r>
    </w:p>
    <w:p w14:paraId="5E4674F8" w14:textId="77777777" w:rsidR="000C3A2F" w:rsidRDefault="000C3A2F" w:rsidP="00DF7667">
      <w:pPr>
        <w:rPr>
          <w:rFonts w:ascii="Arial" w:eastAsia="Times New Roman" w:hAnsi="Arial" w:cs="Arial"/>
          <w:bCs/>
          <w:sz w:val="18"/>
          <w:szCs w:val="18"/>
          <w:lang w:val="fr-BE" w:eastAsia="zh-CN"/>
        </w:rPr>
      </w:pPr>
    </w:p>
    <w:p w14:paraId="63AA3A98" w14:textId="2CAF5B18" w:rsidR="006E16BF" w:rsidRDefault="006E16BF" w:rsidP="00DF7667">
      <w:pPr>
        <w:rPr>
          <w:rFonts w:ascii="Arial" w:eastAsia="Times New Roman" w:hAnsi="Arial" w:cs="Arial"/>
          <w:bCs/>
          <w:sz w:val="18"/>
          <w:szCs w:val="18"/>
          <w:lang w:val="nl-NL" w:eastAsia="zh-CN"/>
        </w:rPr>
      </w:pPr>
      <w:r w:rsidRPr="006E16BF">
        <w:rPr>
          <w:rFonts w:ascii="Arial" w:eastAsia="Times New Roman" w:hAnsi="Arial" w:cs="Arial"/>
          <w:bCs/>
          <w:sz w:val="18"/>
          <w:szCs w:val="18"/>
          <w:lang w:val="fr-BE" w:eastAsia="zh-CN"/>
        </w:rPr>
        <w:t xml:space="preserve">L'Inspection du travail du SPF Emploi, Travail et Concertation sociale est la mise en œuvre au niveau belge de la convention n° 81 de l'OIT (Organisation Internationale du Travail). Ce traité, ratifié par la Belgique, prévoit que chaque pays doit disposer d'un système d'inspection du travail. </w:t>
      </w:r>
      <w:r w:rsidRPr="006E16BF">
        <w:rPr>
          <w:rFonts w:ascii="Arial" w:eastAsia="Times New Roman" w:hAnsi="Arial" w:cs="Arial"/>
          <w:bCs/>
          <w:sz w:val="18"/>
          <w:szCs w:val="18"/>
          <w:lang w:val="nl-NL" w:eastAsia="zh-CN"/>
        </w:rPr>
        <w:t>Celui-ci est responsable de :</w:t>
      </w:r>
    </w:p>
    <w:p w14:paraId="27DE1262" w14:textId="77777777" w:rsidR="006E16BF" w:rsidRPr="00DF7667" w:rsidRDefault="006E16BF" w:rsidP="00DF7667">
      <w:pPr>
        <w:rPr>
          <w:rFonts w:ascii="Arial" w:eastAsia="Times New Roman" w:hAnsi="Arial" w:cs="Arial"/>
          <w:bCs/>
          <w:sz w:val="18"/>
          <w:szCs w:val="18"/>
          <w:lang w:val="nl-NL" w:eastAsia="zh-CN"/>
        </w:rPr>
      </w:pPr>
    </w:p>
    <w:p w14:paraId="37E3C501" w14:textId="72517D44" w:rsidR="00635EE6" w:rsidRDefault="00635EE6" w:rsidP="002E0A35">
      <w:pPr>
        <w:pStyle w:val="Lijstalinea"/>
        <w:numPr>
          <w:ilvl w:val="0"/>
          <w:numId w:val="11"/>
        </w:numPr>
        <w:spacing w:after="60"/>
        <w:ind w:left="709" w:hanging="357"/>
        <w:contextualSpacing w:val="0"/>
        <w:rPr>
          <w:rFonts w:ascii="Arial" w:hAnsi="Arial" w:cs="Arial"/>
          <w:bCs/>
          <w:sz w:val="18"/>
          <w:szCs w:val="18"/>
          <w:lang w:val="fr-BE"/>
        </w:rPr>
      </w:pPr>
      <w:r w:rsidRPr="00635EE6">
        <w:rPr>
          <w:rFonts w:ascii="Arial" w:hAnsi="Arial" w:cs="Arial"/>
          <w:bCs/>
          <w:sz w:val="18"/>
          <w:szCs w:val="18"/>
          <w:lang w:val="fr-BE"/>
        </w:rPr>
        <w:t>v</w:t>
      </w:r>
      <w:r w:rsidR="000C3A2F" w:rsidRPr="00635EE6">
        <w:rPr>
          <w:rFonts w:ascii="Arial" w:hAnsi="Arial" w:cs="Arial"/>
          <w:bCs/>
          <w:sz w:val="18"/>
          <w:szCs w:val="18"/>
          <w:lang w:val="fr-BE"/>
        </w:rPr>
        <w:t>eiller au respect de l'application des dispositions légales relatives aux conditions de travail et à la protection des salariés dans l'exercice de leur profession. Des exemples en sont les dispositions légales sur les heures de travail, les salaires, la sécurité au travail, l'hygiène et le bien-être au travail, l'emploi des enfants et des jeunes (§7.2), et d'autres questions connexes, dans la mesure où les inspecteurs du travail ont été désignés pour veiller à ces dispositions</w:t>
      </w:r>
      <w:r>
        <w:rPr>
          <w:rFonts w:ascii="Arial" w:hAnsi="Arial" w:cs="Arial"/>
          <w:bCs/>
          <w:sz w:val="18"/>
          <w:szCs w:val="18"/>
          <w:lang w:val="fr-BE"/>
        </w:rPr>
        <w:t> ;</w:t>
      </w:r>
      <w:r w:rsidR="000C3A2F" w:rsidRPr="00635EE6">
        <w:rPr>
          <w:rFonts w:ascii="Arial" w:hAnsi="Arial" w:cs="Arial"/>
          <w:bCs/>
          <w:sz w:val="18"/>
          <w:szCs w:val="18"/>
          <w:lang w:val="fr-BE"/>
        </w:rPr>
        <w:t xml:space="preserve"> </w:t>
      </w:r>
    </w:p>
    <w:p w14:paraId="5DDAD806" w14:textId="74AD5005" w:rsidR="000C3A2F" w:rsidRPr="00635EE6" w:rsidRDefault="00635EE6" w:rsidP="002E0A35">
      <w:pPr>
        <w:pStyle w:val="Lijstalinea"/>
        <w:numPr>
          <w:ilvl w:val="0"/>
          <w:numId w:val="11"/>
        </w:numPr>
        <w:spacing w:after="60"/>
        <w:ind w:left="709" w:hanging="357"/>
        <w:contextualSpacing w:val="0"/>
        <w:rPr>
          <w:rFonts w:ascii="Arial" w:hAnsi="Arial" w:cs="Arial"/>
          <w:bCs/>
          <w:sz w:val="18"/>
          <w:szCs w:val="18"/>
          <w:lang w:val="fr-BE"/>
        </w:rPr>
      </w:pPr>
      <w:r w:rsidRPr="00635EE6">
        <w:rPr>
          <w:rFonts w:ascii="Arial" w:hAnsi="Arial" w:cs="Arial"/>
          <w:bCs/>
          <w:sz w:val="18"/>
          <w:szCs w:val="18"/>
          <w:lang w:val="fr-BE"/>
        </w:rPr>
        <w:t>f</w:t>
      </w:r>
      <w:r w:rsidR="000C3A2F" w:rsidRPr="00635EE6">
        <w:rPr>
          <w:rFonts w:ascii="Arial" w:hAnsi="Arial" w:cs="Arial"/>
          <w:bCs/>
          <w:sz w:val="18"/>
          <w:szCs w:val="18"/>
          <w:lang w:val="fr-BE"/>
        </w:rPr>
        <w:t>ournir des informations et des conseils techniques aux employeurs et aux employés sur la manière la plus efficace de se conformer aux exigences légales ;</w:t>
      </w:r>
    </w:p>
    <w:p w14:paraId="35C1B102" w14:textId="158E04D1" w:rsidR="000C3A2F" w:rsidRPr="000C3A2F" w:rsidRDefault="00635EE6" w:rsidP="002E0A35">
      <w:pPr>
        <w:pStyle w:val="Lijstalinea"/>
        <w:numPr>
          <w:ilvl w:val="0"/>
          <w:numId w:val="11"/>
        </w:numPr>
        <w:spacing w:after="60"/>
        <w:ind w:left="709" w:hanging="357"/>
        <w:contextualSpacing w:val="0"/>
        <w:rPr>
          <w:rFonts w:ascii="Arial" w:hAnsi="Arial" w:cs="Arial"/>
          <w:bCs/>
          <w:sz w:val="18"/>
          <w:szCs w:val="18"/>
          <w:lang w:val="fr-BE"/>
        </w:rPr>
      </w:pPr>
      <w:r>
        <w:rPr>
          <w:rFonts w:ascii="Arial" w:hAnsi="Arial" w:cs="Arial"/>
          <w:bCs/>
          <w:sz w:val="18"/>
          <w:szCs w:val="18"/>
          <w:lang w:val="fr-BE"/>
        </w:rPr>
        <w:t>p</w:t>
      </w:r>
      <w:r w:rsidR="000C3A2F" w:rsidRPr="000C3A2F">
        <w:rPr>
          <w:rFonts w:ascii="Arial" w:hAnsi="Arial" w:cs="Arial"/>
          <w:bCs/>
          <w:sz w:val="18"/>
          <w:szCs w:val="18"/>
          <w:lang w:val="fr-BE"/>
        </w:rPr>
        <w:t>orter à l'attention de l'autorité compétente toute lacune réglementaire ou abus qui ne sont pas directement couverts par la législation en vigueur.</w:t>
      </w:r>
    </w:p>
    <w:p w14:paraId="660A45F8" w14:textId="77777777" w:rsidR="00DF7667" w:rsidRPr="000C3A2F" w:rsidRDefault="00DF7667" w:rsidP="00DF7667">
      <w:pPr>
        <w:rPr>
          <w:rFonts w:ascii="Arial" w:hAnsi="Arial" w:cs="Arial"/>
          <w:b/>
          <w:bCs/>
          <w:sz w:val="18"/>
          <w:szCs w:val="18"/>
          <w:lang w:val="fr-BE"/>
        </w:rPr>
      </w:pPr>
    </w:p>
    <w:p w14:paraId="66A8A523" w14:textId="06F44E9A" w:rsidR="00DF7667" w:rsidRPr="000C3A2F" w:rsidRDefault="000C3A2F" w:rsidP="00DF7667">
      <w:pPr>
        <w:rPr>
          <w:rFonts w:ascii="Arial" w:hAnsi="Arial" w:cs="Arial"/>
          <w:bCs/>
          <w:sz w:val="18"/>
          <w:szCs w:val="18"/>
          <w:lang w:val="fr-BE"/>
        </w:rPr>
      </w:pPr>
      <w:r w:rsidRPr="000C3A2F">
        <w:rPr>
          <w:rFonts w:ascii="Arial" w:hAnsi="Arial" w:cs="Arial"/>
          <w:bCs/>
          <w:sz w:val="18"/>
          <w:szCs w:val="18"/>
          <w:lang w:val="fr-BE"/>
        </w:rPr>
        <w:t xml:space="preserve">Le cadre juridique </w:t>
      </w:r>
      <w:r w:rsidR="008835BD">
        <w:rPr>
          <w:rFonts w:ascii="Arial" w:hAnsi="Arial" w:cs="Arial"/>
          <w:bCs/>
          <w:sz w:val="18"/>
          <w:szCs w:val="18"/>
          <w:lang w:val="fr-BE"/>
        </w:rPr>
        <w:t>sur</w:t>
      </w:r>
      <w:r w:rsidRPr="000C3A2F">
        <w:rPr>
          <w:rFonts w:ascii="Arial" w:hAnsi="Arial" w:cs="Arial"/>
          <w:bCs/>
          <w:sz w:val="18"/>
          <w:szCs w:val="18"/>
          <w:lang w:val="fr-BE"/>
        </w:rPr>
        <w:t xml:space="preserve"> ces </w:t>
      </w:r>
      <w:r w:rsidR="00F75FBF">
        <w:rPr>
          <w:rFonts w:ascii="Arial" w:hAnsi="Arial" w:cs="Arial"/>
          <w:bCs/>
          <w:sz w:val="18"/>
          <w:szCs w:val="18"/>
          <w:lang w:val="fr-BE"/>
        </w:rPr>
        <w:t>exigences</w:t>
      </w:r>
      <w:r w:rsidRPr="000C3A2F">
        <w:rPr>
          <w:rFonts w:ascii="Arial" w:hAnsi="Arial" w:cs="Arial"/>
          <w:bCs/>
          <w:sz w:val="18"/>
          <w:szCs w:val="18"/>
          <w:lang w:val="fr-BE"/>
        </w:rPr>
        <w:t xml:space="preserve"> internationales </w:t>
      </w:r>
      <w:r w:rsidR="00F75FBF">
        <w:rPr>
          <w:rFonts w:ascii="Arial" w:hAnsi="Arial" w:cs="Arial"/>
          <w:bCs/>
          <w:sz w:val="18"/>
          <w:szCs w:val="18"/>
          <w:lang w:val="fr-BE"/>
        </w:rPr>
        <w:t xml:space="preserve">en matière de travail </w:t>
      </w:r>
      <w:r w:rsidRPr="000C3A2F">
        <w:rPr>
          <w:rFonts w:ascii="Arial" w:hAnsi="Arial" w:cs="Arial"/>
          <w:bCs/>
          <w:sz w:val="18"/>
          <w:szCs w:val="18"/>
          <w:lang w:val="fr-BE"/>
        </w:rPr>
        <w:t xml:space="preserve">et le contrôle de leur conformité constituent le contexte dans lequel nous opérons en tant qu'entreprise belge. À travers cette déclaration de politique, nous déclarons expressément que nous respectons pleinement cette législation et sa conformité, qui comprend les </w:t>
      </w:r>
      <w:r w:rsidR="00F75FBF">
        <w:rPr>
          <w:rFonts w:ascii="Arial" w:hAnsi="Arial" w:cs="Arial"/>
          <w:bCs/>
          <w:sz w:val="18"/>
          <w:szCs w:val="18"/>
          <w:lang w:val="fr-BE"/>
        </w:rPr>
        <w:t>exigences</w:t>
      </w:r>
      <w:r w:rsidRPr="000C3A2F">
        <w:rPr>
          <w:rFonts w:ascii="Arial" w:hAnsi="Arial" w:cs="Arial"/>
          <w:bCs/>
          <w:sz w:val="18"/>
          <w:szCs w:val="18"/>
          <w:lang w:val="fr-BE"/>
        </w:rPr>
        <w:t xml:space="preserve"> fondamentales du FSC</w:t>
      </w:r>
      <w:r w:rsidR="00F75FBF">
        <w:rPr>
          <w:rFonts w:ascii="Arial" w:hAnsi="Arial" w:cs="Arial"/>
          <w:bCs/>
          <w:sz w:val="18"/>
          <w:szCs w:val="18"/>
          <w:lang w:val="fr-BE"/>
        </w:rPr>
        <w:t xml:space="preserve"> en matière de travail</w:t>
      </w:r>
      <w:r w:rsidRPr="000C3A2F">
        <w:rPr>
          <w:rFonts w:ascii="Arial" w:hAnsi="Arial" w:cs="Arial"/>
          <w:bCs/>
          <w:sz w:val="18"/>
          <w:szCs w:val="18"/>
          <w:lang w:val="fr-BE"/>
        </w:rPr>
        <w:t>.</w:t>
      </w:r>
    </w:p>
    <w:p w14:paraId="6ED4153D" w14:textId="77777777" w:rsidR="00DF7667" w:rsidRPr="000C3A2F" w:rsidRDefault="00DF7667" w:rsidP="00DF7667">
      <w:pPr>
        <w:rPr>
          <w:rFonts w:ascii="Arial" w:hAnsi="Arial" w:cs="Arial"/>
          <w:bCs/>
          <w:sz w:val="18"/>
          <w:szCs w:val="18"/>
          <w:lang w:val="fr-BE"/>
        </w:rPr>
      </w:pPr>
    </w:p>
    <w:p w14:paraId="593FCA15" w14:textId="77777777" w:rsidR="00DF7667" w:rsidRPr="000C3A2F" w:rsidRDefault="00DF7667" w:rsidP="00DF7667">
      <w:pPr>
        <w:rPr>
          <w:rFonts w:ascii="Arial" w:hAnsi="Arial" w:cs="Arial"/>
          <w:bCs/>
          <w:sz w:val="18"/>
          <w:szCs w:val="18"/>
          <w:lang w:val="fr-BE"/>
        </w:rPr>
      </w:pPr>
    </w:p>
    <w:p w14:paraId="32533B02" w14:textId="77777777" w:rsidR="00DF7667" w:rsidRPr="000C3A2F" w:rsidRDefault="00DF7667" w:rsidP="00DF7667">
      <w:pPr>
        <w:rPr>
          <w:rFonts w:ascii="Arial" w:hAnsi="Arial" w:cs="Arial"/>
          <w:bCs/>
          <w:sz w:val="18"/>
          <w:szCs w:val="18"/>
          <w:lang w:val="fr-BE"/>
        </w:rPr>
      </w:pPr>
    </w:p>
    <w:p w14:paraId="3E0B7B31" w14:textId="657821C4" w:rsidR="00DF7667" w:rsidRPr="000C3A2F" w:rsidRDefault="000C3A2F" w:rsidP="00DF7667">
      <w:pPr>
        <w:rPr>
          <w:rFonts w:ascii="Arial" w:hAnsi="Arial" w:cs="Arial"/>
          <w:bCs/>
          <w:sz w:val="18"/>
          <w:szCs w:val="18"/>
          <w:lang w:val="fr-BE"/>
        </w:rPr>
      </w:pPr>
      <w:r w:rsidRPr="000C3A2F">
        <w:rPr>
          <w:rFonts w:ascii="Arial" w:hAnsi="Arial" w:cs="Arial"/>
          <w:bCs/>
          <w:sz w:val="18"/>
          <w:szCs w:val="18"/>
          <w:lang w:val="fr-BE"/>
        </w:rPr>
        <w:t xml:space="preserve">Nom </w:t>
      </w:r>
      <w:r w:rsidR="00DF7667" w:rsidRPr="000C3A2F">
        <w:rPr>
          <w:rFonts w:ascii="Arial" w:hAnsi="Arial" w:cs="Arial"/>
          <w:bCs/>
          <w:sz w:val="18"/>
          <w:szCs w:val="18"/>
          <w:lang w:val="fr-BE"/>
        </w:rPr>
        <w:t xml:space="preserve">&amp; </w:t>
      </w:r>
      <w:r w:rsidRPr="000C3A2F">
        <w:rPr>
          <w:rFonts w:ascii="Arial" w:hAnsi="Arial" w:cs="Arial"/>
          <w:bCs/>
          <w:sz w:val="18"/>
          <w:szCs w:val="18"/>
          <w:lang w:val="fr-BE"/>
        </w:rPr>
        <w:t>prénom</w:t>
      </w:r>
      <w:r w:rsidR="008835BD">
        <w:rPr>
          <w:rFonts w:ascii="Arial" w:hAnsi="Arial" w:cs="Arial"/>
          <w:bCs/>
          <w:sz w:val="18"/>
          <w:szCs w:val="18"/>
          <w:lang w:val="fr-BE"/>
        </w:rPr>
        <w:t xml:space="preserve"> </w:t>
      </w:r>
      <w:r w:rsidR="00DF7667" w:rsidRPr="000C3A2F">
        <w:rPr>
          <w:rFonts w:ascii="Arial" w:hAnsi="Arial" w:cs="Arial"/>
          <w:bCs/>
          <w:sz w:val="18"/>
          <w:szCs w:val="18"/>
          <w:lang w:val="fr-BE"/>
        </w:rPr>
        <w:t>:</w:t>
      </w:r>
    </w:p>
    <w:p w14:paraId="3CDDE92D" w14:textId="4CB44268" w:rsidR="00DF7667" w:rsidRPr="000C3A2F" w:rsidRDefault="000C3A2F" w:rsidP="00DF7667">
      <w:pPr>
        <w:rPr>
          <w:rFonts w:ascii="Arial" w:hAnsi="Arial" w:cs="Arial"/>
          <w:bCs/>
          <w:sz w:val="18"/>
          <w:szCs w:val="18"/>
          <w:lang w:val="fr-BE"/>
        </w:rPr>
      </w:pPr>
      <w:r w:rsidRPr="000C3A2F">
        <w:rPr>
          <w:rFonts w:ascii="Arial" w:hAnsi="Arial" w:cs="Arial"/>
          <w:bCs/>
          <w:sz w:val="18"/>
          <w:szCs w:val="18"/>
          <w:lang w:val="fr-BE"/>
        </w:rPr>
        <w:t>Fonction</w:t>
      </w:r>
      <w:r w:rsidR="008835BD">
        <w:rPr>
          <w:rFonts w:ascii="Arial" w:hAnsi="Arial" w:cs="Arial"/>
          <w:bCs/>
          <w:sz w:val="18"/>
          <w:szCs w:val="18"/>
          <w:lang w:val="fr-BE"/>
        </w:rPr>
        <w:t xml:space="preserve"> </w:t>
      </w:r>
      <w:r w:rsidRPr="000C3A2F">
        <w:rPr>
          <w:rFonts w:ascii="Arial" w:hAnsi="Arial" w:cs="Arial"/>
          <w:bCs/>
          <w:sz w:val="18"/>
          <w:szCs w:val="18"/>
          <w:lang w:val="fr-BE"/>
        </w:rPr>
        <w:t>:</w:t>
      </w:r>
    </w:p>
    <w:p w14:paraId="3D85522B" w14:textId="3A646054" w:rsidR="00DF7667" w:rsidRPr="000C3A2F" w:rsidRDefault="000C3A2F" w:rsidP="00DF7667">
      <w:pPr>
        <w:rPr>
          <w:rFonts w:ascii="Arial" w:hAnsi="Arial" w:cs="Arial"/>
          <w:b/>
          <w:bCs/>
          <w:sz w:val="18"/>
          <w:szCs w:val="18"/>
          <w:lang w:val="fr-BE"/>
        </w:rPr>
      </w:pPr>
      <w:r w:rsidRPr="000C3A2F">
        <w:rPr>
          <w:rFonts w:ascii="Arial" w:hAnsi="Arial" w:cs="Arial"/>
          <w:bCs/>
          <w:sz w:val="18"/>
          <w:szCs w:val="18"/>
          <w:lang w:val="fr-BE"/>
        </w:rPr>
        <w:t>Nom de l’entreprise</w:t>
      </w:r>
      <w:r w:rsidR="008835BD">
        <w:rPr>
          <w:rFonts w:ascii="Arial" w:hAnsi="Arial" w:cs="Arial"/>
          <w:bCs/>
          <w:sz w:val="18"/>
          <w:szCs w:val="18"/>
          <w:lang w:val="fr-BE"/>
        </w:rPr>
        <w:t xml:space="preserve"> </w:t>
      </w:r>
      <w:r w:rsidR="00DF7667" w:rsidRPr="000C3A2F">
        <w:rPr>
          <w:rFonts w:ascii="Arial" w:hAnsi="Arial" w:cs="Arial"/>
          <w:bCs/>
          <w:sz w:val="18"/>
          <w:szCs w:val="18"/>
          <w:lang w:val="fr-BE"/>
        </w:rPr>
        <w:t>:</w:t>
      </w:r>
    </w:p>
    <w:p w14:paraId="14A5619E" w14:textId="77777777" w:rsidR="00DF7667" w:rsidRPr="000C3A2F" w:rsidRDefault="00DF7667">
      <w:pPr>
        <w:rPr>
          <w:rFonts w:ascii="Arial" w:hAnsi="Arial" w:cs="Arial"/>
          <w:b/>
          <w:bCs/>
          <w:sz w:val="18"/>
          <w:szCs w:val="18"/>
          <w:lang w:val="fr-BE"/>
        </w:rPr>
      </w:pPr>
      <w:r w:rsidRPr="000C3A2F">
        <w:rPr>
          <w:rFonts w:ascii="Arial" w:hAnsi="Arial" w:cs="Arial"/>
          <w:b/>
          <w:bCs/>
          <w:sz w:val="18"/>
          <w:szCs w:val="18"/>
          <w:lang w:val="fr-BE"/>
        </w:rPr>
        <w:br w:type="page"/>
      </w:r>
    </w:p>
    <w:p w14:paraId="3ABCBB40" w14:textId="17EB62B8" w:rsidR="00F75FBF" w:rsidRPr="00F75FBF" w:rsidRDefault="00F75FBF" w:rsidP="00DF7667">
      <w:pPr>
        <w:rPr>
          <w:rFonts w:ascii="Arial" w:hAnsi="Arial" w:cs="Arial"/>
          <w:b/>
          <w:lang w:val="fr-BE"/>
        </w:rPr>
      </w:pPr>
      <w:r w:rsidRPr="00F75FBF">
        <w:rPr>
          <w:rFonts w:ascii="Arial" w:hAnsi="Arial" w:cs="Arial"/>
          <w:b/>
          <w:lang w:val="fr-BE"/>
        </w:rPr>
        <w:lastRenderedPageBreak/>
        <w:t>Auto-évaluation sur le respect et l</w:t>
      </w:r>
      <w:r>
        <w:rPr>
          <w:rFonts w:ascii="Arial" w:hAnsi="Arial" w:cs="Arial"/>
          <w:b/>
          <w:lang w:val="fr-BE"/>
        </w:rPr>
        <w:t xml:space="preserve">a mise en œuvre des exigences fondamentales du FSC en matière </w:t>
      </w:r>
      <w:r w:rsidRPr="00F75FBF">
        <w:rPr>
          <w:rFonts w:ascii="Arial" w:hAnsi="Arial" w:cs="Arial"/>
          <w:b/>
          <w:lang w:val="fr-BE"/>
        </w:rPr>
        <w:t>de travail</w:t>
      </w:r>
    </w:p>
    <w:p w14:paraId="1934F389" w14:textId="68B5DDB1" w:rsidR="00DF7667" w:rsidRPr="00546EB5" w:rsidRDefault="00DF7667" w:rsidP="00DF7667">
      <w:pPr>
        <w:keepNext/>
        <w:jc w:val="both"/>
        <w:outlineLvl w:val="2"/>
        <w:rPr>
          <w:rFonts w:ascii="Arial" w:eastAsia="Times New Roman" w:hAnsi="Arial" w:cs="Arial"/>
          <w:b/>
          <w:bCs/>
          <w:i/>
          <w:szCs w:val="18"/>
          <w:lang w:val="en-GB" w:eastAsia="zh-CN"/>
        </w:rPr>
      </w:pPr>
      <w:r>
        <w:rPr>
          <w:rFonts w:ascii="Arial" w:eastAsia="Times New Roman" w:hAnsi="Arial" w:cs="Arial"/>
          <w:b/>
          <w:bCs/>
          <w:i/>
          <w:szCs w:val="18"/>
          <w:lang w:val="en-GB" w:eastAsia="zh-CN"/>
        </w:rPr>
        <w:t>S</w:t>
      </w:r>
      <w:r w:rsidRPr="00DF7667">
        <w:rPr>
          <w:rFonts w:ascii="Arial" w:eastAsia="Times New Roman" w:hAnsi="Arial" w:cs="Arial"/>
          <w:b/>
          <w:bCs/>
          <w:i/>
          <w:szCs w:val="18"/>
          <w:lang w:val="en-GB" w:eastAsia="zh-CN"/>
        </w:rPr>
        <w:t>elf-assessment</w:t>
      </w:r>
      <w:r w:rsidRPr="00546EB5">
        <w:rPr>
          <w:rFonts w:ascii="Arial" w:eastAsia="Times New Roman" w:hAnsi="Arial" w:cs="Arial"/>
          <w:b/>
          <w:bCs/>
          <w:i/>
          <w:szCs w:val="18"/>
          <w:lang w:val="en-GB" w:eastAsia="zh-CN"/>
        </w:rPr>
        <w:t xml:space="preserve"> on the respect and implementation of FSC® core labour requirements</w:t>
      </w:r>
    </w:p>
    <w:p w14:paraId="483333C8" w14:textId="77777777" w:rsidR="00DF7667" w:rsidRPr="00DF7667" w:rsidRDefault="00DF7667" w:rsidP="001A06D1">
      <w:pPr>
        <w:keepNext/>
        <w:jc w:val="both"/>
        <w:outlineLvl w:val="2"/>
        <w:rPr>
          <w:rFonts w:ascii="Arial" w:eastAsia="Times New Roman" w:hAnsi="Arial" w:cs="Arial"/>
          <w:b/>
          <w:bCs/>
          <w:sz w:val="18"/>
          <w:szCs w:val="18"/>
          <w:lang w:val="en-GB" w:eastAsia="zh-CN"/>
        </w:rPr>
      </w:pPr>
    </w:p>
    <w:p w14:paraId="6F564D21" w14:textId="7B549F0D" w:rsidR="00DF7667" w:rsidRDefault="001F720E" w:rsidP="001A06D1">
      <w:pPr>
        <w:keepNext/>
        <w:jc w:val="both"/>
        <w:outlineLvl w:val="2"/>
        <w:rPr>
          <w:rFonts w:ascii="Arial" w:eastAsia="Times New Roman" w:hAnsi="Arial" w:cs="Arial"/>
          <w:b/>
          <w:bCs/>
          <w:sz w:val="18"/>
          <w:szCs w:val="18"/>
          <w:lang w:val="en-GB" w:eastAsia="zh-CN"/>
        </w:rPr>
      </w:pPr>
      <w:r>
        <w:rPr>
          <w:rFonts w:ascii="Arial" w:eastAsia="Times New Roman" w:hAnsi="Arial" w:cs="Arial"/>
          <w:b/>
          <w:bCs/>
          <w:sz w:val="18"/>
          <w:szCs w:val="18"/>
          <w:lang w:val="en-GB" w:eastAsia="zh-CN"/>
        </w:rPr>
        <w:t>LE TRAVAIL DES ENFANTS</w:t>
      </w:r>
    </w:p>
    <w:p w14:paraId="0506F439" w14:textId="77777777" w:rsidR="000E126A" w:rsidRDefault="000E126A" w:rsidP="001A06D1">
      <w:pPr>
        <w:keepNext/>
        <w:jc w:val="both"/>
        <w:outlineLvl w:val="2"/>
        <w:rPr>
          <w:rFonts w:ascii="Arial" w:eastAsia="Times New Roman" w:hAnsi="Arial" w:cs="Arial"/>
          <w:b/>
          <w:bCs/>
          <w:sz w:val="18"/>
          <w:szCs w:val="18"/>
          <w:lang w:val="en-GB" w:eastAsia="zh-CN"/>
        </w:rPr>
      </w:pPr>
    </w:p>
    <w:tbl>
      <w:tblPr>
        <w:tblStyle w:val="Tabelraster"/>
        <w:tblW w:w="10065" w:type="dxa"/>
        <w:tblInd w:w="-743" w:type="dxa"/>
        <w:tblLayout w:type="fixed"/>
        <w:tblLook w:val="04A0" w:firstRow="1" w:lastRow="0" w:firstColumn="1" w:lastColumn="0" w:noHBand="0" w:noVBand="1"/>
      </w:tblPr>
      <w:tblGrid>
        <w:gridCol w:w="284"/>
        <w:gridCol w:w="4678"/>
        <w:gridCol w:w="1003"/>
        <w:gridCol w:w="4100"/>
      </w:tblGrid>
      <w:tr w:rsidR="00B20665" w:rsidRPr="00C97D0D" w14:paraId="08622B8C" w14:textId="77777777" w:rsidTr="00A52EF2">
        <w:tc>
          <w:tcPr>
            <w:tcW w:w="10065" w:type="dxa"/>
            <w:gridSpan w:val="4"/>
          </w:tcPr>
          <w:p w14:paraId="4801CEAA" w14:textId="627B06B8" w:rsidR="00B20665" w:rsidRPr="00C97D0D" w:rsidRDefault="00F75FBF" w:rsidP="00F75FBF">
            <w:pPr>
              <w:autoSpaceDE w:val="0"/>
              <w:autoSpaceDN w:val="0"/>
              <w:adjustRightInd w:val="0"/>
              <w:rPr>
                <w:rFonts w:ascii="Arial" w:hAnsi="Arial" w:cs="Arial"/>
                <w:color w:val="000000"/>
                <w:sz w:val="18"/>
                <w:szCs w:val="18"/>
                <w:lang w:val="fr-BE"/>
              </w:rPr>
            </w:pPr>
            <w:r w:rsidRPr="00F75FBF">
              <w:rPr>
                <w:rFonts w:ascii="Arial" w:hAnsi="Arial" w:cs="Arial"/>
                <w:color w:val="000000"/>
                <w:sz w:val="18"/>
                <w:szCs w:val="18"/>
                <w:lang w:val="fr-BE"/>
              </w:rPr>
              <w:t xml:space="preserve">7.2 L’organisation ne doit pas faire travailler des </w:t>
            </w:r>
            <w:r w:rsidRPr="00C97D0D">
              <w:rPr>
                <w:rFonts w:ascii="Arial" w:hAnsi="Arial" w:cs="Arial"/>
                <w:color w:val="000000"/>
                <w:sz w:val="18"/>
                <w:szCs w:val="18"/>
                <w:lang w:val="fr-BE"/>
              </w:rPr>
              <w:t>enfants.</w:t>
            </w:r>
          </w:p>
        </w:tc>
      </w:tr>
      <w:tr w:rsidR="00B20665" w:rsidRPr="00C97D0D" w14:paraId="7B2AB333" w14:textId="77777777" w:rsidTr="00A52EF2">
        <w:tc>
          <w:tcPr>
            <w:tcW w:w="284" w:type="dxa"/>
            <w:tcBorders>
              <w:bottom w:val="single" w:sz="4" w:space="0" w:color="auto"/>
            </w:tcBorders>
          </w:tcPr>
          <w:p w14:paraId="5DB49B8C" w14:textId="77777777" w:rsidR="00B20665" w:rsidRPr="00C97D0D" w:rsidRDefault="00B20665" w:rsidP="000E126A">
            <w:pPr>
              <w:autoSpaceDE w:val="0"/>
              <w:autoSpaceDN w:val="0"/>
              <w:adjustRightInd w:val="0"/>
              <w:rPr>
                <w:rFonts w:ascii="Arial" w:hAnsi="Arial" w:cs="Arial"/>
                <w:color w:val="000000"/>
                <w:sz w:val="18"/>
                <w:szCs w:val="18"/>
                <w:lang w:val="fr-BE"/>
              </w:rPr>
            </w:pPr>
          </w:p>
        </w:tc>
        <w:tc>
          <w:tcPr>
            <w:tcW w:w="9781" w:type="dxa"/>
            <w:gridSpan w:val="3"/>
            <w:tcBorders>
              <w:bottom w:val="single" w:sz="4" w:space="0" w:color="auto"/>
            </w:tcBorders>
          </w:tcPr>
          <w:p w14:paraId="5F629371" w14:textId="77777777" w:rsidR="00B20665" w:rsidRPr="00C97D0D" w:rsidRDefault="00B20665" w:rsidP="000E126A">
            <w:pPr>
              <w:autoSpaceDE w:val="0"/>
              <w:autoSpaceDN w:val="0"/>
              <w:adjustRightInd w:val="0"/>
              <w:rPr>
                <w:rFonts w:ascii="Arial" w:hAnsi="Arial" w:cs="Arial"/>
                <w:color w:val="000000"/>
                <w:sz w:val="4"/>
                <w:szCs w:val="4"/>
                <w:lang w:val="fr-BE"/>
              </w:rPr>
            </w:pPr>
          </w:p>
          <w:p w14:paraId="6BAD56EF" w14:textId="77777777" w:rsidR="00624E75" w:rsidRPr="00C97D0D" w:rsidRDefault="00624E75" w:rsidP="00B20665">
            <w:pPr>
              <w:rPr>
                <w:rFonts w:ascii="Arial" w:hAnsi="Arial" w:cs="Arial"/>
                <w:bCs/>
                <w:sz w:val="6"/>
                <w:szCs w:val="6"/>
                <w:lang w:val="fr-BE"/>
              </w:rPr>
            </w:pPr>
          </w:p>
          <w:p w14:paraId="6C5BD10B" w14:textId="313E9542" w:rsidR="00C97D0D" w:rsidRPr="00C97D0D" w:rsidRDefault="00C97D0D" w:rsidP="00C97D0D">
            <w:pPr>
              <w:autoSpaceDE w:val="0"/>
              <w:autoSpaceDN w:val="0"/>
              <w:adjustRightInd w:val="0"/>
              <w:spacing w:after="60"/>
              <w:rPr>
                <w:rFonts w:ascii="Arial" w:hAnsi="Arial"/>
                <w:sz w:val="18"/>
                <w:szCs w:val="18"/>
                <w:lang w:val="fr-BE"/>
              </w:rPr>
            </w:pPr>
            <w:r w:rsidRPr="00C97D0D">
              <w:rPr>
                <w:rFonts w:ascii="Arial" w:hAnsi="Arial"/>
                <w:sz w:val="18"/>
                <w:szCs w:val="18"/>
                <w:lang w:val="fr-BE"/>
              </w:rPr>
              <w:t xml:space="preserve">7.2.1 L’organisation ne doit pas employer de travailleurs âgés de moins de 15 ans, ou en dessous de l’âge minimum tel qu’indiqué par les lois ou réglementations nationales ou locales, l’âge le plus élevé prévalant, à l’exception de 7.2.2. </w:t>
            </w:r>
          </w:p>
          <w:p w14:paraId="567E727B" w14:textId="4A5D7CC8" w:rsidR="00C97D0D" w:rsidRPr="00C97D0D" w:rsidRDefault="00C97D0D" w:rsidP="00C97D0D">
            <w:pPr>
              <w:autoSpaceDE w:val="0"/>
              <w:autoSpaceDN w:val="0"/>
              <w:adjustRightInd w:val="0"/>
              <w:spacing w:after="60"/>
              <w:rPr>
                <w:rFonts w:ascii="Arial" w:hAnsi="Arial"/>
                <w:sz w:val="18"/>
                <w:szCs w:val="18"/>
                <w:lang w:val="fr-BE"/>
              </w:rPr>
            </w:pPr>
            <w:r w:rsidRPr="00C97D0D">
              <w:rPr>
                <w:rFonts w:ascii="Arial" w:hAnsi="Arial"/>
                <w:sz w:val="18"/>
                <w:szCs w:val="18"/>
                <w:lang w:val="fr-BE"/>
              </w:rPr>
              <w:t>7.2.2 Dans les pays où la législation ou la réglementation nationale autorise l’emploi de personnes âgées de 13 à 15 ans à des travaux légers, cet emploi ne devrait pas interférer avec la scolarité ni nuire à leur santé ou à leur développement. En particulier, lorsque les</w:t>
            </w:r>
            <w:r>
              <w:rPr>
                <w:rFonts w:ascii="Arial" w:hAnsi="Arial"/>
                <w:sz w:val="18"/>
                <w:szCs w:val="18"/>
                <w:lang w:val="fr-BE"/>
              </w:rPr>
              <w:t xml:space="preserve"> </w:t>
            </w:r>
            <w:r w:rsidRPr="00C97D0D">
              <w:rPr>
                <w:rFonts w:ascii="Arial" w:hAnsi="Arial"/>
                <w:sz w:val="18"/>
                <w:szCs w:val="18"/>
                <w:lang w:val="fr-BE"/>
              </w:rPr>
              <w:t xml:space="preserve">enfants sont soumis à la législation sur l'éducation obligatoire, ils ne doivent travailler qu'en dehors des heures de classe pendant les heures normales de travail. </w:t>
            </w:r>
          </w:p>
          <w:p w14:paraId="198752F8" w14:textId="682468B9" w:rsidR="00C97D0D" w:rsidRPr="00C97D0D" w:rsidRDefault="00C97D0D" w:rsidP="00C97D0D">
            <w:pPr>
              <w:autoSpaceDE w:val="0"/>
              <w:autoSpaceDN w:val="0"/>
              <w:adjustRightInd w:val="0"/>
              <w:spacing w:after="60"/>
              <w:rPr>
                <w:rFonts w:ascii="Arial" w:hAnsi="Arial"/>
                <w:sz w:val="18"/>
                <w:szCs w:val="18"/>
                <w:lang w:val="fr-BE"/>
              </w:rPr>
            </w:pPr>
            <w:r w:rsidRPr="00C97D0D">
              <w:rPr>
                <w:rFonts w:ascii="Arial" w:hAnsi="Arial"/>
                <w:sz w:val="18"/>
                <w:szCs w:val="18"/>
                <w:lang w:val="fr-BE"/>
              </w:rPr>
              <w:t xml:space="preserve">7.2.3 Aucune personne âgée de moins de 18 ans ne peut être employée à des travaux dangereux ou lourds, sauf dans le cadre d'une formation dans le cadre des lois et règlements nationaux approuvés. </w:t>
            </w:r>
          </w:p>
          <w:p w14:paraId="207E19B9" w14:textId="57D27785" w:rsidR="00C97D0D" w:rsidRPr="00C97D0D" w:rsidRDefault="00C97D0D" w:rsidP="00C97D0D">
            <w:pPr>
              <w:autoSpaceDE w:val="0"/>
              <w:autoSpaceDN w:val="0"/>
              <w:adjustRightInd w:val="0"/>
              <w:spacing w:after="60"/>
              <w:rPr>
                <w:rFonts w:ascii="Arial" w:hAnsi="Arial"/>
                <w:sz w:val="18"/>
                <w:szCs w:val="18"/>
                <w:lang w:val="fr-BE"/>
              </w:rPr>
            </w:pPr>
            <w:r w:rsidRPr="00C97D0D">
              <w:rPr>
                <w:rFonts w:ascii="Arial" w:hAnsi="Arial"/>
                <w:sz w:val="18"/>
                <w:szCs w:val="18"/>
                <w:lang w:val="fr-BE"/>
              </w:rPr>
              <w:t>7.2.4 L'organisation doit interdire les pires formes de travail des enfants.</w:t>
            </w:r>
          </w:p>
          <w:p w14:paraId="7B72B8DB" w14:textId="17943FCE" w:rsidR="00B20665" w:rsidRPr="00C97D0D" w:rsidRDefault="00B20665" w:rsidP="00B20665">
            <w:pPr>
              <w:autoSpaceDE w:val="0"/>
              <w:autoSpaceDN w:val="0"/>
              <w:adjustRightInd w:val="0"/>
              <w:rPr>
                <w:rFonts w:ascii="Arial" w:hAnsi="Arial" w:cs="Arial"/>
                <w:color w:val="000000"/>
                <w:sz w:val="6"/>
                <w:szCs w:val="6"/>
                <w:lang w:val="fr-BE"/>
              </w:rPr>
            </w:pPr>
          </w:p>
        </w:tc>
      </w:tr>
      <w:tr w:rsidR="00B20665" w:rsidRPr="000E126A" w14:paraId="348B05D4" w14:textId="77777777" w:rsidTr="00A52EF2">
        <w:tc>
          <w:tcPr>
            <w:tcW w:w="284" w:type="dxa"/>
            <w:shd w:val="clear" w:color="auto" w:fill="D9D9D9" w:themeFill="background1" w:themeFillShade="D9"/>
          </w:tcPr>
          <w:p w14:paraId="6BCE18B3" w14:textId="77777777" w:rsidR="00B20665" w:rsidRPr="00C97D0D" w:rsidRDefault="00B20665" w:rsidP="000E126A">
            <w:pPr>
              <w:rPr>
                <w:rFonts w:ascii="Arial" w:hAnsi="Arial" w:cs="Arial"/>
                <w:bCs/>
                <w:sz w:val="18"/>
                <w:szCs w:val="18"/>
                <w:lang w:val="fr-BE"/>
              </w:rPr>
            </w:pPr>
          </w:p>
        </w:tc>
        <w:tc>
          <w:tcPr>
            <w:tcW w:w="4678" w:type="dxa"/>
            <w:shd w:val="clear" w:color="auto" w:fill="D9D9D9" w:themeFill="background1" w:themeFillShade="D9"/>
          </w:tcPr>
          <w:p w14:paraId="5C968562" w14:textId="5E5A3BED" w:rsidR="00B20665" w:rsidRPr="000E126A" w:rsidRDefault="00857844" w:rsidP="00B20665">
            <w:pPr>
              <w:keepNext/>
              <w:jc w:val="both"/>
              <w:outlineLvl w:val="2"/>
              <w:rPr>
                <w:rFonts w:ascii="Arial" w:hAnsi="Arial" w:cs="Arial"/>
                <w:bCs/>
                <w:sz w:val="18"/>
                <w:szCs w:val="18"/>
                <w:lang w:val="nl-BE"/>
              </w:rPr>
            </w:pPr>
            <w:r>
              <w:rPr>
                <w:rFonts w:ascii="Arial" w:hAnsi="Arial" w:cs="Arial"/>
                <w:bCs/>
                <w:sz w:val="18"/>
                <w:szCs w:val="18"/>
                <w:lang w:val="nl-BE"/>
              </w:rPr>
              <w:t>QUESTIONS</w:t>
            </w:r>
          </w:p>
        </w:tc>
        <w:tc>
          <w:tcPr>
            <w:tcW w:w="1003" w:type="dxa"/>
            <w:shd w:val="clear" w:color="auto" w:fill="D9D9D9" w:themeFill="background1" w:themeFillShade="D9"/>
          </w:tcPr>
          <w:p w14:paraId="1587F245" w14:textId="3ACFC2AD" w:rsidR="00B20665" w:rsidRPr="000E126A" w:rsidRDefault="00857844" w:rsidP="001A06D1">
            <w:pPr>
              <w:keepNext/>
              <w:jc w:val="both"/>
              <w:outlineLvl w:val="2"/>
              <w:rPr>
                <w:rFonts w:ascii="Arial" w:hAnsi="Arial" w:cs="Arial"/>
                <w:bCs/>
                <w:sz w:val="18"/>
                <w:szCs w:val="18"/>
                <w:lang w:val="nl-BE"/>
              </w:rPr>
            </w:pPr>
            <w:r>
              <w:rPr>
                <w:rFonts w:ascii="Arial" w:hAnsi="Arial" w:cs="Arial"/>
                <w:bCs/>
                <w:sz w:val="18"/>
                <w:szCs w:val="18"/>
                <w:lang w:val="nl-BE"/>
              </w:rPr>
              <w:t>Réponse</w:t>
            </w:r>
          </w:p>
        </w:tc>
        <w:tc>
          <w:tcPr>
            <w:tcW w:w="4100" w:type="dxa"/>
            <w:shd w:val="clear" w:color="auto" w:fill="D9D9D9" w:themeFill="background1" w:themeFillShade="D9"/>
          </w:tcPr>
          <w:p w14:paraId="1B660999" w14:textId="389121FD" w:rsidR="00B20665" w:rsidRPr="000E126A" w:rsidRDefault="00857844" w:rsidP="001A06D1">
            <w:pPr>
              <w:keepNext/>
              <w:jc w:val="both"/>
              <w:outlineLvl w:val="2"/>
              <w:rPr>
                <w:rFonts w:ascii="Arial" w:hAnsi="Arial" w:cs="Arial"/>
                <w:bCs/>
                <w:sz w:val="18"/>
                <w:szCs w:val="18"/>
                <w:lang w:val="nl-BE"/>
              </w:rPr>
            </w:pPr>
            <w:r>
              <w:rPr>
                <w:rFonts w:ascii="Arial" w:hAnsi="Arial" w:cs="Arial"/>
                <w:bCs/>
                <w:sz w:val="18"/>
                <w:szCs w:val="18"/>
                <w:lang w:val="nl-BE"/>
              </w:rPr>
              <w:t>SOURCES</w:t>
            </w:r>
            <w:r w:rsidR="00B20665">
              <w:rPr>
                <w:rFonts w:ascii="Arial" w:hAnsi="Arial" w:cs="Arial"/>
                <w:bCs/>
                <w:sz w:val="18"/>
                <w:szCs w:val="18"/>
                <w:lang w:val="nl-BE"/>
              </w:rPr>
              <w:t xml:space="preserve"> </w:t>
            </w:r>
            <w:r>
              <w:rPr>
                <w:rFonts w:ascii="Arial" w:hAnsi="Arial" w:cs="Arial"/>
                <w:bCs/>
                <w:sz w:val="18"/>
                <w:szCs w:val="18"/>
                <w:lang w:val="nl-BE"/>
              </w:rPr>
              <w:t>ou</w:t>
            </w:r>
            <w:r w:rsidR="00B20665">
              <w:rPr>
                <w:rFonts w:ascii="Arial" w:hAnsi="Arial" w:cs="Arial"/>
                <w:bCs/>
                <w:sz w:val="18"/>
                <w:szCs w:val="18"/>
                <w:lang w:val="nl-BE"/>
              </w:rPr>
              <w:t xml:space="preserve"> </w:t>
            </w:r>
            <w:r>
              <w:rPr>
                <w:rFonts w:ascii="Arial" w:hAnsi="Arial" w:cs="Arial"/>
                <w:bCs/>
                <w:sz w:val="18"/>
                <w:szCs w:val="18"/>
                <w:lang w:val="nl-BE"/>
              </w:rPr>
              <w:t>PREUVES</w:t>
            </w:r>
          </w:p>
        </w:tc>
      </w:tr>
      <w:tr w:rsidR="00F23D84" w:rsidRPr="00091E99" w14:paraId="6F13167B" w14:textId="77777777" w:rsidTr="002C0B4F">
        <w:tc>
          <w:tcPr>
            <w:tcW w:w="4962" w:type="dxa"/>
            <w:gridSpan w:val="2"/>
          </w:tcPr>
          <w:p w14:paraId="60DEC390" w14:textId="77777777" w:rsidR="00857844" w:rsidRPr="00857844" w:rsidRDefault="00857844" w:rsidP="00857844">
            <w:pPr>
              <w:keepNext/>
              <w:jc w:val="both"/>
              <w:outlineLvl w:val="2"/>
              <w:rPr>
                <w:rFonts w:ascii="Arial" w:hAnsi="Arial" w:cs="Arial"/>
                <w:bCs/>
                <w:sz w:val="18"/>
                <w:szCs w:val="18"/>
                <w:lang w:val="fr-BE"/>
              </w:rPr>
            </w:pPr>
            <w:r w:rsidRPr="00857844">
              <w:rPr>
                <w:rFonts w:ascii="Arial" w:hAnsi="Arial" w:cs="Arial"/>
                <w:bCs/>
                <w:sz w:val="18"/>
                <w:szCs w:val="18"/>
                <w:lang w:val="fr-BE"/>
              </w:rPr>
              <w:t xml:space="preserve">a) Votre organisation respecte-t-elle la clause 7.2 ? </w:t>
            </w:r>
          </w:p>
          <w:p w14:paraId="551BB3B6" w14:textId="5D015EB3" w:rsidR="00857844" w:rsidRPr="00857844" w:rsidRDefault="00857844" w:rsidP="00857844">
            <w:pPr>
              <w:keepNext/>
              <w:jc w:val="both"/>
              <w:outlineLvl w:val="2"/>
              <w:rPr>
                <w:rFonts w:ascii="Arial" w:hAnsi="Arial" w:cs="Arial"/>
                <w:bCs/>
                <w:sz w:val="18"/>
                <w:szCs w:val="18"/>
                <w:lang w:val="fr-BE"/>
              </w:rPr>
            </w:pPr>
            <w:r w:rsidRPr="00857844">
              <w:rPr>
                <w:rFonts w:ascii="Arial" w:hAnsi="Arial" w:cs="Arial"/>
                <w:bCs/>
                <w:sz w:val="18"/>
                <w:szCs w:val="18"/>
                <w:lang w:val="fr-BE"/>
              </w:rPr>
              <w:t>Si oui, aller en c).</w:t>
            </w:r>
          </w:p>
          <w:p w14:paraId="1D340A9B" w14:textId="77777777" w:rsidR="00F23D84" w:rsidRPr="00857844" w:rsidRDefault="00F23D84" w:rsidP="000E126A">
            <w:pPr>
              <w:rPr>
                <w:rFonts w:ascii="Arial" w:hAnsi="Arial" w:cs="Arial"/>
                <w:bCs/>
                <w:sz w:val="18"/>
                <w:szCs w:val="18"/>
                <w:lang w:val="fr-BE"/>
              </w:rPr>
            </w:pPr>
          </w:p>
          <w:p w14:paraId="30299F4B" w14:textId="3EF653C9" w:rsidR="00F23D84" w:rsidRPr="00857844" w:rsidRDefault="00F23D84" w:rsidP="00B20665">
            <w:pPr>
              <w:rPr>
                <w:rFonts w:ascii="Arial" w:hAnsi="Arial" w:cs="Arial"/>
                <w:bCs/>
                <w:sz w:val="18"/>
                <w:szCs w:val="18"/>
                <w:lang w:val="fr-BE"/>
              </w:rPr>
            </w:pPr>
          </w:p>
        </w:tc>
        <w:tc>
          <w:tcPr>
            <w:tcW w:w="1003" w:type="dxa"/>
            <w:vAlign w:val="center"/>
          </w:tcPr>
          <w:p w14:paraId="47D0CC26" w14:textId="231784BD" w:rsidR="00F23D84" w:rsidRPr="00A52EF2" w:rsidRDefault="00F23D84" w:rsidP="00A52EF2">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197C116C" w14:textId="014D8209" w:rsidR="00CA054F" w:rsidRDefault="00CA054F" w:rsidP="002E0A35">
            <w:pPr>
              <w:pStyle w:val="Lijstalinea"/>
              <w:keepNext/>
              <w:numPr>
                <w:ilvl w:val="0"/>
                <w:numId w:val="10"/>
              </w:numPr>
              <w:jc w:val="both"/>
              <w:outlineLvl w:val="2"/>
              <w:rPr>
                <w:rFonts w:ascii="Arial" w:hAnsi="Arial" w:cs="Arial"/>
                <w:bCs/>
                <w:sz w:val="18"/>
                <w:szCs w:val="18"/>
                <w:lang w:val="fr-BE"/>
              </w:rPr>
            </w:pPr>
            <w:r w:rsidRPr="00CA054F">
              <w:rPr>
                <w:rFonts w:ascii="Arial" w:hAnsi="Arial" w:cs="Arial"/>
                <w:bCs/>
                <w:sz w:val="18"/>
                <w:szCs w:val="18"/>
                <w:lang w:val="fr-BE"/>
              </w:rPr>
              <w:t>Interdiction du travail des enfants (</w:t>
            </w:r>
            <w:hyperlink r:id="rId12" w:history="1">
              <w:r w:rsidRPr="00CA054F">
                <w:rPr>
                  <w:rStyle w:val="Hyperlink"/>
                  <w:rFonts w:ascii="Arial" w:hAnsi="Arial" w:cs="Arial"/>
                  <w:bCs/>
                  <w:sz w:val="18"/>
                  <w:szCs w:val="18"/>
                  <w:lang w:val="fr-BE"/>
                </w:rPr>
                <w:t>droit du travail belge</w:t>
              </w:r>
            </w:hyperlink>
            <w:r w:rsidRPr="00CA054F">
              <w:rPr>
                <w:rFonts w:ascii="Arial" w:hAnsi="Arial" w:cs="Arial"/>
                <w:bCs/>
                <w:sz w:val="18"/>
                <w:szCs w:val="18"/>
                <w:lang w:val="fr-BE"/>
              </w:rPr>
              <w:t>) pour les mineurs de moins de 15 ans ou soumis à l'enseignement obligatoire à temps plein</w:t>
            </w:r>
            <w:r>
              <w:rPr>
                <w:rStyle w:val="Voetnootmarkering"/>
                <w:rFonts w:ascii="Arial" w:hAnsi="Arial"/>
                <w:bCs/>
                <w:sz w:val="18"/>
                <w:szCs w:val="18"/>
                <w:lang w:val="nl-BE"/>
              </w:rPr>
              <w:footnoteReference w:id="5"/>
            </w:r>
            <w:r w:rsidRPr="00CA054F">
              <w:rPr>
                <w:rFonts w:ascii="Arial" w:hAnsi="Arial" w:cs="Arial"/>
                <w:bCs/>
                <w:sz w:val="18"/>
                <w:szCs w:val="18"/>
                <w:lang w:val="fr-BE"/>
              </w:rPr>
              <w:t>.</w:t>
            </w:r>
          </w:p>
          <w:p w14:paraId="3034A7B8" w14:textId="02B962C8" w:rsidR="00F23D84" w:rsidRPr="00091E99" w:rsidRDefault="00091E99" w:rsidP="002E0A35">
            <w:pPr>
              <w:pStyle w:val="Lijstalinea"/>
              <w:keepNext/>
              <w:numPr>
                <w:ilvl w:val="0"/>
                <w:numId w:val="10"/>
              </w:numPr>
              <w:jc w:val="both"/>
              <w:outlineLvl w:val="2"/>
              <w:rPr>
                <w:rFonts w:ascii="Arial" w:hAnsi="Arial" w:cs="Arial"/>
                <w:bCs/>
                <w:sz w:val="18"/>
                <w:szCs w:val="18"/>
                <w:lang w:val="fr-BE"/>
              </w:rPr>
            </w:pPr>
            <w:r>
              <w:rPr>
                <w:rFonts w:ascii="Arial" w:hAnsi="Arial" w:cs="Arial"/>
                <w:bCs/>
                <w:sz w:val="18"/>
                <w:szCs w:val="18"/>
                <w:lang w:val="fr-BE"/>
              </w:rPr>
              <w:t>‘</w:t>
            </w:r>
            <w:hyperlink r:id="rId13" w:history="1">
              <w:r w:rsidRPr="00091E99">
                <w:rPr>
                  <w:rStyle w:val="Hyperlink"/>
                  <w:rFonts w:ascii="Arial" w:hAnsi="Arial" w:cs="Arial"/>
                  <w:bCs/>
                  <w:sz w:val="18"/>
                  <w:szCs w:val="18"/>
                  <w:lang w:val="fr-BE"/>
                </w:rPr>
                <w:t>Cadre ‘jeunes travailleurs</w:t>
              </w:r>
            </w:hyperlink>
            <w:r>
              <w:rPr>
                <w:rFonts w:ascii="Arial" w:hAnsi="Arial" w:cs="Arial"/>
                <w:bCs/>
                <w:sz w:val="18"/>
                <w:szCs w:val="18"/>
                <w:lang w:val="fr-BE"/>
              </w:rPr>
              <w:t xml:space="preserve">’ </w:t>
            </w:r>
            <w:r w:rsidR="00F23D84" w:rsidRPr="00091E99">
              <w:rPr>
                <w:rFonts w:ascii="Arial" w:hAnsi="Arial" w:cs="Arial"/>
                <w:bCs/>
                <w:sz w:val="18"/>
                <w:szCs w:val="18"/>
                <w:lang w:val="fr-BE"/>
              </w:rPr>
              <w:t xml:space="preserve">(15-18 </w:t>
            </w:r>
            <w:r w:rsidR="00CA054F" w:rsidRPr="00091E99">
              <w:rPr>
                <w:rFonts w:ascii="Arial" w:hAnsi="Arial" w:cs="Arial"/>
                <w:bCs/>
                <w:sz w:val="18"/>
                <w:szCs w:val="18"/>
                <w:lang w:val="fr-BE"/>
              </w:rPr>
              <w:t>ans</w:t>
            </w:r>
            <w:r w:rsidR="00F23D84" w:rsidRPr="00091E99">
              <w:rPr>
                <w:rFonts w:ascii="Arial" w:hAnsi="Arial" w:cs="Arial"/>
                <w:bCs/>
                <w:sz w:val="18"/>
                <w:szCs w:val="18"/>
                <w:lang w:val="fr-BE"/>
              </w:rPr>
              <w:t>)</w:t>
            </w:r>
          </w:p>
        </w:tc>
      </w:tr>
      <w:tr w:rsidR="00F23D84" w:rsidRPr="000E126A" w14:paraId="48C497AA" w14:textId="77777777" w:rsidTr="002C0B4F">
        <w:tc>
          <w:tcPr>
            <w:tcW w:w="4962" w:type="dxa"/>
            <w:gridSpan w:val="2"/>
          </w:tcPr>
          <w:p w14:paraId="4A526851" w14:textId="3CBC6FB8" w:rsidR="00857844" w:rsidRPr="00857844" w:rsidRDefault="00857844" w:rsidP="00857844">
            <w:pPr>
              <w:keepNext/>
              <w:jc w:val="both"/>
              <w:outlineLvl w:val="2"/>
              <w:rPr>
                <w:rFonts w:ascii="Arial" w:hAnsi="Arial" w:cs="Arial"/>
                <w:bCs/>
                <w:sz w:val="18"/>
                <w:szCs w:val="18"/>
                <w:lang w:val="fr-BE"/>
              </w:rPr>
            </w:pPr>
            <w:r w:rsidRPr="00857844">
              <w:rPr>
                <w:rFonts w:ascii="Arial" w:hAnsi="Arial" w:cs="Arial"/>
                <w:bCs/>
                <w:sz w:val="18"/>
                <w:szCs w:val="18"/>
                <w:lang w:val="fr-BE"/>
              </w:rPr>
              <w:t>b) Si la réponse à la question a) ci-dessus est négative, indiquer pourquoi ou en quoi votre organisation ne respecte pas la clause 7.2.</w:t>
            </w:r>
            <w:r>
              <w:rPr>
                <w:rFonts w:ascii="Arial" w:hAnsi="Arial" w:cs="Arial"/>
                <w:bCs/>
                <w:sz w:val="18"/>
                <w:szCs w:val="18"/>
                <w:lang w:val="fr-BE"/>
              </w:rPr>
              <w:t> ?</w:t>
            </w:r>
          </w:p>
        </w:tc>
        <w:tc>
          <w:tcPr>
            <w:tcW w:w="1003" w:type="dxa"/>
            <w:vAlign w:val="center"/>
          </w:tcPr>
          <w:p w14:paraId="5678BA06" w14:textId="1A25B86A" w:rsidR="00F23D84" w:rsidRPr="000E126A" w:rsidRDefault="00F23D84" w:rsidP="00A52EF2">
            <w:pPr>
              <w:keepNext/>
              <w:jc w:val="center"/>
              <w:outlineLvl w:val="2"/>
              <w:rPr>
                <w:rFonts w:ascii="Arial" w:hAnsi="Arial" w:cs="Arial"/>
                <w:bCs/>
                <w:sz w:val="18"/>
                <w:szCs w:val="18"/>
                <w:lang w:val="nl-BE"/>
              </w:rPr>
            </w:pPr>
            <w:r>
              <w:rPr>
                <w:rFonts w:ascii="Arial" w:hAnsi="Arial" w:cs="Arial"/>
                <w:bCs/>
                <w:sz w:val="18"/>
                <w:szCs w:val="18"/>
                <w:lang w:val="nl-BE"/>
              </w:rPr>
              <w:t>/</w:t>
            </w:r>
          </w:p>
        </w:tc>
        <w:tc>
          <w:tcPr>
            <w:tcW w:w="4100" w:type="dxa"/>
          </w:tcPr>
          <w:p w14:paraId="708566C5" w14:textId="77777777" w:rsidR="00F23D84" w:rsidRPr="000E126A" w:rsidRDefault="00F23D84" w:rsidP="001A06D1">
            <w:pPr>
              <w:keepNext/>
              <w:jc w:val="both"/>
              <w:outlineLvl w:val="2"/>
              <w:rPr>
                <w:rFonts w:ascii="Arial" w:hAnsi="Arial" w:cs="Arial"/>
                <w:bCs/>
                <w:sz w:val="18"/>
                <w:szCs w:val="18"/>
                <w:lang w:val="nl-BE"/>
              </w:rPr>
            </w:pPr>
          </w:p>
        </w:tc>
      </w:tr>
      <w:tr w:rsidR="00F23D84" w:rsidRPr="00091E99" w14:paraId="4F5D44EB" w14:textId="77777777" w:rsidTr="002C0B4F">
        <w:tc>
          <w:tcPr>
            <w:tcW w:w="4962" w:type="dxa"/>
            <w:gridSpan w:val="2"/>
          </w:tcPr>
          <w:p w14:paraId="38FB3797" w14:textId="00D92904" w:rsidR="00F23D84" w:rsidRPr="00857844" w:rsidRDefault="00857844" w:rsidP="00857844">
            <w:pPr>
              <w:keepNext/>
              <w:jc w:val="both"/>
              <w:outlineLvl w:val="2"/>
              <w:rPr>
                <w:rFonts w:ascii="Arial" w:hAnsi="Arial" w:cs="Arial"/>
                <w:bCs/>
                <w:sz w:val="18"/>
                <w:szCs w:val="18"/>
                <w:lang w:val="fr-BE"/>
              </w:rPr>
            </w:pPr>
            <w:r w:rsidRPr="00857844">
              <w:rPr>
                <w:rFonts w:ascii="Arial" w:hAnsi="Arial" w:cs="Arial"/>
                <w:bCs/>
                <w:sz w:val="18"/>
                <w:szCs w:val="18"/>
                <w:lang w:val="fr-BE"/>
              </w:rPr>
              <w:t xml:space="preserve">c) Pour les personnes que vous employez sur le ou les sites détenant le certificat, décrivez comment votre organisation sait que la clause 7.2 est respectée. </w:t>
            </w:r>
          </w:p>
        </w:tc>
        <w:tc>
          <w:tcPr>
            <w:tcW w:w="1003" w:type="dxa"/>
            <w:vAlign w:val="center"/>
          </w:tcPr>
          <w:p w14:paraId="189065BD" w14:textId="2416ED31" w:rsidR="00F23D84" w:rsidRPr="000E126A" w:rsidRDefault="00F23D84" w:rsidP="00A52EF2">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vMerge w:val="restart"/>
          </w:tcPr>
          <w:p w14:paraId="7A9A3FAC" w14:textId="32069AA0" w:rsidR="00091E99" w:rsidRPr="00091E99" w:rsidRDefault="00091E99" w:rsidP="002E0A35">
            <w:pPr>
              <w:pStyle w:val="Lijstalinea"/>
              <w:keepNext/>
              <w:numPr>
                <w:ilvl w:val="0"/>
                <w:numId w:val="9"/>
              </w:numPr>
              <w:jc w:val="both"/>
              <w:outlineLvl w:val="2"/>
              <w:rPr>
                <w:rFonts w:ascii="Arial" w:hAnsi="Arial" w:cs="Arial"/>
                <w:bCs/>
                <w:color w:val="00B050"/>
                <w:sz w:val="18"/>
                <w:szCs w:val="18"/>
                <w:lang w:val="fr-BE"/>
              </w:rPr>
            </w:pPr>
            <w:r w:rsidRPr="00091E99">
              <w:rPr>
                <w:rFonts w:ascii="Arial" w:hAnsi="Arial" w:cs="Arial"/>
                <w:bCs/>
                <w:color w:val="00B050"/>
                <w:sz w:val="18"/>
                <w:szCs w:val="18"/>
                <w:lang w:val="fr-BE"/>
              </w:rPr>
              <w:t>Registre du personnel avec enregistrement de l'âge (incluant déclarations DIMONA &amp; suivi)</w:t>
            </w:r>
          </w:p>
          <w:p w14:paraId="0A89AFD6" w14:textId="6550ECDE" w:rsidR="00091E99" w:rsidRPr="00091E99" w:rsidRDefault="00091E99" w:rsidP="002E0A35">
            <w:pPr>
              <w:pStyle w:val="Lijstalinea"/>
              <w:keepNext/>
              <w:numPr>
                <w:ilvl w:val="0"/>
                <w:numId w:val="9"/>
              </w:numPr>
              <w:jc w:val="both"/>
              <w:outlineLvl w:val="2"/>
              <w:rPr>
                <w:rFonts w:ascii="Arial" w:hAnsi="Arial" w:cs="Arial"/>
                <w:bCs/>
                <w:color w:val="00B050"/>
                <w:sz w:val="18"/>
                <w:szCs w:val="18"/>
                <w:lang w:val="fr-BE"/>
              </w:rPr>
            </w:pPr>
            <w:r w:rsidRPr="00091E99">
              <w:rPr>
                <w:rFonts w:ascii="Arial" w:hAnsi="Arial" w:cs="Arial"/>
                <w:bCs/>
                <w:color w:val="00B050"/>
                <w:sz w:val="18"/>
                <w:szCs w:val="18"/>
                <w:lang w:val="fr-BE"/>
              </w:rPr>
              <w:t>Contrôles auprès des intérimaires (y compris intérim, travail saisonnier, ...) en termes d'âge &amp; d'enregistrement de ceux-ci</w:t>
            </w:r>
          </w:p>
          <w:p w14:paraId="029B6524" w14:textId="2775D94C" w:rsidR="00091E99" w:rsidRPr="00091E99" w:rsidRDefault="00091E99" w:rsidP="002E0A35">
            <w:pPr>
              <w:pStyle w:val="Lijstalinea"/>
              <w:keepNext/>
              <w:numPr>
                <w:ilvl w:val="0"/>
                <w:numId w:val="9"/>
              </w:numPr>
              <w:jc w:val="both"/>
              <w:outlineLvl w:val="2"/>
              <w:rPr>
                <w:rFonts w:ascii="Arial" w:hAnsi="Arial" w:cs="Arial"/>
                <w:bCs/>
                <w:color w:val="00B050"/>
                <w:sz w:val="18"/>
                <w:szCs w:val="18"/>
                <w:lang w:val="fr-BE"/>
              </w:rPr>
            </w:pPr>
            <w:r>
              <w:rPr>
                <w:rFonts w:ascii="Arial" w:hAnsi="Arial" w:cs="Arial"/>
                <w:bCs/>
                <w:color w:val="00B050"/>
                <w:sz w:val="18"/>
                <w:szCs w:val="18"/>
                <w:lang w:val="fr-BE"/>
              </w:rPr>
              <w:t>Dans le cadre des</w:t>
            </w:r>
            <w:r w:rsidRPr="00091E99">
              <w:rPr>
                <w:rFonts w:ascii="Arial" w:hAnsi="Arial" w:cs="Arial"/>
                <w:bCs/>
                <w:color w:val="00B050"/>
                <w:sz w:val="18"/>
                <w:szCs w:val="18"/>
                <w:lang w:val="fr-BE"/>
              </w:rPr>
              <w:t xml:space="preserve"> 'jeunes </w:t>
            </w:r>
            <w:r>
              <w:rPr>
                <w:rFonts w:ascii="Arial" w:hAnsi="Arial" w:cs="Arial"/>
                <w:bCs/>
                <w:color w:val="00B050"/>
                <w:sz w:val="18"/>
                <w:szCs w:val="18"/>
                <w:lang w:val="fr-BE"/>
              </w:rPr>
              <w:t>travailleurs’</w:t>
            </w:r>
            <w:r w:rsidRPr="00091E99">
              <w:rPr>
                <w:rFonts w:ascii="Arial" w:hAnsi="Arial" w:cs="Arial"/>
                <w:bCs/>
                <w:color w:val="00B050"/>
                <w:sz w:val="18"/>
                <w:szCs w:val="18"/>
                <w:lang w:val="fr-BE"/>
              </w:rPr>
              <w:t xml:space="preserve"> (15-18 ans) : documents relatifs au</w:t>
            </w:r>
            <w:r w:rsidR="008835BD">
              <w:rPr>
                <w:rFonts w:ascii="Arial" w:hAnsi="Arial" w:cs="Arial"/>
                <w:bCs/>
                <w:color w:val="00B050"/>
                <w:sz w:val="18"/>
                <w:szCs w:val="18"/>
                <w:lang w:val="fr-BE"/>
              </w:rPr>
              <w:t>x</w:t>
            </w:r>
            <w:r w:rsidRPr="00091E99">
              <w:rPr>
                <w:rFonts w:ascii="Arial" w:hAnsi="Arial" w:cs="Arial"/>
                <w:bCs/>
                <w:color w:val="00B050"/>
                <w:sz w:val="18"/>
                <w:szCs w:val="18"/>
                <w:lang w:val="fr-BE"/>
              </w:rPr>
              <w:t xml:space="preserve"> stage</w:t>
            </w:r>
            <w:r w:rsidR="008835BD">
              <w:rPr>
                <w:rFonts w:ascii="Arial" w:hAnsi="Arial" w:cs="Arial"/>
                <w:bCs/>
                <w:color w:val="00B050"/>
                <w:sz w:val="18"/>
                <w:szCs w:val="18"/>
                <w:lang w:val="fr-BE"/>
              </w:rPr>
              <w:t>s</w:t>
            </w:r>
            <w:r w:rsidRPr="00091E99">
              <w:rPr>
                <w:rFonts w:ascii="Arial" w:hAnsi="Arial" w:cs="Arial"/>
                <w:bCs/>
                <w:color w:val="00B050"/>
                <w:sz w:val="18"/>
                <w:szCs w:val="18"/>
                <w:lang w:val="fr-BE"/>
              </w:rPr>
              <w:t xml:space="preserve">, </w:t>
            </w:r>
            <w:r>
              <w:rPr>
                <w:rFonts w:ascii="Arial" w:hAnsi="Arial" w:cs="Arial"/>
                <w:bCs/>
                <w:color w:val="00B050"/>
                <w:sz w:val="18"/>
                <w:szCs w:val="18"/>
                <w:lang w:val="fr-BE"/>
              </w:rPr>
              <w:t>apprentissage</w:t>
            </w:r>
            <w:r w:rsidR="008835BD">
              <w:rPr>
                <w:rFonts w:ascii="Arial" w:hAnsi="Arial" w:cs="Arial"/>
                <w:bCs/>
                <w:color w:val="00B050"/>
                <w:sz w:val="18"/>
                <w:szCs w:val="18"/>
                <w:lang w:val="fr-BE"/>
              </w:rPr>
              <w:t>s</w:t>
            </w:r>
            <w:r>
              <w:rPr>
                <w:rFonts w:ascii="Arial" w:hAnsi="Arial" w:cs="Arial"/>
                <w:bCs/>
                <w:color w:val="00B050"/>
                <w:sz w:val="18"/>
                <w:szCs w:val="18"/>
                <w:lang w:val="fr-BE"/>
              </w:rPr>
              <w:t xml:space="preserve"> en </w:t>
            </w:r>
            <w:r w:rsidRPr="00091E99">
              <w:rPr>
                <w:rFonts w:ascii="Arial" w:hAnsi="Arial" w:cs="Arial"/>
                <w:bCs/>
                <w:color w:val="00B050"/>
                <w:sz w:val="18"/>
                <w:szCs w:val="18"/>
                <w:lang w:val="fr-BE"/>
              </w:rPr>
              <w:t xml:space="preserve">alternance, </w:t>
            </w:r>
            <w:r>
              <w:rPr>
                <w:rFonts w:ascii="Arial" w:hAnsi="Arial" w:cs="Arial"/>
                <w:bCs/>
                <w:color w:val="00B050"/>
                <w:sz w:val="18"/>
                <w:szCs w:val="18"/>
                <w:lang w:val="fr-BE"/>
              </w:rPr>
              <w:t>jobs étudiants</w:t>
            </w:r>
            <w:r w:rsidRPr="00091E99">
              <w:rPr>
                <w:rFonts w:ascii="Arial" w:hAnsi="Arial" w:cs="Arial"/>
                <w:bCs/>
                <w:color w:val="00B050"/>
                <w:sz w:val="18"/>
                <w:szCs w:val="18"/>
                <w:lang w:val="fr-BE"/>
              </w:rPr>
              <w:t>, ...</w:t>
            </w:r>
          </w:p>
          <w:p w14:paraId="769BBAE1" w14:textId="411B346E" w:rsidR="00F23D84" w:rsidRPr="00091E99" w:rsidRDefault="00F23D84" w:rsidP="00B20665">
            <w:pPr>
              <w:keepNext/>
              <w:jc w:val="both"/>
              <w:outlineLvl w:val="2"/>
              <w:rPr>
                <w:rFonts w:ascii="Arial" w:hAnsi="Arial" w:cs="Arial"/>
                <w:bCs/>
                <w:sz w:val="18"/>
                <w:szCs w:val="18"/>
                <w:lang w:val="fr-BE"/>
              </w:rPr>
            </w:pPr>
          </w:p>
        </w:tc>
      </w:tr>
      <w:tr w:rsidR="00F23D84" w:rsidRPr="000E126A" w14:paraId="06C545BC" w14:textId="77777777" w:rsidTr="002C0B4F">
        <w:tc>
          <w:tcPr>
            <w:tcW w:w="4962" w:type="dxa"/>
            <w:gridSpan w:val="2"/>
          </w:tcPr>
          <w:p w14:paraId="4829DCE3" w14:textId="3BC5D8C8" w:rsidR="00F23D84" w:rsidRPr="00857844" w:rsidRDefault="00857844" w:rsidP="008835BD">
            <w:pPr>
              <w:keepNext/>
              <w:jc w:val="both"/>
              <w:outlineLvl w:val="2"/>
              <w:rPr>
                <w:rFonts w:ascii="Arial" w:hAnsi="Arial" w:cs="Arial"/>
                <w:bCs/>
                <w:sz w:val="18"/>
                <w:szCs w:val="18"/>
                <w:lang w:val="fr-BE"/>
              </w:rPr>
            </w:pPr>
            <w:r w:rsidRPr="00857844">
              <w:rPr>
                <w:rFonts w:ascii="Arial" w:hAnsi="Arial" w:cs="Arial"/>
                <w:bCs/>
                <w:sz w:val="18"/>
                <w:szCs w:val="18"/>
                <w:lang w:val="fr-BE"/>
              </w:rPr>
              <w:t xml:space="preserve">d) Identifiez tout document ou tout autre registre (et le lieu où ils se trouvent) sur lesquels vous vous fondez pour vérifier le respect de la clause 7.2. </w:t>
            </w:r>
          </w:p>
        </w:tc>
        <w:tc>
          <w:tcPr>
            <w:tcW w:w="1003" w:type="dxa"/>
            <w:vAlign w:val="center"/>
          </w:tcPr>
          <w:p w14:paraId="090BD16D" w14:textId="1E9640AD" w:rsidR="00F23D84" w:rsidRPr="000E126A" w:rsidRDefault="00F23D84" w:rsidP="00A52EF2">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vMerge/>
          </w:tcPr>
          <w:p w14:paraId="256DF7B9" w14:textId="77777777" w:rsidR="00F23D84" w:rsidRPr="000E126A" w:rsidRDefault="00F23D84" w:rsidP="001A06D1">
            <w:pPr>
              <w:keepNext/>
              <w:jc w:val="both"/>
              <w:outlineLvl w:val="2"/>
              <w:rPr>
                <w:rFonts w:ascii="Arial" w:hAnsi="Arial" w:cs="Arial"/>
                <w:bCs/>
                <w:sz w:val="18"/>
                <w:szCs w:val="18"/>
                <w:lang w:val="nl-BE"/>
              </w:rPr>
            </w:pPr>
          </w:p>
        </w:tc>
      </w:tr>
      <w:tr w:rsidR="00F23D84" w:rsidRPr="00461C31" w14:paraId="42D7E74A" w14:textId="77777777" w:rsidTr="002C0B4F">
        <w:tc>
          <w:tcPr>
            <w:tcW w:w="4962" w:type="dxa"/>
            <w:gridSpan w:val="2"/>
          </w:tcPr>
          <w:p w14:paraId="3F27907B" w14:textId="38B6E1E0" w:rsidR="00F23D84" w:rsidRPr="00857844" w:rsidRDefault="00857844" w:rsidP="008835BD">
            <w:pPr>
              <w:keepNext/>
              <w:jc w:val="both"/>
              <w:outlineLvl w:val="2"/>
              <w:rPr>
                <w:rFonts w:ascii="Arial" w:hAnsi="Arial" w:cs="Arial"/>
                <w:bCs/>
                <w:sz w:val="18"/>
                <w:szCs w:val="18"/>
                <w:lang w:val="fr-BE"/>
              </w:rPr>
            </w:pPr>
            <w:r w:rsidRPr="00857844">
              <w:rPr>
                <w:rFonts w:ascii="Arial" w:hAnsi="Arial" w:cs="Arial"/>
                <w:bCs/>
                <w:sz w:val="18"/>
                <w:szCs w:val="18"/>
                <w:lang w:val="fr-BE"/>
              </w:rPr>
              <w:t xml:space="preserve">e) Identifiez toute autre obligation légale qui, d'après vous, pourrait avoir une incidence sur votre capacité à respecter la clause 7. Veuillez décrire ces obligations et la manière dont elles influent sur votre capacité à respecter la clause 7.2. </w:t>
            </w:r>
          </w:p>
        </w:tc>
        <w:tc>
          <w:tcPr>
            <w:tcW w:w="1003" w:type="dxa"/>
            <w:vAlign w:val="center"/>
          </w:tcPr>
          <w:p w14:paraId="6BDE81D1" w14:textId="053BF874" w:rsidR="00F23D84" w:rsidRPr="000E126A" w:rsidRDefault="00F23D84" w:rsidP="00A52EF2">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12E78276" w14:textId="0D6DB7C6" w:rsidR="00461C31" w:rsidRPr="00461C31" w:rsidRDefault="00461C31" w:rsidP="002E0A35">
            <w:pPr>
              <w:pStyle w:val="Lijstalinea"/>
              <w:keepNext/>
              <w:numPr>
                <w:ilvl w:val="0"/>
                <w:numId w:val="9"/>
              </w:numPr>
              <w:jc w:val="both"/>
              <w:outlineLvl w:val="2"/>
              <w:rPr>
                <w:rFonts w:ascii="Arial" w:hAnsi="Arial" w:cs="Arial"/>
                <w:bCs/>
                <w:sz w:val="18"/>
                <w:szCs w:val="18"/>
                <w:lang w:val="fr-BE"/>
              </w:rPr>
            </w:pPr>
            <w:r w:rsidRPr="00461C31">
              <w:rPr>
                <w:rFonts w:ascii="Arial" w:hAnsi="Arial" w:cs="Arial"/>
                <w:bCs/>
                <w:sz w:val="18"/>
                <w:szCs w:val="18"/>
                <w:lang w:val="fr-BE"/>
              </w:rPr>
              <w:t>Obligations légales : voir ci-dessus</w:t>
            </w:r>
          </w:p>
          <w:p w14:paraId="0CF37C31" w14:textId="1702E9FB" w:rsidR="00F23D84" w:rsidRPr="00461C31" w:rsidRDefault="00461C31" w:rsidP="002E0A35">
            <w:pPr>
              <w:pStyle w:val="Lijstalinea"/>
              <w:keepNext/>
              <w:numPr>
                <w:ilvl w:val="0"/>
                <w:numId w:val="9"/>
              </w:numPr>
              <w:jc w:val="both"/>
              <w:outlineLvl w:val="2"/>
              <w:rPr>
                <w:rFonts w:ascii="Arial" w:hAnsi="Arial" w:cs="Arial"/>
                <w:bCs/>
                <w:sz w:val="18"/>
                <w:szCs w:val="18"/>
                <w:lang w:val="fr-BE"/>
              </w:rPr>
            </w:pPr>
            <w:r w:rsidRPr="00461C31">
              <w:rPr>
                <w:rFonts w:ascii="Arial" w:hAnsi="Arial" w:cs="Arial"/>
                <w:bCs/>
                <w:sz w:val="18"/>
                <w:szCs w:val="18"/>
                <w:lang w:val="fr-BE"/>
              </w:rPr>
              <w:t xml:space="preserve">Conformité : RH – </w:t>
            </w:r>
            <w:r w:rsidR="00AB7AAD">
              <w:rPr>
                <w:rFonts w:ascii="Arial" w:hAnsi="Arial" w:cs="Arial"/>
                <w:bCs/>
                <w:sz w:val="18"/>
                <w:szCs w:val="18"/>
                <w:lang w:val="fr-BE"/>
              </w:rPr>
              <w:t>Gestion</w:t>
            </w:r>
            <w:r w:rsidRPr="00461C31">
              <w:rPr>
                <w:rFonts w:ascii="Arial" w:hAnsi="Arial" w:cs="Arial"/>
                <w:bCs/>
                <w:sz w:val="18"/>
                <w:szCs w:val="18"/>
                <w:lang w:val="fr-BE"/>
              </w:rPr>
              <w:t xml:space="preserve"> du personnel</w:t>
            </w:r>
          </w:p>
          <w:p w14:paraId="29E03EB8" w14:textId="02A46B0E" w:rsidR="00F23D84" w:rsidRDefault="00F23D84" w:rsidP="002E0A35">
            <w:pPr>
              <w:pStyle w:val="Lijstalinea"/>
              <w:keepNext/>
              <w:numPr>
                <w:ilvl w:val="0"/>
                <w:numId w:val="9"/>
              </w:numPr>
              <w:jc w:val="both"/>
              <w:outlineLvl w:val="2"/>
              <w:rPr>
                <w:rFonts w:ascii="Arial" w:hAnsi="Arial" w:cs="Arial"/>
                <w:bCs/>
                <w:sz w:val="18"/>
                <w:szCs w:val="18"/>
                <w:lang w:val="nl-BE"/>
              </w:rPr>
            </w:pPr>
            <w:r>
              <w:rPr>
                <w:rFonts w:ascii="Arial" w:hAnsi="Arial" w:cs="Arial"/>
                <w:bCs/>
                <w:sz w:val="18"/>
                <w:szCs w:val="18"/>
                <w:lang w:val="nl-BE"/>
              </w:rPr>
              <w:t>Contr</w:t>
            </w:r>
            <w:r w:rsidR="00AB7AAD">
              <w:rPr>
                <w:rFonts w:ascii="Arial" w:hAnsi="Arial" w:cs="Arial"/>
                <w:bCs/>
                <w:sz w:val="18"/>
                <w:szCs w:val="18"/>
                <w:lang w:val="nl-BE"/>
              </w:rPr>
              <w:t>ô</w:t>
            </w:r>
            <w:r>
              <w:rPr>
                <w:rFonts w:ascii="Arial" w:hAnsi="Arial" w:cs="Arial"/>
                <w:bCs/>
                <w:sz w:val="18"/>
                <w:szCs w:val="18"/>
                <w:lang w:val="nl-BE"/>
              </w:rPr>
              <w:t xml:space="preserve">le: </w:t>
            </w:r>
            <w:hyperlink r:id="rId14" w:history="1">
              <w:r w:rsidR="00461C31" w:rsidRPr="00461C31">
                <w:rPr>
                  <w:rStyle w:val="Hyperlink"/>
                  <w:rFonts w:ascii="Arial" w:hAnsi="Arial" w:cs="Arial"/>
                  <w:bCs/>
                  <w:sz w:val="18"/>
                  <w:szCs w:val="18"/>
                  <w:lang w:val="nl-BE"/>
                </w:rPr>
                <w:t>inspection du travail</w:t>
              </w:r>
            </w:hyperlink>
            <w:r w:rsidR="00461C31">
              <w:rPr>
                <w:rFonts w:ascii="Arial" w:hAnsi="Arial" w:cs="Arial"/>
                <w:bCs/>
                <w:sz w:val="18"/>
                <w:szCs w:val="18"/>
                <w:lang w:val="nl-BE"/>
              </w:rPr>
              <w:t xml:space="preserve"> </w:t>
            </w:r>
          </w:p>
          <w:p w14:paraId="52272589" w14:textId="20BD01DD" w:rsidR="00F23D84" w:rsidRPr="00461C31" w:rsidRDefault="00461C31" w:rsidP="002E0A35">
            <w:pPr>
              <w:pStyle w:val="Lijstalinea"/>
              <w:keepNext/>
              <w:numPr>
                <w:ilvl w:val="0"/>
                <w:numId w:val="9"/>
              </w:numPr>
              <w:jc w:val="both"/>
              <w:outlineLvl w:val="2"/>
              <w:rPr>
                <w:rFonts w:ascii="Arial" w:hAnsi="Arial" w:cs="Arial"/>
                <w:bCs/>
                <w:sz w:val="18"/>
                <w:szCs w:val="18"/>
                <w:lang w:val="fr-BE"/>
              </w:rPr>
            </w:pPr>
            <w:r w:rsidRPr="00461C31">
              <w:rPr>
                <w:rFonts w:ascii="Arial" w:hAnsi="Arial" w:cs="Arial"/>
                <w:bCs/>
                <w:sz w:val="18"/>
                <w:szCs w:val="18"/>
                <w:lang w:val="fr-BE"/>
              </w:rPr>
              <w:t xml:space="preserve">Si pertinent : encadrement des « jeunes </w:t>
            </w:r>
            <w:r>
              <w:rPr>
                <w:rFonts w:ascii="Arial" w:hAnsi="Arial" w:cs="Arial"/>
                <w:bCs/>
                <w:sz w:val="18"/>
                <w:szCs w:val="18"/>
                <w:lang w:val="fr-BE"/>
              </w:rPr>
              <w:t>travailleurs</w:t>
            </w:r>
            <w:r w:rsidRPr="00461C31">
              <w:rPr>
                <w:rFonts w:ascii="Arial" w:hAnsi="Arial" w:cs="Arial"/>
                <w:bCs/>
                <w:sz w:val="18"/>
                <w:szCs w:val="18"/>
                <w:lang w:val="fr-BE"/>
              </w:rPr>
              <w:t xml:space="preserve"> »</w:t>
            </w:r>
          </w:p>
        </w:tc>
      </w:tr>
      <w:tr w:rsidR="00F23D84" w:rsidRPr="00461C31" w14:paraId="56701B5C" w14:textId="77777777" w:rsidTr="002C0B4F">
        <w:tc>
          <w:tcPr>
            <w:tcW w:w="4962" w:type="dxa"/>
            <w:gridSpan w:val="2"/>
          </w:tcPr>
          <w:p w14:paraId="22924010" w14:textId="489ED084" w:rsidR="00F23D84" w:rsidRPr="008835BD" w:rsidRDefault="00857844" w:rsidP="008835BD">
            <w:pPr>
              <w:keepNext/>
              <w:jc w:val="both"/>
              <w:outlineLvl w:val="2"/>
              <w:rPr>
                <w:rFonts w:ascii="Arial" w:hAnsi="Arial" w:cs="Arial"/>
                <w:bCs/>
                <w:sz w:val="18"/>
                <w:szCs w:val="18"/>
                <w:lang w:val="fr-BE"/>
              </w:rPr>
            </w:pPr>
            <w:r w:rsidRPr="00857844">
              <w:rPr>
                <w:rFonts w:ascii="Arial" w:hAnsi="Arial" w:cs="Arial"/>
                <w:bCs/>
                <w:sz w:val="18"/>
                <w:szCs w:val="18"/>
                <w:lang w:val="fr-BE"/>
              </w:rPr>
              <w:t xml:space="preserve">f) Joignez la ou les déclarations de politiques rédigées par votre organisation et correspondant à la </w:t>
            </w:r>
            <w:r w:rsidRPr="008835BD">
              <w:rPr>
                <w:rFonts w:ascii="Arial" w:hAnsi="Arial" w:cs="Arial"/>
                <w:bCs/>
                <w:sz w:val="18"/>
                <w:szCs w:val="18"/>
                <w:lang w:val="fr-BE"/>
              </w:rPr>
              <w:t>clause 7.2.</w:t>
            </w:r>
          </w:p>
        </w:tc>
        <w:tc>
          <w:tcPr>
            <w:tcW w:w="1003" w:type="dxa"/>
            <w:vAlign w:val="center"/>
          </w:tcPr>
          <w:p w14:paraId="5FB06E44" w14:textId="28754434" w:rsidR="00F23D84" w:rsidRPr="000E126A" w:rsidRDefault="009E0C5E" w:rsidP="00A52EF2">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0E831959" w14:textId="718FBAEA" w:rsidR="00F23D84" w:rsidRPr="00461C31" w:rsidRDefault="00461C31" w:rsidP="001A06D1">
            <w:pPr>
              <w:keepNext/>
              <w:jc w:val="both"/>
              <w:outlineLvl w:val="2"/>
              <w:rPr>
                <w:rFonts w:ascii="Arial" w:hAnsi="Arial" w:cs="Arial"/>
                <w:bCs/>
                <w:sz w:val="18"/>
                <w:szCs w:val="18"/>
                <w:lang w:val="fr-BE"/>
              </w:rPr>
            </w:pPr>
            <w:r w:rsidRPr="00461C31">
              <w:rPr>
                <w:rFonts w:ascii="Arial" w:hAnsi="Arial" w:cs="Arial"/>
                <w:bCs/>
                <w:sz w:val="18"/>
                <w:szCs w:val="18"/>
                <w:lang w:val="fr-BE"/>
              </w:rPr>
              <w:t xml:space="preserve">Voir la référence au §7.2 dans </w:t>
            </w:r>
            <w:r>
              <w:rPr>
                <w:rFonts w:ascii="Arial" w:hAnsi="Arial" w:cs="Arial"/>
                <w:bCs/>
                <w:sz w:val="18"/>
                <w:szCs w:val="18"/>
                <w:lang w:val="fr-BE"/>
              </w:rPr>
              <w:t>la/</w:t>
            </w:r>
            <w:r w:rsidRPr="00461C31">
              <w:rPr>
                <w:rFonts w:ascii="Arial" w:hAnsi="Arial" w:cs="Arial"/>
                <w:bCs/>
                <w:sz w:val="18"/>
                <w:szCs w:val="18"/>
                <w:lang w:val="fr-BE"/>
              </w:rPr>
              <w:t>les déclaration</w:t>
            </w:r>
            <w:r>
              <w:rPr>
                <w:rFonts w:ascii="Arial" w:hAnsi="Arial" w:cs="Arial"/>
                <w:bCs/>
                <w:sz w:val="18"/>
                <w:szCs w:val="18"/>
                <w:lang w:val="fr-BE"/>
              </w:rPr>
              <w:t>(</w:t>
            </w:r>
            <w:r w:rsidRPr="00461C31">
              <w:rPr>
                <w:rFonts w:ascii="Arial" w:hAnsi="Arial" w:cs="Arial"/>
                <w:bCs/>
                <w:sz w:val="18"/>
                <w:szCs w:val="18"/>
                <w:lang w:val="fr-BE"/>
              </w:rPr>
              <w:t>s</w:t>
            </w:r>
            <w:r>
              <w:rPr>
                <w:rFonts w:ascii="Arial" w:hAnsi="Arial" w:cs="Arial"/>
                <w:bCs/>
                <w:sz w:val="18"/>
                <w:szCs w:val="18"/>
                <w:lang w:val="fr-BE"/>
              </w:rPr>
              <w:t>)</w:t>
            </w:r>
            <w:r w:rsidRPr="00461C31">
              <w:rPr>
                <w:rFonts w:ascii="Arial" w:hAnsi="Arial" w:cs="Arial"/>
                <w:bCs/>
                <w:sz w:val="18"/>
                <w:szCs w:val="18"/>
                <w:lang w:val="fr-BE"/>
              </w:rPr>
              <w:t xml:space="preserve"> de politique</w:t>
            </w:r>
          </w:p>
        </w:tc>
      </w:tr>
    </w:tbl>
    <w:p w14:paraId="76D3CF5F" w14:textId="77777777" w:rsidR="000E126A" w:rsidRPr="00461C31" w:rsidRDefault="000E126A" w:rsidP="001A06D1">
      <w:pPr>
        <w:keepNext/>
        <w:jc w:val="both"/>
        <w:outlineLvl w:val="2"/>
        <w:rPr>
          <w:rFonts w:ascii="Arial" w:eastAsia="Times New Roman" w:hAnsi="Arial" w:cs="Arial"/>
          <w:b/>
          <w:bCs/>
          <w:sz w:val="18"/>
          <w:szCs w:val="18"/>
          <w:lang w:val="fr-BE" w:eastAsia="zh-CN"/>
        </w:rPr>
      </w:pPr>
    </w:p>
    <w:p w14:paraId="36C77735" w14:textId="77777777" w:rsidR="000E126A" w:rsidRPr="00461C31" w:rsidRDefault="000E126A" w:rsidP="001A06D1">
      <w:pPr>
        <w:keepNext/>
        <w:jc w:val="both"/>
        <w:outlineLvl w:val="2"/>
        <w:rPr>
          <w:rFonts w:ascii="Arial" w:eastAsia="Times New Roman" w:hAnsi="Arial" w:cs="Arial"/>
          <w:b/>
          <w:bCs/>
          <w:sz w:val="18"/>
          <w:szCs w:val="18"/>
          <w:lang w:val="fr-BE" w:eastAsia="zh-CN"/>
        </w:rPr>
      </w:pPr>
    </w:p>
    <w:p w14:paraId="5CD9E425" w14:textId="13B78E2E" w:rsidR="002C0B4F" w:rsidRPr="00461C31" w:rsidRDefault="002C0B4F">
      <w:pPr>
        <w:rPr>
          <w:rFonts w:ascii="Arial" w:eastAsia="Times New Roman" w:hAnsi="Arial" w:cs="Arial"/>
          <w:b/>
          <w:bCs/>
          <w:sz w:val="18"/>
          <w:szCs w:val="18"/>
          <w:lang w:val="fr-BE" w:eastAsia="zh-CN"/>
        </w:rPr>
      </w:pPr>
      <w:r w:rsidRPr="00461C31">
        <w:rPr>
          <w:rFonts w:ascii="Arial" w:eastAsia="Times New Roman" w:hAnsi="Arial" w:cs="Arial"/>
          <w:b/>
          <w:bCs/>
          <w:sz w:val="18"/>
          <w:szCs w:val="18"/>
          <w:lang w:val="fr-BE" w:eastAsia="zh-CN"/>
        </w:rPr>
        <w:br w:type="page"/>
      </w:r>
    </w:p>
    <w:p w14:paraId="4A943AA9" w14:textId="70CCD9FC" w:rsidR="002C0B4F" w:rsidRDefault="001F720E" w:rsidP="002C0B4F">
      <w:pPr>
        <w:keepNext/>
        <w:jc w:val="both"/>
        <w:outlineLvl w:val="2"/>
        <w:rPr>
          <w:rFonts w:ascii="Arial" w:eastAsia="Times New Roman" w:hAnsi="Arial" w:cs="Arial"/>
          <w:b/>
          <w:bCs/>
          <w:sz w:val="18"/>
          <w:szCs w:val="18"/>
          <w:lang w:val="en-GB" w:eastAsia="zh-CN"/>
        </w:rPr>
      </w:pPr>
      <w:r>
        <w:rPr>
          <w:rFonts w:ascii="Arial" w:eastAsia="Times New Roman" w:hAnsi="Arial" w:cs="Arial"/>
          <w:b/>
          <w:bCs/>
          <w:sz w:val="18"/>
          <w:szCs w:val="18"/>
          <w:lang w:val="en-GB" w:eastAsia="zh-CN"/>
        </w:rPr>
        <w:lastRenderedPageBreak/>
        <w:t>TRAVAIL FORCÉ</w:t>
      </w:r>
    </w:p>
    <w:p w14:paraId="339B49E0" w14:textId="77777777" w:rsidR="002C0B4F" w:rsidRDefault="002C0B4F" w:rsidP="002C0B4F">
      <w:pPr>
        <w:keepNext/>
        <w:jc w:val="both"/>
        <w:outlineLvl w:val="2"/>
        <w:rPr>
          <w:rFonts w:ascii="Arial" w:eastAsia="Times New Roman" w:hAnsi="Arial" w:cs="Arial"/>
          <w:b/>
          <w:bCs/>
          <w:sz w:val="18"/>
          <w:szCs w:val="18"/>
          <w:lang w:val="en-GB" w:eastAsia="zh-CN"/>
        </w:rPr>
      </w:pPr>
    </w:p>
    <w:tbl>
      <w:tblPr>
        <w:tblStyle w:val="Tabelraster"/>
        <w:tblW w:w="10065" w:type="dxa"/>
        <w:tblInd w:w="-743" w:type="dxa"/>
        <w:tblLayout w:type="fixed"/>
        <w:tblLook w:val="04A0" w:firstRow="1" w:lastRow="0" w:firstColumn="1" w:lastColumn="0" w:noHBand="0" w:noVBand="1"/>
      </w:tblPr>
      <w:tblGrid>
        <w:gridCol w:w="284"/>
        <w:gridCol w:w="4678"/>
        <w:gridCol w:w="1003"/>
        <w:gridCol w:w="4100"/>
      </w:tblGrid>
      <w:tr w:rsidR="002C0B4F" w:rsidRPr="003A699D" w14:paraId="7D3B3B74" w14:textId="77777777" w:rsidTr="002C0B4F">
        <w:tc>
          <w:tcPr>
            <w:tcW w:w="10065" w:type="dxa"/>
            <w:gridSpan w:val="4"/>
          </w:tcPr>
          <w:p w14:paraId="676DE01A" w14:textId="646F0D26" w:rsidR="002C0B4F" w:rsidRPr="003A699D" w:rsidRDefault="003A699D" w:rsidP="003A699D">
            <w:pPr>
              <w:rPr>
                <w:rFonts w:ascii="Arial" w:hAnsi="Arial" w:cs="Arial"/>
                <w:color w:val="000000"/>
                <w:sz w:val="18"/>
                <w:szCs w:val="18"/>
                <w:lang w:val="fr-BE"/>
              </w:rPr>
            </w:pPr>
            <w:r w:rsidRPr="003A699D">
              <w:rPr>
                <w:rFonts w:ascii="Arial" w:hAnsi="Arial" w:cs="Arial"/>
                <w:bCs/>
                <w:sz w:val="18"/>
                <w:szCs w:val="18"/>
                <w:lang w:val="fr-BE"/>
              </w:rPr>
              <w:t xml:space="preserve">7.3 L'organisation doit éliminer toutes les formes de travail forcé et obligatoire. </w:t>
            </w:r>
          </w:p>
        </w:tc>
      </w:tr>
      <w:tr w:rsidR="002C0B4F" w:rsidRPr="00E655A9" w14:paraId="74DA0D15" w14:textId="77777777" w:rsidTr="002C0B4F">
        <w:tc>
          <w:tcPr>
            <w:tcW w:w="284" w:type="dxa"/>
            <w:tcBorders>
              <w:bottom w:val="single" w:sz="4" w:space="0" w:color="auto"/>
            </w:tcBorders>
          </w:tcPr>
          <w:p w14:paraId="6464D490" w14:textId="77777777" w:rsidR="002C0B4F" w:rsidRPr="003A699D" w:rsidRDefault="002C0B4F" w:rsidP="002C0B4F">
            <w:pPr>
              <w:autoSpaceDE w:val="0"/>
              <w:autoSpaceDN w:val="0"/>
              <w:adjustRightInd w:val="0"/>
              <w:rPr>
                <w:rFonts w:ascii="Arial" w:hAnsi="Arial" w:cs="Arial"/>
                <w:color w:val="000000"/>
                <w:sz w:val="18"/>
                <w:szCs w:val="18"/>
                <w:lang w:val="fr-BE"/>
              </w:rPr>
            </w:pPr>
          </w:p>
        </w:tc>
        <w:tc>
          <w:tcPr>
            <w:tcW w:w="9781" w:type="dxa"/>
            <w:gridSpan w:val="3"/>
            <w:tcBorders>
              <w:bottom w:val="single" w:sz="4" w:space="0" w:color="auto"/>
            </w:tcBorders>
          </w:tcPr>
          <w:p w14:paraId="7817A3B9" w14:textId="5D3BAAA2" w:rsidR="003A699D" w:rsidRDefault="003A699D" w:rsidP="00471B68">
            <w:pPr>
              <w:spacing w:after="60"/>
              <w:rPr>
                <w:rFonts w:ascii="Arial" w:hAnsi="Arial" w:cs="Arial"/>
                <w:bCs/>
                <w:sz w:val="18"/>
                <w:szCs w:val="18"/>
                <w:lang w:val="fr-BE"/>
              </w:rPr>
            </w:pPr>
            <w:r w:rsidRPr="003A699D">
              <w:rPr>
                <w:rFonts w:ascii="Arial" w:hAnsi="Arial" w:cs="Arial"/>
                <w:bCs/>
                <w:sz w:val="18"/>
                <w:szCs w:val="18"/>
                <w:lang w:val="fr-BE"/>
              </w:rPr>
              <w:t>7.3.1 Les relations de travail sont volontaires et basées sur le consentement mutuel, sans menace de sanction.</w:t>
            </w:r>
          </w:p>
          <w:p w14:paraId="1C64917F" w14:textId="7E363555" w:rsidR="003A699D" w:rsidRPr="003A699D" w:rsidRDefault="003A699D" w:rsidP="00471B68">
            <w:pPr>
              <w:spacing w:after="60"/>
              <w:rPr>
                <w:rFonts w:ascii="Arial" w:hAnsi="Arial" w:cs="Arial"/>
                <w:bCs/>
                <w:sz w:val="18"/>
                <w:szCs w:val="18"/>
                <w:lang w:val="fr-BE"/>
              </w:rPr>
            </w:pPr>
            <w:r w:rsidRPr="003A699D">
              <w:rPr>
                <w:rFonts w:ascii="Arial" w:hAnsi="Arial" w:cs="Arial"/>
                <w:bCs/>
                <w:sz w:val="18"/>
                <w:szCs w:val="18"/>
                <w:lang w:val="fr-BE"/>
              </w:rPr>
              <w:t xml:space="preserve">7.3.2 Il n’y a aucune preuve de pratiques indiquant un travail forcé ou obligatoire, y compris, mais sans s'y limiter, les suivantes : </w:t>
            </w:r>
          </w:p>
          <w:p w14:paraId="139815E5" w14:textId="77777777" w:rsidR="00471B68" w:rsidRDefault="003A699D" w:rsidP="002E0A35">
            <w:pPr>
              <w:pStyle w:val="Lijstalinea"/>
              <w:numPr>
                <w:ilvl w:val="0"/>
                <w:numId w:val="12"/>
              </w:numPr>
              <w:spacing w:after="40"/>
              <w:ind w:left="334" w:hanging="215"/>
              <w:rPr>
                <w:rFonts w:ascii="Arial" w:hAnsi="Arial" w:cs="Arial"/>
                <w:bCs/>
                <w:sz w:val="18"/>
                <w:szCs w:val="18"/>
                <w:lang w:val="fr-BE"/>
              </w:rPr>
            </w:pPr>
            <w:r w:rsidRPr="00471B68">
              <w:rPr>
                <w:rFonts w:ascii="Arial" w:hAnsi="Arial" w:cs="Arial"/>
                <w:bCs/>
                <w:sz w:val="18"/>
                <w:szCs w:val="18"/>
                <w:lang w:val="fr-BE"/>
              </w:rPr>
              <w:t xml:space="preserve">violence physique et sexuelle </w:t>
            </w:r>
          </w:p>
          <w:p w14:paraId="649E1EA3" w14:textId="0FDFB10E" w:rsidR="003A699D" w:rsidRPr="00471B68" w:rsidRDefault="003A699D" w:rsidP="002E0A35">
            <w:pPr>
              <w:pStyle w:val="Lijstalinea"/>
              <w:numPr>
                <w:ilvl w:val="0"/>
                <w:numId w:val="12"/>
              </w:numPr>
              <w:spacing w:after="40"/>
              <w:ind w:left="334" w:hanging="215"/>
              <w:rPr>
                <w:rFonts w:ascii="Arial" w:hAnsi="Arial" w:cs="Arial"/>
                <w:bCs/>
                <w:sz w:val="18"/>
                <w:szCs w:val="18"/>
                <w:lang w:val="fr-BE"/>
              </w:rPr>
            </w:pPr>
            <w:r w:rsidRPr="00471B68">
              <w:rPr>
                <w:rFonts w:ascii="Arial" w:hAnsi="Arial" w:cs="Arial"/>
                <w:bCs/>
                <w:sz w:val="18"/>
                <w:szCs w:val="18"/>
                <w:lang w:val="fr-BE"/>
              </w:rPr>
              <w:t xml:space="preserve">travail en servitude </w:t>
            </w:r>
          </w:p>
          <w:p w14:paraId="1F7C57C8" w14:textId="26A23C25" w:rsidR="003A699D" w:rsidRPr="008835BD" w:rsidRDefault="003A699D" w:rsidP="002E0A35">
            <w:pPr>
              <w:pStyle w:val="Lijstalinea"/>
              <w:numPr>
                <w:ilvl w:val="0"/>
                <w:numId w:val="12"/>
              </w:numPr>
              <w:spacing w:after="40"/>
              <w:ind w:left="334" w:hanging="215"/>
              <w:rPr>
                <w:rFonts w:ascii="Arial" w:hAnsi="Arial" w:cs="Arial"/>
                <w:bCs/>
                <w:sz w:val="18"/>
                <w:szCs w:val="18"/>
                <w:lang w:val="fr-BE"/>
              </w:rPr>
            </w:pPr>
            <w:r w:rsidRPr="008835BD">
              <w:rPr>
                <w:rFonts w:ascii="Arial" w:hAnsi="Arial" w:cs="Arial"/>
                <w:bCs/>
                <w:sz w:val="18"/>
                <w:szCs w:val="18"/>
                <w:lang w:val="fr-BE"/>
              </w:rPr>
              <w:t xml:space="preserve">retenue de salaire, paiement des frais d'emploi et/ou paiement d’un dépôt pour commencer à travailler </w:t>
            </w:r>
          </w:p>
          <w:p w14:paraId="004048DC" w14:textId="2CB6978F" w:rsidR="003A699D" w:rsidRPr="003A699D" w:rsidRDefault="003A699D" w:rsidP="002E0A35">
            <w:pPr>
              <w:pStyle w:val="Lijstalinea"/>
              <w:numPr>
                <w:ilvl w:val="0"/>
                <w:numId w:val="12"/>
              </w:numPr>
              <w:spacing w:after="40"/>
              <w:ind w:left="334" w:hanging="215"/>
              <w:rPr>
                <w:rFonts w:ascii="Arial" w:hAnsi="Arial" w:cs="Arial"/>
                <w:bCs/>
                <w:sz w:val="18"/>
                <w:szCs w:val="18"/>
                <w:lang w:val="fr-BE"/>
              </w:rPr>
            </w:pPr>
            <w:r w:rsidRPr="003A699D">
              <w:rPr>
                <w:rFonts w:ascii="Arial" w:hAnsi="Arial" w:cs="Arial"/>
                <w:bCs/>
                <w:sz w:val="18"/>
                <w:szCs w:val="18"/>
                <w:lang w:val="fr-BE"/>
              </w:rPr>
              <w:t xml:space="preserve">restriction de mobilité ou de mouvement </w:t>
            </w:r>
          </w:p>
          <w:p w14:paraId="2182040F" w14:textId="2D47304E" w:rsidR="003A699D" w:rsidRPr="008835BD" w:rsidRDefault="003A699D" w:rsidP="002E0A35">
            <w:pPr>
              <w:pStyle w:val="Lijstalinea"/>
              <w:numPr>
                <w:ilvl w:val="0"/>
                <w:numId w:val="12"/>
              </w:numPr>
              <w:spacing w:after="40"/>
              <w:ind w:left="334" w:hanging="215"/>
              <w:rPr>
                <w:rFonts w:ascii="Arial" w:hAnsi="Arial" w:cs="Arial"/>
                <w:bCs/>
                <w:sz w:val="18"/>
                <w:szCs w:val="18"/>
                <w:lang w:val="fr-BE"/>
              </w:rPr>
            </w:pPr>
            <w:r w:rsidRPr="008835BD">
              <w:rPr>
                <w:rFonts w:ascii="Arial" w:hAnsi="Arial" w:cs="Arial"/>
                <w:bCs/>
                <w:sz w:val="18"/>
                <w:szCs w:val="18"/>
                <w:lang w:val="fr-BE"/>
              </w:rPr>
              <w:t xml:space="preserve">confiscation du passeport et des documents d’identité </w:t>
            </w:r>
          </w:p>
          <w:p w14:paraId="5B7B098C" w14:textId="2C27779D" w:rsidR="003A699D" w:rsidRPr="003A699D" w:rsidRDefault="003A699D" w:rsidP="002E0A35">
            <w:pPr>
              <w:pStyle w:val="Lijstalinea"/>
              <w:numPr>
                <w:ilvl w:val="0"/>
                <w:numId w:val="12"/>
              </w:numPr>
              <w:spacing w:after="40"/>
              <w:ind w:left="334" w:hanging="215"/>
              <w:rPr>
                <w:rFonts w:ascii="Arial" w:hAnsi="Arial" w:cs="Arial"/>
                <w:bCs/>
                <w:sz w:val="18"/>
                <w:szCs w:val="18"/>
                <w:lang w:val="fr-BE"/>
              </w:rPr>
            </w:pPr>
            <w:r w:rsidRPr="003A699D">
              <w:rPr>
                <w:rFonts w:ascii="Arial" w:hAnsi="Arial" w:cs="Arial"/>
                <w:bCs/>
                <w:sz w:val="18"/>
                <w:szCs w:val="18"/>
                <w:lang w:val="fr-BE"/>
              </w:rPr>
              <w:t>menaces de dénonciation aux autorités.</w:t>
            </w:r>
          </w:p>
          <w:p w14:paraId="2E5B04F6" w14:textId="436D4A0B" w:rsidR="00624E75" w:rsidRPr="00B20665" w:rsidRDefault="00624E75" w:rsidP="003A699D">
            <w:pPr>
              <w:autoSpaceDE w:val="0"/>
              <w:autoSpaceDN w:val="0"/>
              <w:adjustRightInd w:val="0"/>
              <w:rPr>
                <w:rFonts w:ascii="Arial" w:hAnsi="Arial" w:cs="Arial"/>
                <w:color w:val="000000"/>
                <w:sz w:val="4"/>
                <w:szCs w:val="4"/>
                <w:lang w:val="nl-BE"/>
              </w:rPr>
            </w:pPr>
          </w:p>
        </w:tc>
      </w:tr>
      <w:tr w:rsidR="003A699D" w:rsidRPr="000E126A" w14:paraId="53C83A92" w14:textId="77777777" w:rsidTr="002C0B4F">
        <w:tc>
          <w:tcPr>
            <w:tcW w:w="284" w:type="dxa"/>
            <w:shd w:val="clear" w:color="auto" w:fill="D9D9D9" w:themeFill="background1" w:themeFillShade="D9"/>
          </w:tcPr>
          <w:p w14:paraId="6C34D5EA" w14:textId="77777777" w:rsidR="003A699D" w:rsidRPr="000E126A" w:rsidRDefault="003A699D" w:rsidP="003A699D">
            <w:pPr>
              <w:rPr>
                <w:rFonts w:ascii="Arial" w:hAnsi="Arial" w:cs="Arial"/>
                <w:bCs/>
                <w:sz w:val="18"/>
                <w:szCs w:val="18"/>
                <w:lang w:val="nl-BE"/>
              </w:rPr>
            </w:pPr>
          </w:p>
        </w:tc>
        <w:tc>
          <w:tcPr>
            <w:tcW w:w="4678" w:type="dxa"/>
            <w:shd w:val="clear" w:color="auto" w:fill="D9D9D9" w:themeFill="background1" w:themeFillShade="D9"/>
          </w:tcPr>
          <w:p w14:paraId="41FF5271" w14:textId="4A80D919" w:rsidR="003A699D" w:rsidRPr="000E126A" w:rsidRDefault="003A699D" w:rsidP="003A699D">
            <w:pPr>
              <w:keepNext/>
              <w:jc w:val="both"/>
              <w:outlineLvl w:val="2"/>
              <w:rPr>
                <w:rFonts w:ascii="Arial" w:hAnsi="Arial" w:cs="Arial"/>
                <w:bCs/>
                <w:sz w:val="18"/>
                <w:szCs w:val="18"/>
                <w:lang w:val="nl-BE"/>
              </w:rPr>
            </w:pPr>
            <w:r>
              <w:rPr>
                <w:rFonts w:ascii="Arial" w:hAnsi="Arial" w:cs="Arial"/>
                <w:bCs/>
                <w:sz w:val="18"/>
                <w:szCs w:val="18"/>
                <w:lang w:val="nl-BE"/>
              </w:rPr>
              <w:t>QUESTIONS</w:t>
            </w:r>
          </w:p>
        </w:tc>
        <w:tc>
          <w:tcPr>
            <w:tcW w:w="1003" w:type="dxa"/>
            <w:shd w:val="clear" w:color="auto" w:fill="D9D9D9" w:themeFill="background1" w:themeFillShade="D9"/>
          </w:tcPr>
          <w:p w14:paraId="7B0A8A32" w14:textId="6D0FC970" w:rsidR="003A699D" w:rsidRPr="000E126A" w:rsidRDefault="003A699D" w:rsidP="003A699D">
            <w:pPr>
              <w:keepNext/>
              <w:jc w:val="both"/>
              <w:outlineLvl w:val="2"/>
              <w:rPr>
                <w:rFonts w:ascii="Arial" w:hAnsi="Arial" w:cs="Arial"/>
                <w:bCs/>
                <w:sz w:val="18"/>
                <w:szCs w:val="18"/>
                <w:lang w:val="nl-BE"/>
              </w:rPr>
            </w:pPr>
            <w:r>
              <w:rPr>
                <w:rFonts w:ascii="Arial" w:hAnsi="Arial" w:cs="Arial"/>
                <w:bCs/>
                <w:sz w:val="18"/>
                <w:szCs w:val="18"/>
                <w:lang w:val="nl-BE"/>
              </w:rPr>
              <w:t>Réponse</w:t>
            </w:r>
          </w:p>
        </w:tc>
        <w:tc>
          <w:tcPr>
            <w:tcW w:w="4100" w:type="dxa"/>
            <w:shd w:val="clear" w:color="auto" w:fill="D9D9D9" w:themeFill="background1" w:themeFillShade="D9"/>
          </w:tcPr>
          <w:p w14:paraId="5E649580" w14:textId="1F9A3FAA" w:rsidR="003A699D" w:rsidRPr="000E126A" w:rsidRDefault="003A699D" w:rsidP="003A699D">
            <w:pPr>
              <w:keepNext/>
              <w:jc w:val="both"/>
              <w:outlineLvl w:val="2"/>
              <w:rPr>
                <w:rFonts w:ascii="Arial" w:hAnsi="Arial" w:cs="Arial"/>
                <w:bCs/>
                <w:sz w:val="18"/>
                <w:szCs w:val="18"/>
                <w:lang w:val="nl-BE"/>
              </w:rPr>
            </w:pPr>
            <w:r>
              <w:rPr>
                <w:rFonts w:ascii="Arial" w:hAnsi="Arial" w:cs="Arial"/>
                <w:bCs/>
                <w:sz w:val="18"/>
                <w:szCs w:val="18"/>
                <w:lang w:val="nl-BE"/>
              </w:rPr>
              <w:t>SOURCES ou PREUVES</w:t>
            </w:r>
          </w:p>
        </w:tc>
      </w:tr>
      <w:tr w:rsidR="002C0B4F" w:rsidRPr="00461C31" w14:paraId="457A4830" w14:textId="77777777" w:rsidTr="002C0B4F">
        <w:tc>
          <w:tcPr>
            <w:tcW w:w="4962" w:type="dxa"/>
            <w:gridSpan w:val="2"/>
          </w:tcPr>
          <w:p w14:paraId="47F7F904" w14:textId="5C261595" w:rsidR="003A699D" w:rsidRPr="003A699D" w:rsidRDefault="003A699D" w:rsidP="003A699D">
            <w:pPr>
              <w:rPr>
                <w:rFonts w:ascii="Arial" w:hAnsi="Arial" w:cs="Arial"/>
                <w:bCs/>
                <w:sz w:val="18"/>
                <w:szCs w:val="18"/>
                <w:lang w:val="fr-BE"/>
              </w:rPr>
            </w:pPr>
            <w:r w:rsidRPr="003A699D">
              <w:rPr>
                <w:rFonts w:ascii="Arial" w:hAnsi="Arial" w:cs="Arial"/>
                <w:bCs/>
                <w:sz w:val="18"/>
                <w:szCs w:val="18"/>
                <w:lang w:val="fr-BE"/>
              </w:rPr>
              <w:t xml:space="preserve">a) </w:t>
            </w:r>
            <w:r w:rsidRPr="00BB49F6">
              <w:rPr>
                <w:rFonts w:ascii="Arial" w:hAnsi="Arial" w:cs="Arial"/>
                <w:bCs/>
                <w:sz w:val="18"/>
                <w:szCs w:val="18"/>
                <w:lang w:val="fr-BE"/>
              </w:rPr>
              <w:t>Votre organisation</w:t>
            </w:r>
            <w:r w:rsidR="00907EB6" w:rsidRPr="00BB49F6">
              <w:rPr>
                <w:rStyle w:val="Voetnootmarkering"/>
                <w:rFonts w:ascii="Arial" w:hAnsi="Arial"/>
                <w:sz w:val="18"/>
                <w:szCs w:val="18"/>
                <w:lang w:val="nl-BE"/>
              </w:rPr>
              <w:footnoteReference w:id="6"/>
            </w:r>
            <w:r w:rsidR="00907EB6" w:rsidRPr="00BB49F6">
              <w:rPr>
                <w:rFonts w:ascii="Arial" w:hAnsi="Arial" w:cs="Arial"/>
                <w:sz w:val="18"/>
                <w:szCs w:val="18"/>
                <w:lang w:val="fr-BE"/>
              </w:rPr>
              <w:t xml:space="preserve"> </w:t>
            </w:r>
            <w:r w:rsidRPr="00BB49F6">
              <w:rPr>
                <w:rFonts w:ascii="Arial" w:hAnsi="Arial" w:cs="Arial"/>
                <w:bCs/>
                <w:sz w:val="18"/>
                <w:szCs w:val="18"/>
                <w:lang w:val="fr-BE"/>
              </w:rPr>
              <w:t xml:space="preserve"> respecte</w:t>
            </w:r>
            <w:r w:rsidRPr="003A699D">
              <w:rPr>
                <w:rFonts w:ascii="Arial" w:hAnsi="Arial" w:cs="Arial"/>
                <w:bCs/>
                <w:sz w:val="18"/>
                <w:szCs w:val="18"/>
                <w:lang w:val="fr-BE"/>
              </w:rPr>
              <w:t xml:space="preserve">-t-elle la clause 7.3 ? </w:t>
            </w:r>
          </w:p>
          <w:p w14:paraId="02418E9A" w14:textId="0F18E0E1" w:rsidR="003A699D" w:rsidRPr="003A699D" w:rsidRDefault="003A699D" w:rsidP="003A699D">
            <w:pPr>
              <w:rPr>
                <w:rFonts w:ascii="Arial" w:hAnsi="Arial" w:cs="Arial"/>
                <w:bCs/>
                <w:sz w:val="18"/>
                <w:szCs w:val="18"/>
                <w:lang w:val="fr-BE"/>
              </w:rPr>
            </w:pPr>
            <w:r w:rsidRPr="003A699D">
              <w:rPr>
                <w:rFonts w:ascii="Arial" w:hAnsi="Arial" w:cs="Arial"/>
                <w:bCs/>
                <w:sz w:val="18"/>
                <w:szCs w:val="18"/>
                <w:lang w:val="fr-BE"/>
              </w:rPr>
              <w:t>Si oui, aller en c).</w:t>
            </w:r>
          </w:p>
        </w:tc>
        <w:tc>
          <w:tcPr>
            <w:tcW w:w="1003" w:type="dxa"/>
            <w:vAlign w:val="center"/>
          </w:tcPr>
          <w:p w14:paraId="28085209" w14:textId="77777777" w:rsidR="002C0B4F" w:rsidRPr="00A52EF2" w:rsidRDefault="002C0B4F" w:rsidP="002C0B4F">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1EF42083" w14:textId="36C8E7FA" w:rsidR="002C0B4F" w:rsidRPr="00461C31" w:rsidRDefault="00461C31" w:rsidP="002E0A35">
            <w:pPr>
              <w:pStyle w:val="Lijstalinea"/>
              <w:keepNext/>
              <w:numPr>
                <w:ilvl w:val="0"/>
                <w:numId w:val="10"/>
              </w:numPr>
              <w:jc w:val="both"/>
              <w:outlineLvl w:val="2"/>
              <w:rPr>
                <w:rFonts w:ascii="Arial" w:hAnsi="Arial" w:cs="Arial"/>
                <w:bCs/>
                <w:sz w:val="18"/>
                <w:szCs w:val="18"/>
                <w:lang w:val="fr-BE"/>
              </w:rPr>
            </w:pPr>
            <w:r w:rsidRPr="00461C31">
              <w:rPr>
                <w:rFonts w:ascii="Arial" w:hAnsi="Arial" w:cs="Arial"/>
                <w:bCs/>
                <w:sz w:val="18"/>
                <w:szCs w:val="18"/>
                <w:lang w:val="fr-BE"/>
              </w:rPr>
              <w:t>Voir aussi</w:t>
            </w:r>
            <w:r w:rsidR="002C0B4F" w:rsidRPr="00461C31">
              <w:rPr>
                <w:rFonts w:ascii="Arial" w:hAnsi="Arial" w:cs="Arial"/>
                <w:bCs/>
                <w:sz w:val="18"/>
                <w:szCs w:val="18"/>
                <w:lang w:val="fr-BE"/>
              </w:rPr>
              <w:t xml:space="preserve"> (</w:t>
            </w:r>
            <w:r w:rsidR="00E2085D" w:rsidRPr="00461C31">
              <w:rPr>
                <w:rFonts w:ascii="Arial" w:hAnsi="Arial" w:cs="Arial"/>
                <w:bCs/>
                <w:sz w:val="18"/>
                <w:szCs w:val="18"/>
                <w:lang w:val="fr-BE"/>
              </w:rPr>
              <w:t>d) e</w:t>
            </w:r>
            <w:r w:rsidRPr="00461C31">
              <w:rPr>
                <w:rFonts w:ascii="Arial" w:hAnsi="Arial" w:cs="Arial"/>
                <w:bCs/>
                <w:sz w:val="18"/>
                <w:szCs w:val="18"/>
                <w:lang w:val="fr-BE"/>
              </w:rPr>
              <w:t>t</w:t>
            </w:r>
            <w:r w:rsidR="00E2085D" w:rsidRPr="00461C31">
              <w:rPr>
                <w:rFonts w:ascii="Arial" w:hAnsi="Arial" w:cs="Arial"/>
                <w:bCs/>
                <w:sz w:val="18"/>
                <w:szCs w:val="18"/>
                <w:lang w:val="fr-BE"/>
              </w:rPr>
              <w:t xml:space="preserve"> (</w:t>
            </w:r>
            <w:r w:rsidR="002C0B4F" w:rsidRPr="00461C31">
              <w:rPr>
                <w:rFonts w:ascii="Arial" w:hAnsi="Arial" w:cs="Arial"/>
                <w:bCs/>
                <w:sz w:val="18"/>
                <w:szCs w:val="18"/>
                <w:lang w:val="fr-BE"/>
              </w:rPr>
              <w:t>e)</w:t>
            </w:r>
          </w:p>
          <w:p w14:paraId="3FB8F3A1" w14:textId="74519B61" w:rsidR="00E2085D" w:rsidRPr="00461C31" w:rsidRDefault="00E2085D" w:rsidP="00E2085D">
            <w:pPr>
              <w:pStyle w:val="Lijstalinea"/>
              <w:keepNext/>
              <w:jc w:val="both"/>
              <w:outlineLvl w:val="2"/>
              <w:rPr>
                <w:rFonts w:ascii="Arial" w:hAnsi="Arial" w:cs="Arial"/>
                <w:bCs/>
                <w:sz w:val="18"/>
                <w:szCs w:val="18"/>
                <w:lang w:val="fr-BE"/>
              </w:rPr>
            </w:pPr>
          </w:p>
          <w:p w14:paraId="4723DA4B" w14:textId="66A4A98B" w:rsidR="002C0B4F" w:rsidRPr="00461C31" w:rsidRDefault="002C0B4F" w:rsidP="00E2085D">
            <w:pPr>
              <w:pStyle w:val="Lijstalinea"/>
              <w:keepNext/>
              <w:jc w:val="both"/>
              <w:outlineLvl w:val="2"/>
              <w:rPr>
                <w:rFonts w:ascii="Arial" w:hAnsi="Arial" w:cs="Arial"/>
                <w:bCs/>
                <w:sz w:val="18"/>
                <w:szCs w:val="18"/>
                <w:lang w:val="fr-BE"/>
              </w:rPr>
            </w:pPr>
          </w:p>
        </w:tc>
      </w:tr>
      <w:tr w:rsidR="002C0B4F" w:rsidRPr="000E126A" w14:paraId="7ACA9B2C" w14:textId="77777777" w:rsidTr="002C0B4F">
        <w:tc>
          <w:tcPr>
            <w:tcW w:w="4962" w:type="dxa"/>
            <w:gridSpan w:val="2"/>
          </w:tcPr>
          <w:p w14:paraId="7F302436" w14:textId="3FAC0742" w:rsidR="002C0B4F" w:rsidRPr="003A699D" w:rsidRDefault="003A699D" w:rsidP="003A699D">
            <w:pPr>
              <w:keepNext/>
              <w:jc w:val="both"/>
              <w:outlineLvl w:val="2"/>
              <w:rPr>
                <w:rFonts w:ascii="Arial" w:hAnsi="Arial" w:cs="Arial"/>
                <w:bCs/>
                <w:sz w:val="18"/>
                <w:szCs w:val="18"/>
                <w:lang w:val="fr-BE"/>
              </w:rPr>
            </w:pPr>
            <w:r w:rsidRPr="003A699D">
              <w:rPr>
                <w:rFonts w:ascii="Arial" w:hAnsi="Arial" w:cs="Arial"/>
                <w:sz w:val="18"/>
                <w:szCs w:val="18"/>
                <w:lang w:val="fr-BE"/>
              </w:rPr>
              <w:t>b) Si la réponse à la question a) ci-dessus est négative, indiquer pourquoi ou en quoi votre organisation ne respecte pa</w:t>
            </w:r>
            <w:r w:rsidR="008835BD">
              <w:rPr>
                <w:rFonts w:ascii="Arial" w:hAnsi="Arial" w:cs="Arial"/>
                <w:sz w:val="18"/>
                <w:szCs w:val="18"/>
                <w:lang w:val="fr-BE"/>
              </w:rPr>
              <w:t>s</w:t>
            </w:r>
            <w:r w:rsidRPr="003A699D">
              <w:rPr>
                <w:rFonts w:ascii="Arial" w:hAnsi="Arial" w:cs="Arial"/>
                <w:sz w:val="18"/>
                <w:szCs w:val="18"/>
                <w:lang w:val="fr-BE"/>
              </w:rPr>
              <w:t xml:space="preserve"> la clause 7.3.</w:t>
            </w:r>
          </w:p>
        </w:tc>
        <w:tc>
          <w:tcPr>
            <w:tcW w:w="1003" w:type="dxa"/>
            <w:vAlign w:val="center"/>
          </w:tcPr>
          <w:p w14:paraId="74EA3675" w14:textId="77777777" w:rsidR="002C0B4F" w:rsidRPr="000E126A" w:rsidRDefault="002C0B4F" w:rsidP="002C0B4F">
            <w:pPr>
              <w:keepNext/>
              <w:jc w:val="center"/>
              <w:outlineLvl w:val="2"/>
              <w:rPr>
                <w:rFonts w:ascii="Arial" w:hAnsi="Arial" w:cs="Arial"/>
                <w:bCs/>
                <w:sz w:val="18"/>
                <w:szCs w:val="18"/>
                <w:lang w:val="nl-BE"/>
              </w:rPr>
            </w:pPr>
            <w:r>
              <w:rPr>
                <w:rFonts w:ascii="Arial" w:hAnsi="Arial" w:cs="Arial"/>
                <w:bCs/>
                <w:sz w:val="18"/>
                <w:szCs w:val="18"/>
                <w:lang w:val="nl-BE"/>
              </w:rPr>
              <w:t>/</w:t>
            </w:r>
          </w:p>
        </w:tc>
        <w:tc>
          <w:tcPr>
            <w:tcW w:w="4100" w:type="dxa"/>
          </w:tcPr>
          <w:p w14:paraId="583816AC" w14:textId="77777777" w:rsidR="002C0B4F" w:rsidRPr="000E126A" w:rsidRDefault="002C0B4F" w:rsidP="002C0B4F">
            <w:pPr>
              <w:keepNext/>
              <w:jc w:val="both"/>
              <w:outlineLvl w:val="2"/>
              <w:rPr>
                <w:rFonts w:ascii="Arial" w:hAnsi="Arial" w:cs="Arial"/>
                <w:bCs/>
                <w:sz w:val="18"/>
                <w:szCs w:val="18"/>
                <w:lang w:val="nl-BE"/>
              </w:rPr>
            </w:pPr>
          </w:p>
        </w:tc>
      </w:tr>
      <w:tr w:rsidR="002C0B4F" w:rsidRPr="00461C31" w14:paraId="17586872" w14:textId="77777777" w:rsidTr="002C0B4F">
        <w:tc>
          <w:tcPr>
            <w:tcW w:w="4962" w:type="dxa"/>
            <w:gridSpan w:val="2"/>
          </w:tcPr>
          <w:p w14:paraId="7D2DC3A1" w14:textId="0487E086" w:rsidR="002C0B4F" w:rsidRPr="003A699D" w:rsidRDefault="003A699D" w:rsidP="003A699D">
            <w:pPr>
              <w:keepNext/>
              <w:jc w:val="both"/>
              <w:outlineLvl w:val="2"/>
              <w:rPr>
                <w:rFonts w:ascii="Arial" w:hAnsi="Arial" w:cs="Arial"/>
                <w:bCs/>
                <w:sz w:val="18"/>
                <w:szCs w:val="18"/>
                <w:lang w:val="fr-BE"/>
              </w:rPr>
            </w:pPr>
            <w:r w:rsidRPr="003A699D">
              <w:rPr>
                <w:rFonts w:ascii="Arial" w:hAnsi="Arial" w:cs="Arial"/>
                <w:sz w:val="18"/>
                <w:szCs w:val="18"/>
                <w:lang w:val="fr-BE"/>
              </w:rPr>
              <w:t>c) Pour les personnes que vous employez sur le ou les sites détenant le certificat, décrivez comment votre organisation sait que la clause 7.3 est respectée ?</w:t>
            </w:r>
          </w:p>
        </w:tc>
        <w:tc>
          <w:tcPr>
            <w:tcW w:w="1003" w:type="dxa"/>
            <w:vAlign w:val="center"/>
          </w:tcPr>
          <w:p w14:paraId="5FB702B4" w14:textId="77777777" w:rsidR="002C0B4F" w:rsidRPr="000E126A" w:rsidRDefault="002C0B4F" w:rsidP="002C0B4F">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vMerge w:val="restart"/>
          </w:tcPr>
          <w:p w14:paraId="5324F77A" w14:textId="29ABB453" w:rsidR="00461C31" w:rsidRPr="00461C31" w:rsidRDefault="00461C31" w:rsidP="002E0A35">
            <w:pPr>
              <w:pStyle w:val="Lijstalinea"/>
              <w:keepNext/>
              <w:numPr>
                <w:ilvl w:val="0"/>
                <w:numId w:val="9"/>
              </w:numPr>
              <w:jc w:val="both"/>
              <w:outlineLvl w:val="2"/>
              <w:rPr>
                <w:rFonts w:ascii="Arial" w:hAnsi="Arial" w:cs="Arial"/>
                <w:bCs/>
                <w:color w:val="00B050"/>
                <w:sz w:val="18"/>
                <w:szCs w:val="18"/>
                <w:lang w:val="fr-BE"/>
              </w:rPr>
            </w:pPr>
            <w:r w:rsidRPr="00461C31">
              <w:rPr>
                <w:rFonts w:ascii="Arial" w:hAnsi="Arial" w:cs="Arial"/>
                <w:b/>
                <w:bCs/>
                <w:color w:val="00B050"/>
                <w:sz w:val="18"/>
                <w:szCs w:val="18"/>
                <w:lang w:val="fr-BE"/>
              </w:rPr>
              <w:t xml:space="preserve">Registre du personnel </w:t>
            </w:r>
            <w:r w:rsidRPr="00461C31">
              <w:rPr>
                <w:rFonts w:ascii="Arial" w:hAnsi="Arial" w:cs="Arial"/>
                <w:color w:val="00B050"/>
                <w:sz w:val="18"/>
                <w:szCs w:val="18"/>
                <w:lang w:val="fr-BE"/>
              </w:rPr>
              <w:t xml:space="preserve">avec enregistrement des réclamations (Procédures et dossiers de litiges et réclamations) et </w:t>
            </w:r>
            <w:r w:rsidRPr="00461C31">
              <w:rPr>
                <w:rFonts w:ascii="Arial" w:hAnsi="Arial" w:cs="Arial"/>
                <w:b/>
                <w:bCs/>
                <w:color w:val="00B050"/>
                <w:sz w:val="18"/>
                <w:szCs w:val="18"/>
                <w:lang w:val="fr-BE"/>
              </w:rPr>
              <w:t>gestion du personnel</w:t>
            </w:r>
            <w:r w:rsidRPr="00461C31">
              <w:rPr>
                <w:rFonts w:ascii="Arial" w:hAnsi="Arial" w:cs="Arial"/>
                <w:color w:val="00B050"/>
                <w:sz w:val="18"/>
                <w:szCs w:val="18"/>
                <w:lang w:val="fr-BE"/>
              </w:rPr>
              <w:t xml:space="preserve"> (y compris les données sur les salaires, les données sur les retenues légales et les données de paiement)</w:t>
            </w:r>
            <w:r w:rsidRPr="00461C31">
              <w:rPr>
                <w:rFonts w:ascii="Arial" w:hAnsi="Arial" w:cs="Arial"/>
                <w:b/>
                <w:bCs/>
                <w:color w:val="00B050"/>
                <w:sz w:val="18"/>
                <w:szCs w:val="18"/>
                <w:lang w:val="fr-BE"/>
              </w:rPr>
              <w:t xml:space="preserve"> </w:t>
            </w:r>
          </w:p>
          <w:p w14:paraId="4CD768FB" w14:textId="35D87B62" w:rsidR="002C0B4F" w:rsidRPr="00461C31" w:rsidRDefault="008835BD" w:rsidP="002E0A35">
            <w:pPr>
              <w:pStyle w:val="Lijstalinea"/>
              <w:keepNext/>
              <w:numPr>
                <w:ilvl w:val="0"/>
                <w:numId w:val="9"/>
              </w:numPr>
              <w:jc w:val="both"/>
              <w:outlineLvl w:val="2"/>
              <w:rPr>
                <w:rFonts w:ascii="Arial" w:hAnsi="Arial" w:cs="Arial"/>
                <w:bCs/>
                <w:color w:val="00B050"/>
                <w:sz w:val="18"/>
                <w:szCs w:val="18"/>
                <w:lang w:val="fr-BE"/>
              </w:rPr>
            </w:pPr>
            <w:r>
              <w:rPr>
                <w:rFonts w:ascii="Arial" w:hAnsi="Arial" w:cs="Arial"/>
                <w:bCs/>
                <w:color w:val="00B050"/>
                <w:sz w:val="18"/>
                <w:szCs w:val="18"/>
                <w:lang w:val="fr-BE"/>
              </w:rPr>
              <w:t>Concernant s</w:t>
            </w:r>
            <w:r w:rsidR="00461C31" w:rsidRPr="00461C31">
              <w:rPr>
                <w:rFonts w:ascii="Arial" w:hAnsi="Arial" w:cs="Arial"/>
                <w:bCs/>
                <w:color w:val="00B050"/>
                <w:sz w:val="18"/>
                <w:szCs w:val="18"/>
                <w:lang w:val="fr-BE"/>
              </w:rPr>
              <w:t>es propres employés</w:t>
            </w:r>
            <w:r>
              <w:rPr>
                <w:rFonts w:ascii="Arial" w:hAnsi="Arial" w:cs="Arial"/>
                <w:bCs/>
                <w:color w:val="00B050"/>
                <w:sz w:val="18"/>
                <w:szCs w:val="18"/>
                <w:lang w:val="fr-BE"/>
              </w:rPr>
              <w:t xml:space="preserve"> </w:t>
            </w:r>
            <w:r w:rsidR="00E2085D" w:rsidRPr="00461C31">
              <w:rPr>
                <w:rFonts w:ascii="Arial" w:hAnsi="Arial" w:cs="Arial"/>
                <w:bCs/>
                <w:color w:val="00B050"/>
                <w:sz w:val="18"/>
                <w:szCs w:val="18"/>
                <w:lang w:val="fr-BE"/>
              </w:rPr>
              <w:t xml:space="preserve">: </w:t>
            </w:r>
            <w:r w:rsidR="00461C31" w:rsidRPr="00461C31">
              <w:rPr>
                <w:rFonts w:ascii="Arial" w:hAnsi="Arial" w:cs="Arial"/>
                <w:b/>
                <w:bCs/>
                <w:color w:val="00B050"/>
                <w:sz w:val="18"/>
                <w:szCs w:val="18"/>
                <w:lang w:val="fr-BE"/>
              </w:rPr>
              <w:t>Contrats de travail</w:t>
            </w:r>
            <w:r w:rsidR="00E2085D" w:rsidRPr="00461C31">
              <w:rPr>
                <w:rFonts w:ascii="Arial" w:hAnsi="Arial" w:cs="Arial"/>
                <w:bCs/>
                <w:color w:val="00B050"/>
                <w:sz w:val="18"/>
                <w:szCs w:val="18"/>
                <w:lang w:val="fr-BE"/>
              </w:rPr>
              <w:t xml:space="preserve"> (</w:t>
            </w:r>
            <w:hyperlink r:id="rId15" w:history="1">
              <w:r w:rsidR="00461C31" w:rsidRPr="00461C31">
                <w:rPr>
                  <w:rStyle w:val="Hyperlink"/>
                  <w:rFonts w:ascii="Arial" w:hAnsi="Arial" w:cs="Arial"/>
                  <w:bCs/>
                  <w:sz w:val="18"/>
                  <w:szCs w:val="18"/>
                  <w:lang w:val="fr-BE"/>
                </w:rPr>
                <w:t>loi de</w:t>
              </w:r>
              <w:r w:rsidR="00E2085D" w:rsidRPr="00461C31">
                <w:rPr>
                  <w:rStyle w:val="Hyperlink"/>
                  <w:rFonts w:ascii="Arial" w:hAnsi="Arial" w:cs="Arial"/>
                  <w:bCs/>
                  <w:sz w:val="18"/>
                  <w:szCs w:val="18"/>
                  <w:lang w:val="fr-BE"/>
                </w:rPr>
                <w:t xml:space="preserve"> 3/07/1978</w:t>
              </w:r>
            </w:hyperlink>
            <w:r w:rsidR="00E2085D" w:rsidRPr="00461C31">
              <w:rPr>
                <w:rFonts w:ascii="Arial" w:hAnsi="Arial" w:cs="Arial"/>
                <w:bCs/>
                <w:color w:val="00B050"/>
                <w:sz w:val="18"/>
                <w:szCs w:val="18"/>
                <w:lang w:val="fr-BE"/>
              </w:rPr>
              <w:t xml:space="preserve">) </w:t>
            </w:r>
            <w:r w:rsidR="00461C31" w:rsidRPr="00461C31">
              <w:rPr>
                <w:rFonts w:ascii="Arial" w:hAnsi="Arial" w:cs="Arial"/>
                <w:bCs/>
                <w:color w:val="00B050"/>
                <w:sz w:val="18"/>
                <w:szCs w:val="18"/>
                <w:lang w:val="fr-BE"/>
              </w:rPr>
              <w:t>avec des accords clairs sur le travail et la rémunération, etc.</w:t>
            </w:r>
          </w:p>
          <w:p w14:paraId="7DF767DC" w14:textId="236AE74D" w:rsidR="00E2085D" w:rsidRPr="00461C31" w:rsidRDefault="00461C31" w:rsidP="002E0A35">
            <w:pPr>
              <w:pStyle w:val="Lijstalinea"/>
              <w:keepNext/>
              <w:numPr>
                <w:ilvl w:val="0"/>
                <w:numId w:val="9"/>
              </w:numPr>
              <w:jc w:val="both"/>
              <w:outlineLvl w:val="2"/>
              <w:rPr>
                <w:rFonts w:ascii="Arial" w:hAnsi="Arial" w:cs="Arial"/>
                <w:bCs/>
                <w:sz w:val="18"/>
                <w:szCs w:val="18"/>
                <w:lang w:val="fr-BE"/>
              </w:rPr>
            </w:pPr>
            <w:r w:rsidRPr="00461C31">
              <w:rPr>
                <w:rFonts w:ascii="Arial" w:hAnsi="Arial" w:cs="Arial"/>
                <w:b/>
                <w:bCs/>
                <w:color w:val="00B050"/>
                <w:sz w:val="18"/>
                <w:szCs w:val="18"/>
                <w:lang w:val="fr-BE"/>
              </w:rPr>
              <w:t xml:space="preserve">Règlement de travail </w:t>
            </w:r>
            <w:r w:rsidR="00E2085D" w:rsidRPr="00461C31">
              <w:rPr>
                <w:rFonts w:ascii="Arial" w:hAnsi="Arial" w:cs="Arial"/>
                <w:bCs/>
                <w:color w:val="00B050"/>
                <w:sz w:val="18"/>
                <w:szCs w:val="18"/>
                <w:lang w:val="fr-BE"/>
              </w:rPr>
              <w:t xml:space="preserve">: </w:t>
            </w:r>
            <w:r w:rsidRPr="00461C31">
              <w:rPr>
                <w:rFonts w:ascii="Arial" w:hAnsi="Arial" w:cs="Arial"/>
                <w:bCs/>
                <w:color w:val="00B050"/>
                <w:sz w:val="18"/>
                <w:szCs w:val="18"/>
                <w:lang w:val="fr-BE"/>
              </w:rPr>
              <w:t>cela peut contenir des sanctions liées à la rémunération dans des situations spécifiques (encadrées et convenues avec les employés)</w:t>
            </w:r>
          </w:p>
        </w:tc>
      </w:tr>
      <w:tr w:rsidR="002C0B4F" w:rsidRPr="000E126A" w14:paraId="7717C7FC" w14:textId="77777777" w:rsidTr="002C0B4F">
        <w:tc>
          <w:tcPr>
            <w:tcW w:w="4962" w:type="dxa"/>
            <w:gridSpan w:val="2"/>
          </w:tcPr>
          <w:p w14:paraId="15D05F3D" w14:textId="1D6DD842" w:rsidR="002C0B4F" w:rsidRPr="003A699D" w:rsidRDefault="003A699D" w:rsidP="003A699D">
            <w:pPr>
              <w:keepNext/>
              <w:jc w:val="both"/>
              <w:outlineLvl w:val="2"/>
              <w:rPr>
                <w:rFonts w:ascii="Arial" w:hAnsi="Arial" w:cs="Arial"/>
                <w:bCs/>
                <w:sz w:val="18"/>
                <w:szCs w:val="18"/>
                <w:lang w:val="fr-BE"/>
              </w:rPr>
            </w:pPr>
            <w:r w:rsidRPr="003A699D">
              <w:rPr>
                <w:rFonts w:ascii="Arial" w:hAnsi="Arial" w:cs="Arial"/>
                <w:bCs/>
                <w:sz w:val="18"/>
                <w:szCs w:val="18"/>
                <w:lang w:val="fr-BE"/>
              </w:rPr>
              <w:t>d) Identifiez tout document ou tout autre registre (et le lieu où ils se trouvent) sur lesquels vous vous fondez pour vérifier le respect de la clause 7.3.</w:t>
            </w:r>
          </w:p>
        </w:tc>
        <w:tc>
          <w:tcPr>
            <w:tcW w:w="1003" w:type="dxa"/>
            <w:vAlign w:val="center"/>
          </w:tcPr>
          <w:p w14:paraId="75E2699E" w14:textId="77777777" w:rsidR="002C0B4F" w:rsidRPr="000E126A" w:rsidRDefault="002C0B4F" w:rsidP="002C0B4F">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vMerge/>
          </w:tcPr>
          <w:p w14:paraId="09FAD706" w14:textId="77777777" w:rsidR="002C0B4F" w:rsidRPr="000E126A" w:rsidRDefault="002C0B4F" w:rsidP="002C0B4F">
            <w:pPr>
              <w:keepNext/>
              <w:jc w:val="both"/>
              <w:outlineLvl w:val="2"/>
              <w:rPr>
                <w:rFonts w:ascii="Arial" w:hAnsi="Arial" w:cs="Arial"/>
                <w:bCs/>
                <w:sz w:val="18"/>
                <w:szCs w:val="18"/>
                <w:lang w:val="nl-BE"/>
              </w:rPr>
            </w:pPr>
          </w:p>
        </w:tc>
      </w:tr>
      <w:tr w:rsidR="002C0B4F" w:rsidRPr="00AB7AAD" w14:paraId="086B99CB" w14:textId="77777777" w:rsidTr="002C0B4F">
        <w:tc>
          <w:tcPr>
            <w:tcW w:w="4962" w:type="dxa"/>
            <w:gridSpan w:val="2"/>
          </w:tcPr>
          <w:p w14:paraId="0C202493" w14:textId="6A422D20" w:rsidR="002C0B4F" w:rsidRPr="003A699D" w:rsidRDefault="003A699D" w:rsidP="003A699D">
            <w:pPr>
              <w:keepNext/>
              <w:jc w:val="both"/>
              <w:outlineLvl w:val="2"/>
              <w:rPr>
                <w:rFonts w:ascii="Arial" w:hAnsi="Arial" w:cs="Arial"/>
                <w:bCs/>
                <w:sz w:val="18"/>
                <w:szCs w:val="18"/>
                <w:lang w:val="fr-BE"/>
              </w:rPr>
            </w:pPr>
            <w:r w:rsidRPr="003A699D">
              <w:rPr>
                <w:rFonts w:ascii="Arial" w:hAnsi="Arial" w:cs="Arial"/>
                <w:sz w:val="18"/>
                <w:szCs w:val="18"/>
                <w:lang w:val="fr-BE"/>
              </w:rPr>
              <w:t>e) Identifiez toute autre obligation légale qui, d'après vous, pourrait avoir une incidence sur votre capacité à respecter la clause 7,3. Veuillez décrire ces obligations et la manière dont elles influent sur votre capacité à respecter la clause 7.3.</w:t>
            </w:r>
          </w:p>
        </w:tc>
        <w:tc>
          <w:tcPr>
            <w:tcW w:w="1003" w:type="dxa"/>
            <w:vAlign w:val="center"/>
          </w:tcPr>
          <w:p w14:paraId="4827D732" w14:textId="77777777" w:rsidR="002C0B4F" w:rsidRPr="000E126A" w:rsidRDefault="002C0B4F" w:rsidP="002C0B4F">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00C4B199" w14:textId="3291DCAF" w:rsidR="00AB7AAD" w:rsidRPr="00AB7AAD" w:rsidRDefault="00AB7AAD" w:rsidP="002E0A35">
            <w:pPr>
              <w:pStyle w:val="Lijstalinea"/>
              <w:keepNext/>
              <w:numPr>
                <w:ilvl w:val="0"/>
                <w:numId w:val="10"/>
              </w:numPr>
              <w:jc w:val="both"/>
              <w:outlineLvl w:val="2"/>
              <w:rPr>
                <w:rFonts w:ascii="Arial" w:hAnsi="Arial" w:cs="Arial"/>
                <w:bCs/>
                <w:sz w:val="18"/>
                <w:szCs w:val="18"/>
                <w:lang w:val="fr-BE"/>
              </w:rPr>
            </w:pPr>
            <w:r w:rsidRPr="00AB7AAD">
              <w:rPr>
                <w:rFonts w:ascii="Arial" w:hAnsi="Arial" w:cs="Arial"/>
                <w:bCs/>
                <w:sz w:val="18"/>
                <w:szCs w:val="18"/>
                <w:lang w:val="fr-BE"/>
              </w:rPr>
              <w:t>Obligations légales : Interdiction du travail forcé (Convention de l'OIT C029 et protocole P029 tous deux ratifiés)</w:t>
            </w:r>
          </w:p>
          <w:p w14:paraId="5F6F9F36" w14:textId="32BD25B3" w:rsidR="00C86A17" w:rsidRPr="00AB7AAD" w:rsidRDefault="00E55634" w:rsidP="002E0A35">
            <w:pPr>
              <w:pStyle w:val="Lijstalinea"/>
              <w:keepNext/>
              <w:numPr>
                <w:ilvl w:val="0"/>
                <w:numId w:val="10"/>
              </w:numPr>
              <w:jc w:val="both"/>
              <w:outlineLvl w:val="2"/>
              <w:rPr>
                <w:rFonts w:ascii="Arial" w:hAnsi="Arial" w:cs="Arial"/>
                <w:bCs/>
                <w:sz w:val="18"/>
                <w:szCs w:val="18"/>
                <w:lang w:val="fr-BE"/>
              </w:rPr>
            </w:pPr>
            <w:hyperlink r:id="rId16" w:history="1">
              <w:r w:rsidR="00AB7AAD" w:rsidRPr="00AB7AAD">
                <w:rPr>
                  <w:rStyle w:val="Hyperlink"/>
                  <w:rFonts w:ascii="Arial" w:hAnsi="Arial" w:cs="Arial"/>
                  <w:bCs/>
                  <w:sz w:val="18"/>
                  <w:szCs w:val="18"/>
                  <w:lang w:val="fr-BE"/>
                </w:rPr>
                <w:t>Convention européenne des droits de l'homme</w:t>
              </w:r>
            </w:hyperlink>
            <w:r w:rsidR="00AB7AAD" w:rsidRPr="00AB7AAD">
              <w:rPr>
                <w:rFonts w:ascii="Arial" w:hAnsi="Arial" w:cs="Arial"/>
                <w:bCs/>
                <w:sz w:val="18"/>
                <w:szCs w:val="18"/>
                <w:lang w:val="fr-BE"/>
              </w:rPr>
              <w:t xml:space="preserve"> </w:t>
            </w:r>
            <w:r w:rsidR="00C86A17" w:rsidRPr="00AB7AAD">
              <w:rPr>
                <w:rFonts w:ascii="Arial" w:hAnsi="Arial" w:cs="Arial"/>
                <w:bCs/>
                <w:sz w:val="18"/>
                <w:szCs w:val="18"/>
                <w:lang w:val="fr-BE"/>
              </w:rPr>
              <w:t>– Art 4</w:t>
            </w:r>
          </w:p>
          <w:p w14:paraId="34916018" w14:textId="77777777" w:rsidR="00AB7AAD" w:rsidRDefault="00AB7AAD" w:rsidP="002E0A35">
            <w:pPr>
              <w:pStyle w:val="Lijstalinea"/>
              <w:keepNext/>
              <w:numPr>
                <w:ilvl w:val="0"/>
                <w:numId w:val="9"/>
              </w:numPr>
              <w:jc w:val="both"/>
              <w:outlineLvl w:val="2"/>
              <w:rPr>
                <w:rFonts w:ascii="Arial" w:hAnsi="Arial" w:cs="Arial"/>
                <w:bCs/>
                <w:sz w:val="18"/>
                <w:szCs w:val="18"/>
                <w:lang w:val="fr-BE"/>
              </w:rPr>
            </w:pPr>
            <w:r w:rsidRPr="00AB7AAD">
              <w:rPr>
                <w:rFonts w:ascii="Arial" w:hAnsi="Arial" w:cs="Arial"/>
                <w:bCs/>
                <w:sz w:val="18"/>
                <w:szCs w:val="18"/>
                <w:lang w:val="fr-BE"/>
              </w:rPr>
              <w:t>Conformité : RH – Gestion du personnel</w:t>
            </w:r>
          </w:p>
          <w:p w14:paraId="516E1D6C" w14:textId="4AA2A449" w:rsidR="002C0B4F" w:rsidRPr="00AB7AAD" w:rsidRDefault="00AB7AAD" w:rsidP="002E0A35">
            <w:pPr>
              <w:pStyle w:val="Lijstalinea"/>
              <w:keepNext/>
              <w:numPr>
                <w:ilvl w:val="0"/>
                <w:numId w:val="9"/>
              </w:numPr>
              <w:jc w:val="both"/>
              <w:outlineLvl w:val="2"/>
              <w:rPr>
                <w:rFonts w:ascii="Arial" w:hAnsi="Arial" w:cs="Arial"/>
                <w:bCs/>
                <w:sz w:val="18"/>
                <w:szCs w:val="18"/>
                <w:lang w:val="nl-BE"/>
              </w:rPr>
            </w:pPr>
            <w:r>
              <w:rPr>
                <w:rFonts w:ascii="Arial" w:hAnsi="Arial" w:cs="Arial"/>
                <w:bCs/>
                <w:sz w:val="18"/>
                <w:szCs w:val="18"/>
                <w:lang w:val="nl-BE"/>
              </w:rPr>
              <w:t xml:space="preserve">Contrôle: </w:t>
            </w:r>
            <w:hyperlink r:id="rId17" w:history="1">
              <w:r w:rsidRPr="00461C31">
                <w:rPr>
                  <w:rStyle w:val="Hyperlink"/>
                  <w:rFonts w:ascii="Arial" w:hAnsi="Arial" w:cs="Arial"/>
                  <w:bCs/>
                  <w:sz w:val="18"/>
                  <w:szCs w:val="18"/>
                  <w:lang w:val="nl-BE"/>
                </w:rPr>
                <w:t>inspection du travail</w:t>
              </w:r>
            </w:hyperlink>
            <w:r>
              <w:rPr>
                <w:rFonts w:ascii="Arial" w:hAnsi="Arial" w:cs="Arial"/>
                <w:bCs/>
                <w:sz w:val="18"/>
                <w:szCs w:val="18"/>
                <w:lang w:val="nl-BE"/>
              </w:rPr>
              <w:t xml:space="preserve"> </w:t>
            </w:r>
          </w:p>
        </w:tc>
      </w:tr>
      <w:tr w:rsidR="002C0B4F" w:rsidRPr="00AB7AAD" w14:paraId="0682DC38" w14:textId="77777777" w:rsidTr="002C0B4F">
        <w:tc>
          <w:tcPr>
            <w:tcW w:w="4962" w:type="dxa"/>
            <w:gridSpan w:val="2"/>
          </w:tcPr>
          <w:p w14:paraId="22F7C741" w14:textId="6A1548B0" w:rsidR="002C0B4F" w:rsidRPr="003A699D" w:rsidRDefault="003A699D" w:rsidP="003A699D">
            <w:pPr>
              <w:keepNext/>
              <w:jc w:val="both"/>
              <w:outlineLvl w:val="2"/>
              <w:rPr>
                <w:rFonts w:ascii="Arial" w:hAnsi="Arial" w:cs="Arial"/>
                <w:bCs/>
                <w:sz w:val="18"/>
                <w:szCs w:val="18"/>
                <w:lang w:val="fr-BE"/>
              </w:rPr>
            </w:pPr>
            <w:r w:rsidRPr="003A699D">
              <w:rPr>
                <w:rFonts w:ascii="Arial" w:hAnsi="Arial" w:cs="Arial"/>
                <w:bCs/>
                <w:sz w:val="18"/>
                <w:szCs w:val="18"/>
                <w:lang w:val="fr-BE"/>
              </w:rPr>
              <w:t>f) Joignez la ou les déclarations politiques rédigées par votre organisation et correspondant à la clause 7.3.</w:t>
            </w:r>
          </w:p>
        </w:tc>
        <w:tc>
          <w:tcPr>
            <w:tcW w:w="1003" w:type="dxa"/>
            <w:vAlign w:val="center"/>
          </w:tcPr>
          <w:p w14:paraId="16A3DF88" w14:textId="2CF2254A" w:rsidR="002C0B4F" w:rsidRPr="000E126A" w:rsidRDefault="009E0C5E" w:rsidP="002C0B4F">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27C332DC" w14:textId="77A27798" w:rsidR="002C0B4F" w:rsidRPr="00AB7AAD" w:rsidRDefault="00AB7AAD" w:rsidP="00E2085D">
            <w:pPr>
              <w:keepNext/>
              <w:jc w:val="both"/>
              <w:outlineLvl w:val="2"/>
              <w:rPr>
                <w:rFonts w:ascii="Arial" w:hAnsi="Arial" w:cs="Arial"/>
                <w:bCs/>
                <w:sz w:val="18"/>
                <w:szCs w:val="18"/>
                <w:lang w:val="fr-BE"/>
              </w:rPr>
            </w:pPr>
            <w:r w:rsidRPr="00AB7AAD">
              <w:rPr>
                <w:rFonts w:ascii="Arial" w:hAnsi="Arial" w:cs="Arial"/>
                <w:bCs/>
                <w:sz w:val="18"/>
                <w:szCs w:val="18"/>
                <w:lang w:val="fr-BE"/>
              </w:rPr>
              <w:t>Voir la référence à la ratification de la convention C029 de l'OIT et du protocole P029 par la Belgique et le libellé général sur l'inspection du travail dans la ou les déclarations de politique</w:t>
            </w:r>
          </w:p>
        </w:tc>
      </w:tr>
    </w:tbl>
    <w:p w14:paraId="65470FF5" w14:textId="77777777" w:rsidR="002C0B4F" w:rsidRPr="00AB7AAD" w:rsidRDefault="002C0B4F" w:rsidP="002C0B4F">
      <w:pPr>
        <w:keepNext/>
        <w:jc w:val="both"/>
        <w:outlineLvl w:val="2"/>
        <w:rPr>
          <w:rFonts w:ascii="Arial" w:eastAsia="Times New Roman" w:hAnsi="Arial" w:cs="Arial"/>
          <w:b/>
          <w:bCs/>
          <w:sz w:val="18"/>
          <w:szCs w:val="18"/>
          <w:lang w:val="fr-BE" w:eastAsia="zh-CN"/>
        </w:rPr>
      </w:pPr>
    </w:p>
    <w:p w14:paraId="03D62D4B" w14:textId="77777777" w:rsidR="00DF7667" w:rsidRPr="00AB7AAD" w:rsidRDefault="00DF7667" w:rsidP="001A06D1">
      <w:pPr>
        <w:keepNext/>
        <w:jc w:val="both"/>
        <w:outlineLvl w:val="2"/>
        <w:rPr>
          <w:rFonts w:ascii="Arial" w:eastAsia="Times New Roman" w:hAnsi="Arial" w:cs="Arial"/>
          <w:b/>
          <w:bCs/>
          <w:sz w:val="18"/>
          <w:szCs w:val="18"/>
          <w:lang w:val="fr-BE" w:eastAsia="zh-CN"/>
        </w:rPr>
      </w:pPr>
    </w:p>
    <w:p w14:paraId="2E1254B5" w14:textId="77777777" w:rsidR="00DF7667" w:rsidRPr="00AB7AAD" w:rsidRDefault="00DF7667" w:rsidP="001A06D1">
      <w:pPr>
        <w:keepNext/>
        <w:jc w:val="both"/>
        <w:outlineLvl w:val="2"/>
        <w:rPr>
          <w:rFonts w:ascii="Arial" w:eastAsia="Times New Roman" w:hAnsi="Arial" w:cs="Arial"/>
          <w:b/>
          <w:bCs/>
          <w:sz w:val="18"/>
          <w:szCs w:val="18"/>
          <w:lang w:val="fr-BE" w:eastAsia="zh-CN"/>
        </w:rPr>
      </w:pPr>
    </w:p>
    <w:p w14:paraId="15F29B7F" w14:textId="77777777" w:rsidR="000E126A" w:rsidRPr="00AB7AAD" w:rsidRDefault="000E126A">
      <w:pPr>
        <w:rPr>
          <w:rFonts w:ascii="Arial" w:eastAsia="Times New Roman" w:hAnsi="Arial" w:cs="Arial"/>
          <w:b/>
          <w:bCs/>
          <w:sz w:val="18"/>
          <w:szCs w:val="18"/>
          <w:lang w:val="fr-BE" w:eastAsia="zh-CN"/>
        </w:rPr>
      </w:pPr>
      <w:r w:rsidRPr="00AB7AAD">
        <w:rPr>
          <w:rFonts w:ascii="Arial" w:eastAsia="Times New Roman" w:hAnsi="Arial" w:cs="Arial"/>
          <w:b/>
          <w:bCs/>
          <w:sz w:val="18"/>
          <w:szCs w:val="18"/>
          <w:lang w:val="fr-BE" w:eastAsia="zh-CN"/>
        </w:rPr>
        <w:br w:type="page"/>
      </w:r>
    </w:p>
    <w:p w14:paraId="4A280557" w14:textId="14F84605" w:rsidR="009E0C5E" w:rsidRPr="003A699D" w:rsidRDefault="006A4C72" w:rsidP="009E0C5E">
      <w:pPr>
        <w:keepNext/>
        <w:jc w:val="both"/>
        <w:outlineLvl w:val="2"/>
        <w:rPr>
          <w:rFonts w:ascii="Arial" w:eastAsia="Times New Roman" w:hAnsi="Arial" w:cs="Arial"/>
          <w:b/>
          <w:bCs/>
          <w:sz w:val="18"/>
          <w:szCs w:val="18"/>
          <w:lang w:val="fr-BE" w:eastAsia="zh-CN"/>
        </w:rPr>
      </w:pPr>
      <w:r w:rsidRPr="003A699D">
        <w:rPr>
          <w:rFonts w:ascii="Arial" w:hAnsi="Arial" w:cs="Arial"/>
          <w:sz w:val="20"/>
          <w:szCs w:val="20"/>
          <w:lang w:val="fr-BE"/>
        </w:rPr>
        <w:lastRenderedPageBreak/>
        <w:t xml:space="preserve"> </w:t>
      </w:r>
      <w:r w:rsidR="009E0C5E" w:rsidRPr="003A699D">
        <w:rPr>
          <w:rFonts w:ascii="Arial" w:eastAsia="Times New Roman" w:hAnsi="Arial" w:cs="Arial"/>
          <w:b/>
          <w:bCs/>
          <w:sz w:val="18"/>
          <w:szCs w:val="18"/>
          <w:lang w:val="fr-BE" w:eastAsia="zh-CN"/>
        </w:rPr>
        <w:t>DISCRIMIN</w:t>
      </w:r>
      <w:r w:rsidR="003A699D" w:rsidRPr="003A699D">
        <w:rPr>
          <w:rFonts w:ascii="Arial" w:eastAsia="Times New Roman" w:hAnsi="Arial" w:cs="Arial"/>
          <w:b/>
          <w:bCs/>
          <w:sz w:val="18"/>
          <w:szCs w:val="18"/>
          <w:lang w:val="fr-BE" w:eastAsia="zh-CN"/>
        </w:rPr>
        <w:t>ATION EN MATI</w:t>
      </w:r>
      <w:r w:rsidR="003A699D">
        <w:rPr>
          <w:rFonts w:ascii="Arial" w:eastAsia="Times New Roman" w:hAnsi="Arial" w:cs="Arial"/>
          <w:b/>
          <w:bCs/>
          <w:sz w:val="18"/>
          <w:szCs w:val="18"/>
          <w:lang w:val="fr-BE" w:eastAsia="zh-CN"/>
        </w:rPr>
        <w:t>È</w:t>
      </w:r>
      <w:r w:rsidR="003A699D" w:rsidRPr="003A699D">
        <w:rPr>
          <w:rFonts w:ascii="Arial" w:eastAsia="Times New Roman" w:hAnsi="Arial" w:cs="Arial"/>
          <w:b/>
          <w:bCs/>
          <w:sz w:val="18"/>
          <w:szCs w:val="18"/>
          <w:lang w:val="fr-BE" w:eastAsia="zh-CN"/>
        </w:rPr>
        <w:t xml:space="preserve">RE D’EMPLOI ET DE PROFESSION </w:t>
      </w:r>
    </w:p>
    <w:p w14:paraId="4C2B33AE" w14:textId="77777777" w:rsidR="009E0C5E" w:rsidRPr="003A699D" w:rsidRDefault="009E0C5E" w:rsidP="009E0C5E">
      <w:pPr>
        <w:keepNext/>
        <w:jc w:val="both"/>
        <w:outlineLvl w:val="2"/>
        <w:rPr>
          <w:rFonts w:ascii="Arial" w:eastAsia="Times New Roman" w:hAnsi="Arial" w:cs="Arial"/>
          <w:b/>
          <w:bCs/>
          <w:sz w:val="18"/>
          <w:szCs w:val="18"/>
          <w:lang w:val="fr-BE" w:eastAsia="zh-CN"/>
        </w:rPr>
      </w:pPr>
    </w:p>
    <w:tbl>
      <w:tblPr>
        <w:tblStyle w:val="Tabelraster"/>
        <w:tblW w:w="10065" w:type="dxa"/>
        <w:tblInd w:w="-743" w:type="dxa"/>
        <w:tblLayout w:type="fixed"/>
        <w:tblLook w:val="04A0" w:firstRow="1" w:lastRow="0" w:firstColumn="1" w:lastColumn="0" w:noHBand="0" w:noVBand="1"/>
      </w:tblPr>
      <w:tblGrid>
        <w:gridCol w:w="284"/>
        <w:gridCol w:w="4678"/>
        <w:gridCol w:w="1003"/>
        <w:gridCol w:w="4100"/>
      </w:tblGrid>
      <w:tr w:rsidR="009E0C5E" w:rsidRPr="003A699D" w14:paraId="67E6CB8A" w14:textId="77777777" w:rsidTr="00907EB6">
        <w:tc>
          <w:tcPr>
            <w:tcW w:w="10065" w:type="dxa"/>
            <w:gridSpan w:val="4"/>
          </w:tcPr>
          <w:p w14:paraId="79485B63" w14:textId="79AD3029" w:rsidR="009E0C5E" w:rsidRPr="003A699D" w:rsidRDefault="003A699D" w:rsidP="003A699D">
            <w:pPr>
              <w:spacing w:line="276" w:lineRule="auto"/>
              <w:jc w:val="both"/>
              <w:rPr>
                <w:rFonts w:ascii="Arial" w:hAnsi="Arial"/>
                <w:sz w:val="18"/>
                <w:szCs w:val="18"/>
                <w:lang w:val="fr-BE"/>
              </w:rPr>
            </w:pPr>
            <w:r w:rsidRPr="003A699D">
              <w:rPr>
                <w:rFonts w:ascii="Arial" w:hAnsi="Arial"/>
                <w:sz w:val="18"/>
                <w:szCs w:val="18"/>
                <w:lang w:val="fr-BE"/>
              </w:rPr>
              <w:t>7.4 L'organisation doit s'assurer qu'il n'y a pas de discrimination en matière d’emploi et de profession.</w:t>
            </w:r>
          </w:p>
        </w:tc>
      </w:tr>
      <w:tr w:rsidR="009E0C5E" w:rsidRPr="003A699D" w14:paraId="006322D9" w14:textId="77777777" w:rsidTr="00907EB6">
        <w:tc>
          <w:tcPr>
            <w:tcW w:w="284" w:type="dxa"/>
            <w:tcBorders>
              <w:bottom w:val="single" w:sz="4" w:space="0" w:color="auto"/>
            </w:tcBorders>
          </w:tcPr>
          <w:p w14:paraId="1C1B609A" w14:textId="77777777" w:rsidR="009E0C5E" w:rsidRPr="003A699D" w:rsidRDefault="009E0C5E" w:rsidP="00907EB6">
            <w:pPr>
              <w:autoSpaceDE w:val="0"/>
              <w:autoSpaceDN w:val="0"/>
              <w:adjustRightInd w:val="0"/>
              <w:rPr>
                <w:rFonts w:ascii="Arial" w:hAnsi="Arial" w:cs="Arial"/>
                <w:color w:val="000000"/>
                <w:sz w:val="18"/>
                <w:szCs w:val="18"/>
                <w:lang w:val="fr-BE"/>
              </w:rPr>
            </w:pPr>
          </w:p>
        </w:tc>
        <w:tc>
          <w:tcPr>
            <w:tcW w:w="9781" w:type="dxa"/>
            <w:gridSpan w:val="3"/>
            <w:tcBorders>
              <w:bottom w:val="single" w:sz="4" w:space="0" w:color="auto"/>
            </w:tcBorders>
          </w:tcPr>
          <w:p w14:paraId="6155A3E6" w14:textId="77777777" w:rsidR="009E0C5E" w:rsidRPr="003A699D" w:rsidRDefault="009E0C5E" w:rsidP="00907EB6">
            <w:pPr>
              <w:autoSpaceDE w:val="0"/>
              <w:autoSpaceDN w:val="0"/>
              <w:adjustRightInd w:val="0"/>
              <w:rPr>
                <w:rFonts w:ascii="Arial" w:hAnsi="Arial" w:cs="Arial"/>
                <w:color w:val="000000"/>
                <w:sz w:val="6"/>
                <w:szCs w:val="6"/>
                <w:lang w:val="fr-BE"/>
              </w:rPr>
            </w:pPr>
          </w:p>
          <w:p w14:paraId="49A2AA11" w14:textId="19C4A219" w:rsidR="009E0C5E" w:rsidRPr="003A699D" w:rsidRDefault="003A699D" w:rsidP="003A699D">
            <w:pPr>
              <w:spacing w:line="276" w:lineRule="auto"/>
              <w:jc w:val="both"/>
              <w:rPr>
                <w:rFonts w:ascii="Arial" w:hAnsi="Arial" w:cs="Arial"/>
                <w:color w:val="000000"/>
                <w:sz w:val="6"/>
                <w:szCs w:val="6"/>
                <w:lang w:val="fr-BE"/>
              </w:rPr>
            </w:pPr>
            <w:r w:rsidRPr="003A699D">
              <w:rPr>
                <w:rFonts w:ascii="Arial" w:hAnsi="Arial"/>
                <w:sz w:val="18"/>
                <w:szCs w:val="18"/>
                <w:lang w:val="fr-BE"/>
              </w:rPr>
              <w:t xml:space="preserve">7.4.1 Les pratiques en matière d’emploi et de profession sont non discriminatoires. </w:t>
            </w:r>
          </w:p>
        </w:tc>
      </w:tr>
      <w:tr w:rsidR="003A699D" w:rsidRPr="009E0C5E" w14:paraId="7282532B" w14:textId="77777777" w:rsidTr="00907EB6">
        <w:tc>
          <w:tcPr>
            <w:tcW w:w="284" w:type="dxa"/>
            <w:shd w:val="clear" w:color="auto" w:fill="D9D9D9" w:themeFill="background1" w:themeFillShade="D9"/>
          </w:tcPr>
          <w:p w14:paraId="763C9C0C" w14:textId="77777777" w:rsidR="003A699D" w:rsidRPr="003A699D" w:rsidRDefault="003A699D" w:rsidP="003A699D">
            <w:pPr>
              <w:rPr>
                <w:rFonts w:ascii="Arial" w:hAnsi="Arial" w:cs="Arial"/>
                <w:bCs/>
                <w:sz w:val="18"/>
                <w:szCs w:val="18"/>
                <w:lang w:val="fr-BE"/>
              </w:rPr>
            </w:pPr>
          </w:p>
        </w:tc>
        <w:tc>
          <w:tcPr>
            <w:tcW w:w="4678" w:type="dxa"/>
            <w:shd w:val="clear" w:color="auto" w:fill="D9D9D9" w:themeFill="background1" w:themeFillShade="D9"/>
          </w:tcPr>
          <w:p w14:paraId="0E3B6190" w14:textId="237FCD77" w:rsidR="003A699D" w:rsidRPr="009E0C5E" w:rsidRDefault="003A699D" w:rsidP="003A699D">
            <w:pPr>
              <w:keepNext/>
              <w:jc w:val="both"/>
              <w:outlineLvl w:val="2"/>
              <w:rPr>
                <w:rFonts w:ascii="Arial" w:hAnsi="Arial" w:cs="Arial"/>
                <w:bCs/>
                <w:sz w:val="18"/>
                <w:szCs w:val="18"/>
                <w:lang w:val="nl-BE"/>
              </w:rPr>
            </w:pPr>
            <w:r>
              <w:rPr>
                <w:rFonts w:ascii="Arial" w:hAnsi="Arial" w:cs="Arial"/>
                <w:bCs/>
                <w:sz w:val="18"/>
                <w:szCs w:val="18"/>
                <w:lang w:val="nl-BE"/>
              </w:rPr>
              <w:t>QUESTIONS</w:t>
            </w:r>
          </w:p>
        </w:tc>
        <w:tc>
          <w:tcPr>
            <w:tcW w:w="1003" w:type="dxa"/>
            <w:shd w:val="clear" w:color="auto" w:fill="D9D9D9" w:themeFill="background1" w:themeFillShade="D9"/>
          </w:tcPr>
          <w:p w14:paraId="171A9414" w14:textId="2ECC18A1" w:rsidR="003A699D" w:rsidRPr="009E0C5E" w:rsidRDefault="003A699D" w:rsidP="003A699D">
            <w:pPr>
              <w:keepNext/>
              <w:jc w:val="both"/>
              <w:outlineLvl w:val="2"/>
              <w:rPr>
                <w:rFonts w:ascii="Arial" w:hAnsi="Arial" w:cs="Arial"/>
                <w:bCs/>
                <w:sz w:val="18"/>
                <w:szCs w:val="18"/>
                <w:lang w:val="nl-BE"/>
              </w:rPr>
            </w:pPr>
            <w:r>
              <w:rPr>
                <w:rFonts w:ascii="Arial" w:hAnsi="Arial" w:cs="Arial"/>
                <w:bCs/>
                <w:sz w:val="18"/>
                <w:szCs w:val="18"/>
                <w:lang w:val="nl-BE"/>
              </w:rPr>
              <w:t>Réponse</w:t>
            </w:r>
          </w:p>
        </w:tc>
        <w:tc>
          <w:tcPr>
            <w:tcW w:w="4100" w:type="dxa"/>
            <w:shd w:val="clear" w:color="auto" w:fill="D9D9D9" w:themeFill="background1" w:themeFillShade="D9"/>
          </w:tcPr>
          <w:p w14:paraId="71AF70AB" w14:textId="449BC03A" w:rsidR="003A699D" w:rsidRPr="009E0C5E" w:rsidRDefault="003A699D" w:rsidP="003A699D">
            <w:pPr>
              <w:keepNext/>
              <w:jc w:val="both"/>
              <w:outlineLvl w:val="2"/>
              <w:rPr>
                <w:rFonts w:ascii="Arial" w:hAnsi="Arial" w:cs="Arial"/>
                <w:bCs/>
                <w:sz w:val="18"/>
                <w:szCs w:val="18"/>
                <w:lang w:val="nl-BE"/>
              </w:rPr>
            </w:pPr>
            <w:r>
              <w:rPr>
                <w:rFonts w:ascii="Arial" w:hAnsi="Arial" w:cs="Arial"/>
                <w:bCs/>
                <w:sz w:val="18"/>
                <w:szCs w:val="18"/>
                <w:lang w:val="nl-BE"/>
              </w:rPr>
              <w:t>SOURCES ou PREUVES</w:t>
            </w:r>
          </w:p>
        </w:tc>
      </w:tr>
      <w:tr w:rsidR="009E0C5E" w:rsidRPr="009E0C5E" w14:paraId="2F0AF07F" w14:textId="77777777" w:rsidTr="00907EB6">
        <w:tc>
          <w:tcPr>
            <w:tcW w:w="4962" w:type="dxa"/>
            <w:gridSpan w:val="2"/>
          </w:tcPr>
          <w:p w14:paraId="2EC5E85E" w14:textId="77777777" w:rsidR="003A699D" w:rsidRPr="003A699D" w:rsidRDefault="003A699D" w:rsidP="003A699D">
            <w:pPr>
              <w:rPr>
                <w:rFonts w:ascii="Arial" w:hAnsi="Arial" w:cs="Arial"/>
                <w:sz w:val="18"/>
                <w:szCs w:val="18"/>
                <w:lang w:val="fr-BE"/>
              </w:rPr>
            </w:pPr>
            <w:r w:rsidRPr="003A699D">
              <w:rPr>
                <w:rFonts w:ascii="Arial" w:hAnsi="Arial" w:cs="Arial"/>
                <w:sz w:val="18"/>
                <w:szCs w:val="18"/>
                <w:lang w:val="fr-BE"/>
              </w:rPr>
              <w:t xml:space="preserve">a) Votre organisation respecte-t-elle la clause 7.4 ? </w:t>
            </w:r>
          </w:p>
          <w:p w14:paraId="0CBD8CFD" w14:textId="79703B48" w:rsidR="009E0C5E" w:rsidRPr="003A699D" w:rsidRDefault="003A699D" w:rsidP="003A699D">
            <w:pPr>
              <w:rPr>
                <w:rFonts w:ascii="Arial" w:hAnsi="Arial" w:cs="Arial"/>
                <w:bCs/>
                <w:sz w:val="18"/>
                <w:szCs w:val="18"/>
                <w:lang w:val="fr-BE"/>
              </w:rPr>
            </w:pPr>
            <w:r w:rsidRPr="003A699D">
              <w:rPr>
                <w:rFonts w:ascii="Arial" w:hAnsi="Arial" w:cs="Arial"/>
                <w:sz w:val="18"/>
                <w:szCs w:val="18"/>
                <w:lang w:val="fr-BE"/>
              </w:rPr>
              <w:t>Si oui, aller en c).</w:t>
            </w:r>
          </w:p>
        </w:tc>
        <w:tc>
          <w:tcPr>
            <w:tcW w:w="1003" w:type="dxa"/>
            <w:vAlign w:val="center"/>
          </w:tcPr>
          <w:p w14:paraId="5ED67CD5" w14:textId="14921FD7" w:rsidR="009E0C5E" w:rsidRPr="009E0C5E" w:rsidRDefault="009E0C5E" w:rsidP="00907EB6">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657FD6B0" w14:textId="109C1102" w:rsidR="009E0C5E" w:rsidRPr="009E0C5E" w:rsidRDefault="00461C31" w:rsidP="002E0A35">
            <w:pPr>
              <w:pStyle w:val="Lijstalinea"/>
              <w:keepNext/>
              <w:numPr>
                <w:ilvl w:val="0"/>
                <w:numId w:val="10"/>
              </w:numPr>
              <w:jc w:val="both"/>
              <w:outlineLvl w:val="2"/>
              <w:rPr>
                <w:rFonts w:ascii="Arial" w:hAnsi="Arial" w:cs="Arial"/>
                <w:bCs/>
                <w:sz w:val="18"/>
                <w:szCs w:val="18"/>
                <w:lang w:val="nl-BE"/>
              </w:rPr>
            </w:pPr>
            <w:r>
              <w:rPr>
                <w:rFonts w:ascii="Arial" w:hAnsi="Arial" w:cs="Arial"/>
                <w:bCs/>
                <w:sz w:val="18"/>
                <w:szCs w:val="18"/>
                <w:lang w:val="nl-BE"/>
              </w:rPr>
              <w:t>Voir</w:t>
            </w:r>
            <w:r w:rsidR="009E0C5E">
              <w:rPr>
                <w:rFonts w:ascii="Arial" w:hAnsi="Arial" w:cs="Arial"/>
                <w:bCs/>
                <w:sz w:val="18"/>
                <w:szCs w:val="18"/>
                <w:lang w:val="nl-BE"/>
              </w:rPr>
              <w:t xml:space="preserve"> </w:t>
            </w:r>
            <w:r w:rsidR="009E0C5E" w:rsidRPr="009E0C5E">
              <w:rPr>
                <w:rFonts w:ascii="Arial" w:hAnsi="Arial" w:cs="Arial"/>
                <w:bCs/>
                <w:sz w:val="18"/>
                <w:szCs w:val="18"/>
                <w:lang w:val="nl-BE"/>
              </w:rPr>
              <w:t>(</w:t>
            </w:r>
            <w:r w:rsidR="00624E75">
              <w:rPr>
                <w:rFonts w:ascii="Arial" w:hAnsi="Arial" w:cs="Arial"/>
                <w:bCs/>
                <w:sz w:val="18"/>
                <w:szCs w:val="18"/>
                <w:lang w:val="nl-BE"/>
              </w:rPr>
              <w:t xml:space="preserve">d) </w:t>
            </w:r>
            <w:r>
              <w:rPr>
                <w:rFonts w:ascii="Arial" w:hAnsi="Arial" w:cs="Arial"/>
                <w:bCs/>
                <w:sz w:val="18"/>
                <w:szCs w:val="18"/>
                <w:lang w:val="nl-BE"/>
              </w:rPr>
              <w:t>et</w:t>
            </w:r>
            <w:r w:rsidR="00624E75">
              <w:rPr>
                <w:rFonts w:ascii="Arial" w:hAnsi="Arial" w:cs="Arial"/>
                <w:bCs/>
                <w:sz w:val="18"/>
                <w:szCs w:val="18"/>
                <w:lang w:val="nl-BE"/>
              </w:rPr>
              <w:t xml:space="preserve"> (</w:t>
            </w:r>
            <w:r w:rsidR="009E0C5E" w:rsidRPr="009E0C5E">
              <w:rPr>
                <w:rFonts w:ascii="Arial" w:hAnsi="Arial" w:cs="Arial"/>
                <w:bCs/>
                <w:sz w:val="18"/>
                <w:szCs w:val="18"/>
                <w:lang w:val="nl-BE"/>
              </w:rPr>
              <w:t>e)</w:t>
            </w:r>
          </w:p>
          <w:p w14:paraId="745BF992" w14:textId="77777777" w:rsidR="009E0C5E" w:rsidRPr="009E0C5E" w:rsidRDefault="009E0C5E" w:rsidP="00907EB6">
            <w:pPr>
              <w:pStyle w:val="Lijstalinea"/>
              <w:keepNext/>
              <w:jc w:val="both"/>
              <w:outlineLvl w:val="2"/>
              <w:rPr>
                <w:rFonts w:ascii="Arial" w:hAnsi="Arial" w:cs="Arial"/>
                <w:bCs/>
                <w:sz w:val="18"/>
                <w:szCs w:val="18"/>
                <w:lang w:val="nl-BE"/>
              </w:rPr>
            </w:pPr>
          </w:p>
          <w:p w14:paraId="07825BDD" w14:textId="77777777" w:rsidR="009E0C5E" w:rsidRPr="009E0C5E" w:rsidRDefault="009E0C5E" w:rsidP="00907EB6">
            <w:pPr>
              <w:pStyle w:val="Lijstalinea"/>
              <w:keepNext/>
              <w:jc w:val="both"/>
              <w:outlineLvl w:val="2"/>
              <w:rPr>
                <w:rFonts w:ascii="Arial" w:hAnsi="Arial" w:cs="Arial"/>
                <w:bCs/>
                <w:sz w:val="18"/>
                <w:szCs w:val="18"/>
                <w:lang w:val="nl-BE"/>
              </w:rPr>
            </w:pPr>
          </w:p>
        </w:tc>
      </w:tr>
      <w:tr w:rsidR="009E0C5E" w:rsidRPr="009E0C5E" w14:paraId="1A74EE64" w14:textId="77777777" w:rsidTr="00AB7AAD">
        <w:trPr>
          <w:trHeight w:val="708"/>
        </w:trPr>
        <w:tc>
          <w:tcPr>
            <w:tcW w:w="4962" w:type="dxa"/>
            <w:gridSpan w:val="2"/>
          </w:tcPr>
          <w:p w14:paraId="51B90F5A" w14:textId="7CF3A9E1" w:rsidR="009E0C5E" w:rsidRPr="003A699D" w:rsidRDefault="003A699D" w:rsidP="003A699D">
            <w:pPr>
              <w:keepNext/>
              <w:jc w:val="both"/>
              <w:outlineLvl w:val="2"/>
              <w:rPr>
                <w:rFonts w:ascii="Arial" w:hAnsi="Arial" w:cs="Arial"/>
                <w:bCs/>
                <w:sz w:val="18"/>
                <w:szCs w:val="18"/>
                <w:lang w:val="fr-BE"/>
              </w:rPr>
            </w:pPr>
            <w:r w:rsidRPr="003A699D">
              <w:rPr>
                <w:rFonts w:ascii="Arial" w:hAnsi="Arial" w:cs="Arial"/>
                <w:sz w:val="18"/>
                <w:szCs w:val="18"/>
                <w:lang w:val="fr-BE"/>
              </w:rPr>
              <w:t>b) Si la réponse à la question a) ci-dessus est négative, indiquer pourquoi ou en quoi votre organisation ne respecte par la clause 7.4.</w:t>
            </w:r>
          </w:p>
        </w:tc>
        <w:tc>
          <w:tcPr>
            <w:tcW w:w="1003" w:type="dxa"/>
            <w:vAlign w:val="center"/>
          </w:tcPr>
          <w:p w14:paraId="438EDA05" w14:textId="51E1EE89" w:rsidR="009E0C5E" w:rsidRPr="009E0C5E" w:rsidRDefault="009E0C5E" w:rsidP="00907EB6">
            <w:pPr>
              <w:keepNext/>
              <w:jc w:val="center"/>
              <w:outlineLvl w:val="2"/>
              <w:rPr>
                <w:rFonts w:ascii="Arial" w:hAnsi="Arial" w:cs="Arial"/>
                <w:bCs/>
                <w:sz w:val="18"/>
                <w:szCs w:val="18"/>
                <w:lang w:val="nl-BE"/>
              </w:rPr>
            </w:pPr>
            <w:r>
              <w:rPr>
                <w:rFonts w:ascii="Arial" w:hAnsi="Arial" w:cs="Arial"/>
                <w:bCs/>
                <w:sz w:val="18"/>
                <w:szCs w:val="18"/>
                <w:lang w:val="nl-BE"/>
              </w:rPr>
              <w:t>/</w:t>
            </w:r>
          </w:p>
        </w:tc>
        <w:tc>
          <w:tcPr>
            <w:tcW w:w="4100" w:type="dxa"/>
          </w:tcPr>
          <w:p w14:paraId="5A4EC1FD" w14:textId="77777777" w:rsidR="009E0C5E" w:rsidRPr="009E0C5E" w:rsidRDefault="009E0C5E" w:rsidP="00907EB6">
            <w:pPr>
              <w:keepNext/>
              <w:jc w:val="both"/>
              <w:outlineLvl w:val="2"/>
              <w:rPr>
                <w:rFonts w:ascii="Arial" w:hAnsi="Arial" w:cs="Arial"/>
                <w:bCs/>
                <w:sz w:val="18"/>
                <w:szCs w:val="18"/>
                <w:lang w:val="nl-BE"/>
              </w:rPr>
            </w:pPr>
          </w:p>
        </w:tc>
      </w:tr>
      <w:tr w:rsidR="009E0C5E" w:rsidRPr="00F13659" w14:paraId="7C59971A" w14:textId="77777777" w:rsidTr="00AB7AAD">
        <w:trPr>
          <w:trHeight w:val="704"/>
        </w:trPr>
        <w:tc>
          <w:tcPr>
            <w:tcW w:w="4962" w:type="dxa"/>
            <w:gridSpan w:val="2"/>
          </w:tcPr>
          <w:p w14:paraId="12EA1FE3" w14:textId="5B6C2217" w:rsidR="009E0C5E" w:rsidRPr="003A699D" w:rsidRDefault="003A699D" w:rsidP="003A699D">
            <w:pPr>
              <w:keepNext/>
              <w:jc w:val="both"/>
              <w:outlineLvl w:val="2"/>
              <w:rPr>
                <w:rFonts w:ascii="Arial" w:hAnsi="Arial" w:cs="Arial"/>
                <w:bCs/>
                <w:sz w:val="18"/>
                <w:szCs w:val="18"/>
                <w:lang w:val="fr-BE"/>
              </w:rPr>
            </w:pPr>
            <w:r w:rsidRPr="003A699D">
              <w:rPr>
                <w:rFonts w:ascii="Arial" w:hAnsi="Arial" w:cs="Arial"/>
                <w:bCs/>
                <w:sz w:val="18"/>
                <w:szCs w:val="18"/>
                <w:lang w:val="fr-BE"/>
              </w:rPr>
              <w:t>c) Pour les individus que vous employez sur le ou les sites détenant le certificat, décrivez comment votre organisation sait que la clause 7.4 est respectée.</w:t>
            </w:r>
          </w:p>
        </w:tc>
        <w:tc>
          <w:tcPr>
            <w:tcW w:w="1003" w:type="dxa"/>
            <w:vAlign w:val="center"/>
          </w:tcPr>
          <w:p w14:paraId="3AD60BBA" w14:textId="1603337B" w:rsidR="009E0C5E" w:rsidRPr="009E0C5E" w:rsidRDefault="009E0C5E" w:rsidP="00907EB6">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vMerge w:val="restart"/>
          </w:tcPr>
          <w:p w14:paraId="3EB8CCEA" w14:textId="1B282A12" w:rsidR="00AB7AAD" w:rsidRPr="00AB7AAD" w:rsidRDefault="00AB7AAD" w:rsidP="002E0A35">
            <w:pPr>
              <w:pStyle w:val="Lijstalinea"/>
              <w:keepNext/>
              <w:numPr>
                <w:ilvl w:val="0"/>
                <w:numId w:val="9"/>
              </w:numPr>
              <w:jc w:val="both"/>
              <w:outlineLvl w:val="2"/>
              <w:rPr>
                <w:rFonts w:ascii="Arial" w:hAnsi="Arial" w:cs="Arial"/>
                <w:bCs/>
                <w:color w:val="00B050"/>
                <w:sz w:val="18"/>
                <w:szCs w:val="18"/>
                <w:lang w:val="fr-BE"/>
              </w:rPr>
            </w:pPr>
            <w:r w:rsidRPr="00F13659">
              <w:rPr>
                <w:rFonts w:ascii="Arial" w:hAnsi="Arial" w:cs="Arial"/>
                <w:b/>
                <w:color w:val="00B050"/>
                <w:sz w:val="18"/>
                <w:szCs w:val="18"/>
                <w:lang w:val="fr-BE"/>
              </w:rPr>
              <w:t xml:space="preserve">Postes </w:t>
            </w:r>
            <w:r w:rsidR="00F13659">
              <w:rPr>
                <w:rFonts w:ascii="Arial" w:hAnsi="Arial" w:cs="Arial"/>
                <w:b/>
                <w:color w:val="00B050"/>
                <w:sz w:val="18"/>
                <w:szCs w:val="18"/>
                <w:lang w:val="fr-BE"/>
              </w:rPr>
              <w:t>vacants</w:t>
            </w:r>
            <w:r w:rsidRPr="00AB7AAD">
              <w:rPr>
                <w:rFonts w:ascii="Arial" w:hAnsi="Arial" w:cs="Arial"/>
                <w:bCs/>
                <w:color w:val="00B050"/>
                <w:sz w:val="18"/>
                <w:szCs w:val="18"/>
                <w:lang w:val="fr-BE"/>
              </w:rPr>
              <w:t xml:space="preserve"> à tous les candidats sans distinction de sexe, d'âge, d'origine ou ethnique, de religion ou de conviction, d'orientation sexuelle, de handicap, etc.)</w:t>
            </w:r>
          </w:p>
          <w:p w14:paraId="4793B23E" w14:textId="39FFAFE8" w:rsidR="00F13659" w:rsidRPr="00F13659" w:rsidRDefault="00F13659" w:rsidP="002E0A35">
            <w:pPr>
              <w:pStyle w:val="Lijstalinea"/>
              <w:keepNext/>
              <w:numPr>
                <w:ilvl w:val="1"/>
                <w:numId w:val="9"/>
              </w:numPr>
              <w:jc w:val="both"/>
              <w:outlineLvl w:val="2"/>
              <w:rPr>
                <w:rFonts w:ascii="Arial" w:hAnsi="Arial" w:cs="Arial"/>
                <w:bCs/>
                <w:color w:val="00B050"/>
                <w:sz w:val="18"/>
                <w:szCs w:val="18"/>
                <w:lang w:val="fr-BE"/>
              </w:rPr>
            </w:pPr>
            <w:r>
              <w:rPr>
                <w:rFonts w:ascii="Arial" w:hAnsi="Arial" w:cs="Arial"/>
                <w:bCs/>
                <w:color w:val="00B050"/>
                <w:sz w:val="18"/>
                <w:szCs w:val="18"/>
                <w:lang w:val="fr-BE"/>
              </w:rPr>
              <w:t>T</w:t>
            </w:r>
            <w:r w:rsidRPr="00F13659">
              <w:rPr>
                <w:rFonts w:ascii="Arial" w:hAnsi="Arial" w:cs="Arial"/>
                <w:bCs/>
                <w:color w:val="00B050"/>
                <w:sz w:val="18"/>
                <w:szCs w:val="18"/>
                <w:lang w:val="fr-BE"/>
              </w:rPr>
              <w:t xml:space="preserve">oute </w:t>
            </w:r>
            <w:r>
              <w:rPr>
                <w:rFonts w:ascii="Arial" w:hAnsi="Arial" w:cs="Arial"/>
                <w:bCs/>
                <w:color w:val="00B050"/>
                <w:sz w:val="18"/>
                <w:szCs w:val="18"/>
                <w:lang w:val="fr-BE"/>
              </w:rPr>
              <w:t>info</w:t>
            </w:r>
            <w:r w:rsidRPr="00F13659">
              <w:rPr>
                <w:rFonts w:ascii="Arial" w:hAnsi="Arial" w:cs="Arial"/>
                <w:bCs/>
                <w:color w:val="00B050"/>
                <w:sz w:val="18"/>
                <w:szCs w:val="18"/>
                <w:lang w:val="fr-BE"/>
              </w:rPr>
              <w:t>/donnée disponible pour justifier l'égalité des chances dans la candidature à un emploi</w:t>
            </w:r>
          </w:p>
          <w:p w14:paraId="6C2BDE90" w14:textId="04858562" w:rsidR="00F13659" w:rsidRPr="00F13659" w:rsidRDefault="00F13659" w:rsidP="002E0A35">
            <w:pPr>
              <w:pStyle w:val="Lijstalinea"/>
              <w:keepNext/>
              <w:numPr>
                <w:ilvl w:val="1"/>
                <w:numId w:val="9"/>
              </w:numPr>
              <w:jc w:val="both"/>
              <w:outlineLvl w:val="2"/>
              <w:rPr>
                <w:rFonts w:ascii="Arial" w:hAnsi="Arial" w:cs="Arial"/>
                <w:bCs/>
                <w:color w:val="00B050"/>
                <w:sz w:val="18"/>
                <w:szCs w:val="18"/>
                <w:lang w:val="fr-BE"/>
              </w:rPr>
            </w:pPr>
            <w:r w:rsidRPr="00F13659">
              <w:rPr>
                <w:rFonts w:ascii="Arial" w:hAnsi="Arial" w:cs="Arial"/>
                <w:bCs/>
                <w:color w:val="00B050"/>
                <w:sz w:val="18"/>
                <w:szCs w:val="18"/>
                <w:lang w:val="fr-BE"/>
              </w:rPr>
              <w:t>Discrimination positive ou programme d'action positive</w:t>
            </w:r>
          </w:p>
          <w:p w14:paraId="57CF867C" w14:textId="131C48A8" w:rsidR="00B10246" w:rsidRPr="00B10246" w:rsidRDefault="00F13659" w:rsidP="002E0A35">
            <w:pPr>
              <w:pStyle w:val="Lijstalinea"/>
              <w:keepNext/>
              <w:numPr>
                <w:ilvl w:val="0"/>
                <w:numId w:val="9"/>
              </w:numPr>
              <w:jc w:val="both"/>
              <w:outlineLvl w:val="2"/>
              <w:rPr>
                <w:rFonts w:ascii="Arial" w:hAnsi="Arial" w:cs="Arial"/>
                <w:bCs/>
                <w:color w:val="00B050"/>
                <w:sz w:val="18"/>
                <w:szCs w:val="18"/>
                <w:lang w:val="nl-BE"/>
              </w:rPr>
            </w:pPr>
            <w:r>
              <w:rPr>
                <w:rFonts w:ascii="Arial" w:hAnsi="Arial" w:cs="Arial"/>
                <w:b/>
                <w:bCs/>
                <w:color w:val="00B050"/>
                <w:sz w:val="18"/>
                <w:szCs w:val="18"/>
                <w:lang w:val="nl-BE"/>
              </w:rPr>
              <w:t xml:space="preserve">Registre du personnel </w:t>
            </w:r>
            <w:r w:rsidR="00B10246">
              <w:rPr>
                <w:rFonts w:ascii="Arial" w:hAnsi="Arial" w:cs="Arial"/>
                <w:b/>
                <w:bCs/>
                <w:color w:val="00B050"/>
                <w:sz w:val="18"/>
                <w:szCs w:val="18"/>
                <w:lang w:val="nl-BE"/>
              </w:rPr>
              <w:t>:</w:t>
            </w:r>
          </w:p>
          <w:p w14:paraId="7B014681" w14:textId="0CAE1684" w:rsidR="00F13659" w:rsidRPr="00F13659" w:rsidRDefault="00F13659" w:rsidP="002E0A35">
            <w:pPr>
              <w:pStyle w:val="Lijstalinea"/>
              <w:keepNext/>
              <w:numPr>
                <w:ilvl w:val="1"/>
                <w:numId w:val="9"/>
              </w:numPr>
              <w:jc w:val="both"/>
              <w:outlineLvl w:val="2"/>
              <w:rPr>
                <w:rFonts w:ascii="Arial" w:hAnsi="Arial" w:cs="Arial"/>
                <w:bCs/>
                <w:color w:val="00B050"/>
                <w:sz w:val="18"/>
                <w:szCs w:val="18"/>
                <w:lang w:val="fr-BE"/>
              </w:rPr>
            </w:pPr>
            <w:r w:rsidRPr="00F13659">
              <w:rPr>
                <w:rFonts w:ascii="Arial" w:hAnsi="Arial" w:cs="Arial"/>
                <w:bCs/>
                <w:color w:val="00B050"/>
                <w:sz w:val="18"/>
                <w:szCs w:val="18"/>
                <w:lang w:val="fr-BE"/>
              </w:rPr>
              <w:t>avec enregistrement des réclamations (Procédures et dossiers de contentieux et réclamations) :</w:t>
            </w:r>
          </w:p>
          <w:p w14:paraId="3A6E6395" w14:textId="174F79BB" w:rsidR="00F13659" w:rsidRPr="00F13659" w:rsidRDefault="00F13659" w:rsidP="002E0A35">
            <w:pPr>
              <w:pStyle w:val="Lijstalinea"/>
              <w:keepNext/>
              <w:numPr>
                <w:ilvl w:val="1"/>
                <w:numId w:val="9"/>
              </w:numPr>
              <w:jc w:val="both"/>
              <w:outlineLvl w:val="2"/>
              <w:rPr>
                <w:rFonts w:ascii="Arial" w:hAnsi="Arial" w:cs="Arial"/>
                <w:bCs/>
                <w:color w:val="00B050"/>
                <w:sz w:val="18"/>
                <w:szCs w:val="18"/>
                <w:lang w:val="fr-BE"/>
              </w:rPr>
            </w:pPr>
            <w:r w:rsidRPr="00F13659">
              <w:rPr>
                <w:rFonts w:ascii="Arial" w:hAnsi="Arial" w:cs="Arial"/>
                <w:bCs/>
                <w:color w:val="00B050"/>
                <w:sz w:val="18"/>
                <w:szCs w:val="18"/>
                <w:lang w:val="fr-BE"/>
              </w:rPr>
              <w:t xml:space="preserve">toute </w:t>
            </w:r>
            <w:r>
              <w:rPr>
                <w:rFonts w:ascii="Arial" w:hAnsi="Arial" w:cs="Arial"/>
                <w:bCs/>
                <w:color w:val="00B050"/>
                <w:sz w:val="18"/>
                <w:szCs w:val="18"/>
                <w:lang w:val="fr-BE"/>
              </w:rPr>
              <w:t>info</w:t>
            </w:r>
            <w:r w:rsidRPr="00F13659">
              <w:rPr>
                <w:rFonts w:ascii="Arial" w:hAnsi="Arial" w:cs="Arial"/>
                <w:bCs/>
                <w:color w:val="00B050"/>
                <w:sz w:val="18"/>
                <w:szCs w:val="18"/>
                <w:lang w:val="fr-BE"/>
              </w:rPr>
              <w:t xml:space="preserve">/donnée disponible pour justifier la diversité (sexe, âge, … que ce soit par </w:t>
            </w:r>
            <w:r>
              <w:rPr>
                <w:rFonts w:ascii="Arial" w:hAnsi="Arial" w:cs="Arial"/>
                <w:bCs/>
                <w:color w:val="00B050"/>
                <w:sz w:val="18"/>
                <w:szCs w:val="18"/>
                <w:lang w:val="fr-BE"/>
              </w:rPr>
              <w:t xml:space="preserve">(type de) </w:t>
            </w:r>
            <w:r w:rsidRPr="00F13659">
              <w:rPr>
                <w:rFonts w:ascii="Arial" w:hAnsi="Arial" w:cs="Arial"/>
                <w:bCs/>
                <w:color w:val="00B050"/>
                <w:sz w:val="18"/>
                <w:szCs w:val="18"/>
                <w:lang w:val="fr-BE"/>
              </w:rPr>
              <w:t>fonction ou non…)</w:t>
            </w:r>
          </w:p>
          <w:p w14:paraId="409CB906" w14:textId="6ABF8E3B" w:rsidR="009E0C5E" w:rsidRPr="00F13659" w:rsidRDefault="00F13659" w:rsidP="002E0A35">
            <w:pPr>
              <w:pStyle w:val="Lijstalinea"/>
              <w:keepNext/>
              <w:numPr>
                <w:ilvl w:val="0"/>
                <w:numId w:val="9"/>
              </w:numPr>
              <w:jc w:val="both"/>
              <w:outlineLvl w:val="2"/>
              <w:rPr>
                <w:rFonts w:ascii="Arial" w:hAnsi="Arial" w:cs="Arial"/>
                <w:bCs/>
                <w:sz w:val="18"/>
                <w:szCs w:val="18"/>
                <w:lang w:val="fr-BE"/>
              </w:rPr>
            </w:pPr>
            <w:r w:rsidRPr="00F13659">
              <w:rPr>
                <w:rFonts w:ascii="Arial" w:hAnsi="Arial" w:cs="Arial"/>
                <w:b/>
                <w:bCs/>
                <w:color w:val="00B050"/>
                <w:sz w:val="18"/>
                <w:szCs w:val="18"/>
                <w:lang w:val="fr-BE"/>
              </w:rPr>
              <w:t xml:space="preserve">Règlement du travail </w:t>
            </w:r>
            <w:r w:rsidR="009E0C5E" w:rsidRPr="00F13659">
              <w:rPr>
                <w:rFonts w:ascii="Arial" w:hAnsi="Arial" w:cs="Arial"/>
                <w:bCs/>
                <w:color w:val="00B050"/>
                <w:sz w:val="18"/>
                <w:szCs w:val="18"/>
                <w:lang w:val="fr-BE"/>
              </w:rPr>
              <w:t xml:space="preserve">: </w:t>
            </w:r>
            <w:r w:rsidRPr="00F13659">
              <w:rPr>
                <w:rFonts w:ascii="Arial" w:hAnsi="Arial" w:cs="Arial"/>
                <w:bCs/>
                <w:color w:val="00B050"/>
                <w:sz w:val="18"/>
                <w:szCs w:val="18"/>
                <w:lang w:val="fr-BE"/>
              </w:rPr>
              <w:t xml:space="preserve">aspects </w:t>
            </w:r>
            <w:r>
              <w:rPr>
                <w:rFonts w:ascii="Arial" w:hAnsi="Arial" w:cs="Arial"/>
                <w:bCs/>
                <w:color w:val="00B050"/>
                <w:sz w:val="18"/>
                <w:szCs w:val="18"/>
                <w:lang w:val="fr-BE"/>
              </w:rPr>
              <w:t>relatif</w:t>
            </w:r>
            <w:r w:rsidR="00157A28">
              <w:rPr>
                <w:rFonts w:ascii="Arial" w:hAnsi="Arial" w:cs="Arial"/>
                <w:bCs/>
                <w:color w:val="00B050"/>
                <w:sz w:val="18"/>
                <w:szCs w:val="18"/>
                <w:lang w:val="fr-BE"/>
              </w:rPr>
              <w:t>s</w:t>
            </w:r>
            <w:r>
              <w:rPr>
                <w:rFonts w:ascii="Arial" w:hAnsi="Arial" w:cs="Arial"/>
                <w:bCs/>
                <w:color w:val="00B050"/>
                <w:sz w:val="18"/>
                <w:szCs w:val="18"/>
                <w:lang w:val="fr-BE"/>
              </w:rPr>
              <w:t xml:space="preserve"> à la</w:t>
            </w:r>
            <w:r w:rsidRPr="00F13659">
              <w:rPr>
                <w:rFonts w:ascii="Arial" w:hAnsi="Arial" w:cs="Arial"/>
                <w:bCs/>
                <w:color w:val="00B050"/>
                <w:sz w:val="18"/>
                <w:szCs w:val="18"/>
                <w:lang w:val="fr-BE"/>
              </w:rPr>
              <w:t xml:space="preserve"> discrimination sur le lieu de travail, harcèlement/agression au travail, …</w:t>
            </w:r>
          </w:p>
          <w:p w14:paraId="2BD097BA" w14:textId="6A30D281" w:rsidR="000D7DF0" w:rsidRPr="00F13659" w:rsidRDefault="00F13659" w:rsidP="002E0A35">
            <w:pPr>
              <w:pStyle w:val="Lijstalinea"/>
              <w:keepNext/>
              <w:numPr>
                <w:ilvl w:val="0"/>
                <w:numId w:val="9"/>
              </w:numPr>
              <w:jc w:val="both"/>
              <w:outlineLvl w:val="2"/>
              <w:rPr>
                <w:rFonts w:ascii="Arial" w:hAnsi="Arial" w:cs="Arial"/>
                <w:bCs/>
                <w:sz w:val="18"/>
                <w:szCs w:val="18"/>
                <w:lang w:val="fr-BE"/>
              </w:rPr>
            </w:pPr>
            <w:r w:rsidRPr="00F13659">
              <w:rPr>
                <w:rFonts w:ascii="Arial" w:hAnsi="Arial" w:cs="Arial"/>
                <w:b/>
                <w:bCs/>
                <w:color w:val="00B050"/>
                <w:sz w:val="18"/>
                <w:szCs w:val="18"/>
                <w:lang w:val="fr-BE"/>
              </w:rPr>
              <w:t xml:space="preserve">Politique du personnel </w:t>
            </w:r>
            <w:r w:rsidR="000D7DF0" w:rsidRPr="00F13659">
              <w:rPr>
                <w:rFonts w:ascii="Arial" w:hAnsi="Arial" w:cs="Arial"/>
                <w:b/>
                <w:bCs/>
                <w:color w:val="00B050"/>
                <w:sz w:val="18"/>
                <w:szCs w:val="18"/>
                <w:lang w:val="fr-BE"/>
              </w:rPr>
              <w:t>:</w:t>
            </w:r>
            <w:r w:rsidR="000D7DF0" w:rsidRPr="00F13659">
              <w:rPr>
                <w:rFonts w:ascii="Arial" w:hAnsi="Arial" w:cs="Arial"/>
                <w:bCs/>
                <w:sz w:val="18"/>
                <w:szCs w:val="18"/>
                <w:lang w:val="fr-BE"/>
              </w:rPr>
              <w:t xml:space="preserve"> </w:t>
            </w:r>
            <w:r w:rsidRPr="00F13659">
              <w:rPr>
                <w:rFonts w:ascii="Arial" w:hAnsi="Arial" w:cs="Arial"/>
                <w:bCs/>
                <w:color w:val="00B050"/>
                <w:sz w:val="18"/>
                <w:szCs w:val="18"/>
                <w:lang w:val="fr-BE"/>
              </w:rPr>
              <w:t>égalité des chances dans le recrutement, la promotion, égalité de rémunération pour un même travail…</w:t>
            </w:r>
          </w:p>
        </w:tc>
      </w:tr>
      <w:tr w:rsidR="009E0C5E" w:rsidRPr="009E0C5E" w14:paraId="386B00B5" w14:textId="77777777" w:rsidTr="00907EB6">
        <w:tc>
          <w:tcPr>
            <w:tcW w:w="4962" w:type="dxa"/>
            <w:gridSpan w:val="2"/>
          </w:tcPr>
          <w:p w14:paraId="1406CD2A" w14:textId="45CDAA00" w:rsidR="009E0C5E" w:rsidRPr="003A699D" w:rsidRDefault="003A699D" w:rsidP="003A699D">
            <w:pPr>
              <w:keepNext/>
              <w:jc w:val="both"/>
              <w:outlineLvl w:val="2"/>
              <w:rPr>
                <w:rFonts w:ascii="Arial" w:hAnsi="Arial" w:cs="Arial"/>
                <w:bCs/>
                <w:sz w:val="18"/>
                <w:szCs w:val="18"/>
                <w:lang w:val="fr-BE"/>
              </w:rPr>
            </w:pPr>
            <w:r w:rsidRPr="003A699D">
              <w:rPr>
                <w:rFonts w:ascii="Arial" w:hAnsi="Arial" w:cs="Arial"/>
                <w:sz w:val="18"/>
                <w:szCs w:val="18"/>
                <w:lang w:val="fr-BE"/>
              </w:rPr>
              <w:t>d) Identifiez tout document ou tout autre registre (et le lieu où ils se trouvent) sur lesquels vous vous fondez pour vérifier le respect de la clause 7.4.</w:t>
            </w:r>
          </w:p>
        </w:tc>
        <w:tc>
          <w:tcPr>
            <w:tcW w:w="1003" w:type="dxa"/>
            <w:vAlign w:val="center"/>
          </w:tcPr>
          <w:p w14:paraId="63F97C61" w14:textId="497DFA33" w:rsidR="009E0C5E" w:rsidRPr="009E0C5E" w:rsidRDefault="009E0C5E" w:rsidP="00907EB6">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vMerge/>
          </w:tcPr>
          <w:p w14:paraId="752570F3" w14:textId="77777777" w:rsidR="009E0C5E" w:rsidRPr="009E0C5E" w:rsidRDefault="009E0C5E" w:rsidP="00907EB6">
            <w:pPr>
              <w:keepNext/>
              <w:jc w:val="both"/>
              <w:outlineLvl w:val="2"/>
              <w:rPr>
                <w:rFonts w:ascii="Arial" w:hAnsi="Arial" w:cs="Arial"/>
                <w:bCs/>
                <w:sz w:val="18"/>
                <w:szCs w:val="18"/>
                <w:lang w:val="nl-BE"/>
              </w:rPr>
            </w:pPr>
          </w:p>
        </w:tc>
      </w:tr>
      <w:tr w:rsidR="009E0C5E" w:rsidRPr="00F13659" w14:paraId="5E379C1B" w14:textId="77777777" w:rsidTr="00907EB6">
        <w:tc>
          <w:tcPr>
            <w:tcW w:w="4962" w:type="dxa"/>
            <w:gridSpan w:val="2"/>
          </w:tcPr>
          <w:p w14:paraId="7C06DEEA" w14:textId="154318BC" w:rsidR="009E0C5E" w:rsidRPr="003A699D" w:rsidRDefault="003A699D" w:rsidP="003A699D">
            <w:pPr>
              <w:keepNext/>
              <w:jc w:val="both"/>
              <w:outlineLvl w:val="2"/>
              <w:rPr>
                <w:rFonts w:ascii="Arial" w:hAnsi="Arial" w:cs="Arial"/>
                <w:bCs/>
                <w:sz w:val="18"/>
                <w:szCs w:val="18"/>
                <w:lang w:val="fr-BE"/>
              </w:rPr>
            </w:pPr>
            <w:r w:rsidRPr="003A699D">
              <w:rPr>
                <w:rFonts w:ascii="Arial" w:hAnsi="Arial" w:cs="Arial"/>
                <w:sz w:val="18"/>
                <w:szCs w:val="18"/>
                <w:lang w:val="fr-BE"/>
              </w:rPr>
              <w:t>e) Identifiez toute autre obligation légale qui, d'après vous, pourrait avoir une incidence sur votre capacité à respecter la clause 7.4. Veuillez décrire ces obligations et la manière dont elles influent sur votre capacité à respecter la</w:t>
            </w:r>
            <w:r>
              <w:rPr>
                <w:rFonts w:ascii="Arial" w:hAnsi="Arial" w:cs="Arial"/>
                <w:sz w:val="18"/>
                <w:szCs w:val="18"/>
                <w:lang w:val="fr-BE"/>
              </w:rPr>
              <w:t xml:space="preserve"> </w:t>
            </w:r>
            <w:r w:rsidRPr="003A699D">
              <w:rPr>
                <w:rFonts w:ascii="Arial" w:hAnsi="Arial" w:cs="Arial"/>
                <w:sz w:val="18"/>
                <w:szCs w:val="18"/>
                <w:lang w:val="fr-BE"/>
              </w:rPr>
              <w:t>clause 7.4.</w:t>
            </w:r>
          </w:p>
        </w:tc>
        <w:tc>
          <w:tcPr>
            <w:tcW w:w="1003" w:type="dxa"/>
            <w:vAlign w:val="center"/>
          </w:tcPr>
          <w:p w14:paraId="2EA2BBEF" w14:textId="394E65B7" w:rsidR="009E0C5E" w:rsidRPr="009E0C5E" w:rsidRDefault="009E0C5E" w:rsidP="00907EB6">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14D2D643" w14:textId="441813E2" w:rsidR="00157A28" w:rsidRPr="00157A28" w:rsidRDefault="00E55634" w:rsidP="002E0A35">
            <w:pPr>
              <w:pStyle w:val="Lijstalinea"/>
              <w:keepNext/>
              <w:numPr>
                <w:ilvl w:val="0"/>
                <w:numId w:val="10"/>
              </w:numPr>
              <w:jc w:val="both"/>
              <w:outlineLvl w:val="2"/>
              <w:rPr>
                <w:rFonts w:ascii="Arial" w:hAnsi="Arial" w:cs="Arial"/>
                <w:bCs/>
                <w:sz w:val="18"/>
                <w:szCs w:val="18"/>
                <w:lang w:val="fr-BE"/>
              </w:rPr>
            </w:pPr>
            <w:hyperlink r:id="rId18" w:history="1">
              <w:r w:rsidR="00157A28" w:rsidRPr="00157A28">
                <w:rPr>
                  <w:rStyle w:val="Hyperlink"/>
                </w:rPr>
                <w:t>Aperçu de la législation pertinente</w:t>
              </w:r>
            </w:hyperlink>
          </w:p>
          <w:p w14:paraId="1B1D9C5A" w14:textId="5CBAC17F" w:rsidR="00F13659" w:rsidRPr="00F13659" w:rsidRDefault="00F13659" w:rsidP="002E0A35">
            <w:pPr>
              <w:pStyle w:val="Lijstalinea"/>
              <w:keepNext/>
              <w:numPr>
                <w:ilvl w:val="0"/>
                <w:numId w:val="10"/>
              </w:numPr>
              <w:jc w:val="both"/>
              <w:outlineLvl w:val="2"/>
              <w:rPr>
                <w:rFonts w:ascii="Arial" w:hAnsi="Arial" w:cs="Arial"/>
                <w:bCs/>
                <w:sz w:val="18"/>
                <w:szCs w:val="18"/>
                <w:lang w:val="fr-BE"/>
              </w:rPr>
            </w:pPr>
            <w:r w:rsidRPr="00F13659">
              <w:rPr>
                <w:rFonts w:ascii="Arial" w:hAnsi="Arial" w:cs="Arial"/>
                <w:bCs/>
                <w:sz w:val="18"/>
                <w:szCs w:val="18"/>
                <w:lang w:val="fr-BE"/>
              </w:rPr>
              <w:t>Loi du 10/05/2007 visant à lutter contre certaines formes de discrimination (fondées sur le sexe, l'âge, l'origine ou ethnique, la religion ou les convictions, l'orientation sexuelle, le handicap, etc.)</w:t>
            </w:r>
          </w:p>
          <w:p w14:paraId="37C6BC6E" w14:textId="7A0133FB" w:rsidR="009E0C5E" w:rsidRPr="00F13659" w:rsidRDefault="00F13659" w:rsidP="002E0A35">
            <w:pPr>
              <w:pStyle w:val="Lijstalinea"/>
              <w:keepNext/>
              <w:numPr>
                <w:ilvl w:val="0"/>
                <w:numId w:val="10"/>
              </w:numPr>
              <w:jc w:val="both"/>
              <w:outlineLvl w:val="2"/>
              <w:rPr>
                <w:rFonts w:ascii="Arial" w:hAnsi="Arial" w:cs="Arial"/>
                <w:bCs/>
                <w:sz w:val="18"/>
                <w:szCs w:val="18"/>
                <w:lang w:val="fr-BE"/>
              </w:rPr>
            </w:pPr>
            <w:r w:rsidRPr="00F13659">
              <w:rPr>
                <w:rFonts w:ascii="Arial" w:hAnsi="Arial" w:cs="Arial"/>
                <w:bCs/>
                <w:sz w:val="18"/>
                <w:szCs w:val="18"/>
                <w:lang w:val="fr-BE"/>
              </w:rPr>
              <w:t xml:space="preserve">Loi du 30/07/1981 punissant certains </w:t>
            </w:r>
            <w:r w:rsidR="008E4422" w:rsidRPr="008E4422">
              <w:rPr>
                <w:rFonts w:ascii="Arial" w:hAnsi="Arial" w:cs="Arial"/>
                <w:bCs/>
                <w:sz w:val="18"/>
                <w:szCs w:val="18"/>
                <w:lang w:val="fr-BE"/>
              </w:rPr>
              <w:t>actes inspirés par le racisme ou la xénophobie</w:t>
            </w:r>
          </w:p>
        </w:tc>
      </w:tr>
      <w:tr w:rsidR="009E0C5E" w:rsidRPr="008E4422" w14:paraId="4E38F204" w14:textId="77777777" w:rsidTr="00907EB6">
        <w:tc>
          <w:tcPr>
            <w:tcW w:w="4962" w:type="dxa"/>
            <w:gridSpan w:val="2"/>
          </w:tcPr>
          <w:p w14:paraId="166C90FA" w14:textId="2E073643" w:rsidR="009E0C5E" w:rsidRPr="003A699D" w:rsidRDefault="003A699D" w:rsidP="003A699D">
            <w:pPr>
              <w:keepNext/>
              <w:jc w:val="both"/>
              <w:outlineLvl w:val="2"/>
              <w:rPr>
                <w:rFonts w:ascii="Arial" w:hAnsi="Arial" w:cs="Arial"/>
                <w:bCs/>
                <w:sz w:val="18"/>
                <w:szCs w:val="18"/>
                <w:lang w:val="fr-BE"/>
              </w:rPr>
            </w:pPr>
            <w:r w:rsidRPr="003A699D">
              <w:rPr>
                <w:rFonts w:ascii="Arial" w:hAnsi="Arial" w:cs="Arial"/>
                <w:sz w:val="18"/>
                <w:szCs w:val="18"/>
                <w:lang w:val="fr-BE"/>
              </w:rPr>
              <w:t>f) Joignez la ou les déclarations politiques rédigées par votre organisation et correspondant à la clause 7.4.</w:t>
            </w:r>
          </w:p>
        </w:tc>
        <w:tc>
          <w:tcPr>
            <w:tcW w:w="1003" w:type="dxa"/>
            <w:vAlign w:val="center"/>
          </w:tcPr>
          <w:p w14:paraId="5E028024" w14:textId="608D5150" w:rsidR="009E0C5E" w:rsidRPr="009E0C5E" w:rsidRDefault="009E0C5E" w:rsidP="00907EB6">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20FABD32" w14:textId="157CFD33" w:rsidR="009E0C5E" w:rsidRPr="008E4422" w:rsidRDefault="008E4422" w:rsidP="00404D0D">
            <w:pPr>
              <w:keepNext/>
              <w:jc w:val="both"/>
              <w:outlineLvl w:val="2"/>
              <w:rPr>
                <w:rFonts w:ascii="Arial" w:hAnsi="Arial" w:cs="Arial"/>
                <w:bCs/>
                <w:sz w:val="18"/>
                <w:szCs w:val="18"/>
                <w:lang w:val="fr-BE"/>
              </w:rPr>
            </w:pPr>
            <w:r w:rsidRPr="008E4422">
              <w:rPr>
                <w:rFonts w:ascii="Arial" w:hAnsi="Arial" w:cs="Arial"/>
                <w:bCs/>
                <w:sz w:val="18"/>
                <w:szCs w:val="18"/>
                <w:lang w:val="fr-BE"/>
              </w:rPr>
              <w:t>Voir la référence à la ratification de la convention C111 de l'OIT par la Belgique et le libellé général sur l'inspection du travail dans la ou les déclarations de politique</w:t>
            </w:r>
          </w:p>
        </w:tc>
      </w:tr>
    </w:tbl>
    <w:p w14:paraId="306A6990" w14:textId="77777777" w:rsidR="009E0C5E" w:rsidRPr="008E4422" w:rsidRDefault="009E0C5E" w:rsidP="009E0C5E">
      <w:pPr>
        <w:keepNext/>
        <w:jc w:val="both"/>
        <w:outlineLvl w:val="2"/>
        <w:rPr>
          <w:rFonts w:ascii="Arial" w:eastAsia="Times New Roman" w:hAnsi="Arial" w:cs="Arial"/>
          <w:b/>
          <w:bCs/>
          <w:sz w:val="18"/>
          <w:szCs w:val="18"/>
          <w:lang w:val="fr-BE" w:eastAsia="zh-CN"/>
        </w:rPr>
      </w:pPr>
    </w:p>
    <w:p w14:paraId="3E60D662" w14:textId="77777777" w:rsidR="006A4C72" w:rsidRPr="008E4422" w:rsidRDefault="006A4C72" w:rsidP="006A4C72">
      <w:pPr>
        <w:rPr>
          <w:rFonts w:ascii="Arial" w:eastAsia="Calibri" w:hAnsi="Arial" w:cs="Times New Roman"/>
          <w:b/>
          <w:sz w:val="20"/>
          <w:szCs w:val="22"/>
          <w:lang w:val="fr-BE"/>
        </w:rPr>
      </w:pPr>
    </w:p>
    <w:p w14:paraId="72B910EF" w14:textId="77777777" w:rsidR="00624E75" w:rsidRPr="008E4422" w:rsidRDefault="00624E75">
      <w:pPr>
        <w:rPr>
          <w:rFonts w:ascii="Arial" w:eastAsia="Times New Roman" w:hAnsi="Arial" w:cs="Arial"/>
          <w:b/>
          <w:bCs/>
          <w:sz w:val="18"/>
          <w:szCs w:val="18"/>
          <w:lang w:val="fr-BE" w:eastAsia="zh-CN"/>
        </w:rPr>
      </w:pPr>
      <w:r w:rsidRPr="008E4422">
        <w:rPr>
          <w:rFonts w:ascii="Arial" w:eastAsia="Times New Roman" w:hAnsi="Arial" w:cs="Arial"/>
          <w:b/>
          <w:bCs/>
          <w:sz w:val="18"/>
          <w:szCs w:val="18"/>
          <w:lang w:val="fr-BE" w:eastAsia="zh-CN"/>
        </w:rPr>
        <w:br w:type="page"/>
      </w:r>
    </w:p>
    <w:p w14:paraId="59C363DD" w14:textId="55A8937F" w:rsidR="00624E75" w:rsidRPr="003A699D" w:rsidRDefault="003A699D" w:rsidP="00624E75">
      <w:pPr>
        <w:keepNext/>
        <w:jc w:val="both"/>
        <w:outlineLvl w:val="2"/>
        <w:rPr>
          <w:rFonts w:ascii="Arial" w:eastAsia="Times New Roman" w:hAnsi="Arial" w:cs="Arial"/>
          <w:b/>
          <w:bCs/>
          <w:sz w:val="18"/>
          <w:szCs w:val="18"/>
          <w:lang w:val="fr-BE" w:eastAsia="zh-CN"/>
        </w:rPr>
      </w:pPr>
      <w:r w:rsidRPr="003A699D">
        <w:rPr>
          <w:rFonts w:ascii="Arial" w:eastAsia="Times New Roman" w:hAnsi="Arial" w:cs="Arial"/>
          <w:b/>
          <w:bCs/>
          <w:sz w:val="18"/>
          <w:szCs w:val="18"/>
          <w:lang w:val="fr-BE" w:eastAsia="zh-CN"/>
        </w:rPr>
        <w:lastRenderedPageBreak/>
        <w:t>LIBERT</w:t>
      </w:r>
      <w:r>
        <w:rPr>
          <w:rFonts w:ascii="Arial" w:eastAsia="Times New Roman" w:hAnsi="Arial" w:cs="Arial"/>
          <w:b/>
          <w:bCs/>
          <w:sz w:val="18"/>
          <w:szCs w:val="18"/>
          <w:lang w:val="fr-BE" w:eastAsia="zh-CN"/>
        </w:rPr>
        <w:t>É</w:t>
      </w:r>
      <w:r w:rsidRPr="003A699D">
        <w:rPr>
          <w:rFonts w:ascii="Arial" w:eastAsia="Times New Roman" w:hAnsi="Arial" w:cs="Arial"/>
          <w:b/>
          <w:bCs/>
          <w:sz w:val="18"/>
          <w:szCs w:val="18"/>
          <w:lang w:val="fr-BE" w:eastAsia="zh-CN"/>
        </w:rPr>
        <w:t xml:space="preserve"> D’ASSOCIATION ET DROIT DE N</w:t>
      </w:r>
      <w:r>
        <w:rPr>
          <w:rFonts w:ascii="Arial" w:eastAsia="Times New Roman" w:hAnsi="Arial" w:cs="Arial"/>
          <w:b/>
          <w:bCs/>
          <w:sz w:val="18"/>
          <w:szCs w:val="18"/>
          <w:lang w:val="fr-BE" w:eastAsia="zh-CN"/>
        </w:rPr>
        <w:t>É</w:t>
      </w:r>
      <w:r w:rsidRPr="003A699D">
        <w:rPr>
          <w:rFonts w:ascii="Arial" w:eastAsia="Times New Roman" w:hAnsi="Arial" w:cs="Arial"/>
          <w:b/>
          <w:bCs/>
          <w:sz w:val="18"/>
          <w:szCs w:val="18"/>
          <w:lang w:val="fr-BE" w:eastAsia="zh-CN"/>
        </w:rPr>
        <w:t xml:space="preserve">GOCIATION COLLECTIVE </w:t>
      </w:r>
      <w:r w:rsidR="00624E75" w:rsidRPr="003A699D">
        <w:rPr>
          <w:rFonts w:ascii="Arial" w:eastAsia="Times New Roman" w:hAnsi="Arial" w:cs="Arial"/>
          <w:b/>
          <w:bCs/>
          <w:sz w:val="18"/>
          <w:szCs w:val="18"/>
          <w:lang w:val="fr-BE" w:eastAsia="zh-CN"/>
        </w:rPr>
        <w:t xml:space="preserve"> </w:t>
      </w:r>
    </w:p>
    <w:p w14:paraId="37DAF891" w14:textId="77777777" w:rsidR="00624E75" w:rsidRPr="003A699D" w:rsidRDefault="00624E75" w:rsidP="00624E75">
      <w:pPr>
        <w:keepNext/>
        <w:jc w:val="both"/>
        <w:outlineLvl w:val="2"/>
        <w:rPr>
          <w:rFonts w:ascii="Arial" w:eastAsia="Times New Roman" w:hAnsi="Arial" w:cs="Arial"/>
          <w:b/>
          <w:bCs/>
          <w:sz w:val="18"/>
          <w:szCs w:val="18"/>
          <w:lang w:val="fr-BE" w:eastAsia="zh-CN"/>
        </w:rPr>
      </w:pPr>
    </w:p>
    <w:tbl>
      <w:tblPr>
        <w:tblStyle w:val="Tabelraster"/>
        <w:tblW w:w="10065" w:type="dxa"/>
        <w:tblInd w:w="-743" w:type="dxa"/>
        <w:tblLayout w:type="fixed"/>
        <w:tblLook w:val="04A0" w:firstRow="1" w:lastRow="0" w:firstColumn="1" w:lastColumn="0" w:noHBand="0" w:noVBand="1"/>
      </w:tblPr>
      <w:tblGrid>
        <w:gridCol w:w="284"/>
        <w:gridCol w:w="4678"/>
        <w:gridCol w:w="1003"/>
        <w:gridCol w:w="4100"/>
      </w:tblGrid>
      <w:tr w:rsidR="00624E75" w:rsidRPr="003A699D" w14:paraId="22CD0B39" w14:textId="77777777" w:rsidTr="00907EB6">
        <w:tc>
          <w:tcPr>
            <w:tcW w:w="10065" w:type="dxa"/>
            <w:gridSpan w:val="4"/>
          </w:tcPr>
          <w:p w14:paraId="667EA000" w14:textId="6AA94F46" w:rsidR="00624E75" w:rsidRPr="003A699D" w:rsidRDefault="003A699D" w:rsidP="003A699D">
            <w:pPr>
              <w:spacing w:line="276" w:lineRule="auto"/>
              <w:jc w:val="both"/>
              <w:rPr>
                <w:rFonts w:ascii="Arial" w:hAnsi="Arial"/>
                <w:sz w:val="18"/>
                <w:szCs w:val="18"/>
                <w:lang w:val="fr-BE"/>
              </w:rPr>
            </w:pPr>
            <w:r w:rsidRPr="003A699D">
              <w:rPr>
                <w:rFonts w:ascii="Arial" w:hAnsi="Arial"/>
                <w:sz w:val="18"/>
                <w:szCs w:val="18"/>
                <w:lang w:val="fr-BE"/>
              </w:rPr>
              <w:t>7.5 L'organisation doit respecter la liberté d'association et le droit de négociation collective.</w:t>
            </w:r>
          </w:p>
        </w:tc>
      </w:tr>
      <w:tr w:rsidR="00624E75" w:rsidRPr="003A699D" w14:paraId="2067C758" w14:textId="77777777" w:rsidTr="00907EB6">
        <w:tc>
          <w:tcPr>
            <w:tcW w:w="284" w:type="dxa"/>
            <w:tcBorders>
              <w:bottom w:val="single" w:sz="4" w:space="0" w:color="auto"/>
            </w:tcBorders>
          </w:tcPr>
          <w:p w14:paraId="2F3460C6" w14:textId="77777777" w:rsidR="00624E75" w:rsidRPr="003A699D" w:rsidRDefault="00624E75" w:rsidP="00907EB6">
            <w:pPr>
              <w:autoSpaceDE w:val="0"/>
              <w:autoSpaceDN w:val="0"/>
              <w:adjustRightInd w:val="0"/>
              <w:rPr>
                <w:rFonts w:ascii="Arial" w:hAnsi="Arial" w:cs="Arial"/>
                <w:color w:val="000000"/>
                <w:sz w:val="18"/>
                <w:szCs w:val="18"/>
                <w:lang w:val="fr-BE"/>
              </w:rPr>
            </w:pPr>
          </w:p>
        </w:tc>
        <w:tc>
          <w:tcPr>
            <w:tcW w:w="9781" w:type="dxa"/>
            <w:gridSpan w:val="3"/>
            <w:tcBorders>
              <w:bottom w:val="single" w:sz="4" w:space="0" w:color="auto"/>
            </w:tcBorders>
          </w:tcPr>
          <w:p w14:paraId="07716852" w14:textId="77777777" w:rsidR="00624E75" w:rsidRPr="003A699D" w:rsidRDefault="00624E75" w:rsidP="00907EB6">
            <w:pPr>
              <w:autoSpaceDE w:val="0"/>
              <w:autoSpaceDN w:val="0"/>
              <w:adjustRightInd w:val="0"/>
              <w:rPr>
                <w:rFonts w:ascii="Arial" w:hAnsi="Arial" w:cs="Arial"/>
                <w:color w:val="000000"/>
                <w:sz w:val="6"/>
                <w:szCs w:val="6"/>
                <w:lang w:val="fr-BE"/>
              </w:rPr>
            </w:pPr>
          </w:p>
          <w:p w14:paraId="488CAF4C" w14:textId="5CB9621A" w:rsidR="003A699D" w:rsidRPr="003A699D" w:rsidRDefault="003A699D" w:rsidP="00471B68">
            <w:pPr>
              <w:autoSpaceDE w:val="0"/>
              <w:autoSpaceDN w:val="0"/>
              <w:adjustRightInd w:val="0"/>
              <w:spacing w:after="60"/>
              <w:rPr>
                <w:rFonts w:ascii="Arial" w:hAnsi="Arial" w:cs="Arial"/>
                <w:color w:val="000000"/>
                <w:sz w:val="18"/>
                <w:szCs w:val="18"/>
                <w:lang w:val="fr-BE"/>
              </w:rPr>
            </w:pPr>
            <w:r w:rsidRPr="003A699D">
              <w:rPr>
                <w:rFonts w:ascii="Arial" w:hAnsi="Arial" w:cs="Arial"/>
                <w:color w:val="000000"/>
                <w:sz w:val="18"/>
                <w:szCs w:val="18"/>
                <w:lang w:val="fr-BE"/>
              </w:rPr>
              <w:t xml:space="preserve">7.5.1 Les travailleurs sont en mesure d'établir ou de s'affilier à des organisations de travailleurs de leur choix. </w:t>
            </w:r>
          </w:p>
          <w:p w14:paraId="6C3A5727" w14:textId="34D99DEB" w:rsidR="003A699D" w:rsidRPr="003A699D" w:rsidRDefault="003A699D" w:rsidP="00471B68">
            <w:pPr>
              <w:autoSpaceDE w:val="0"/>
              <w:autoSpaceDN w:val="0"/>
              <w:adjustRightInd w:val="0"/>
              <w:spacing w:after="60"/>
              <w:rPr>
                <w:rFonts w:ascii="Arial" w:hAnsi="Arial" w:cs="Arial"/>
                <w:color w:val="000000"/>
                <w:sz w:val="18"/>
                <w:szCs w:val="18"/>
                <w:lang w:val="fr-BE"/>
              </w:rPr>
            </w:pPr>
            <w:r w:rsidRPr="003A699D">
              <w:rPr>
                <w:rFonts w:ascii="Arial" w:hAnsi="Arial" w:cs="Arial"/>
                <w:color w:val="000000"/>
                <w:sz w:val="18"/>
                <w:szCs w:val="18"/>
                <w:lang w:val="fr-BE"/>
              </w:rPr>
              <w:t xml:space="preserve">7.5.2 L’organisation respecte l’entière liberté des organisations de travailleurs d’élaborer leurs règles et constitutions. </w:t>
            </w:r>
          </w:p>
          <w:p w14:paraId="49868E0F" w14:textId="125330D5" w:rsidR="003A699D" w:rsidRPr="003A699D" w:rsidRDefault="003A699D" w:rsidP="00471B68">
            <w:pPr>
              <w:autoSpaceDE w:val="0"/>
              <w:autoSpaceDN w:val="0"/>
              <w:adjustRightInd w:val="0"/>
              <w:spacing w:after="60"/>
              <w:rPr>
                <w:rFonts w:ascii="Arial" w:hAnsi="Arial" w:cs="Arial"/>
                <w:color w:val="000000"/>
                <w:sz w:val="18"/>
                <w:szCs w:val="18"/>
                <w:lang w:val="fr-BE"/>
              </w:rPr>
            </w:pPr>
            <w:r w:rsidRPr="003A699D">
              <w:rPr>
                <w:rFonts w:ascii="Arial" w:hAnsi="Arial" w:cs="Arial"/>
                <w:color w:val="000000"/>
                <w:sz w:val="18"/>
                <w:szCs w:val="18"/>
                <w:lang w:val="fr-BE"/>
              </w:rPr>
              <w:t xml:space="preserve">7.5.3 L'organisation respecte le droit des travailleurs à se livrer à des activités licites liées à la formation, l'adhésion ou l'appui à une organisation de travailleurs, ou de s'abstenir de le faire, et ne discriminera ni ne sanctionnera les travailleurs pour l'exercice de ces droits. </w:t>
            </w:r>
          </w:p>
          <w:p w14:paraId="2B068DE9" w14:textId="2E2BBC9A" w:rsidR="003A699D" w:rsidRPr="003A699D" w:rsidRDefault="003A699D" w:rsidP="00471B68">
            <w:pPr>
              <w:autoSpaceDE w:val="0"/>
              <w:autoSpaceDN w:val="0"/>
              <w:adjustRightInd w:val="0"/>
              <w:spacing w:after="60"/>
              <w:rPr>
                <w:rFonts w:ascii="Arial" w:hAnsi="Arial" w:cs="Arial"/>
                <w:color w:val="000000"/>
                <w:sz w:val="18"/>
                <w:szCs w:val="18"/>
                <w:lang w:val="fr-BE"/>
              </w:rPr>
            </w:pPr>
            <w:r w:rsidRPr="003A699D">
              <w:rPr>
                <w:rFonts w:ascii="Arial" w:hAnsi="Arial" w:cs="Arial"/>
                <w:color w:val="000000"/>
                <w:sz w:val="18"/>
                <w:szCs w:val="18"/>
                <w:lang w:val="fr-BE"/>
              </w:rPr>
              <w:t xml:space="preserve">7.5.4 L'organisation négocie de bonne foi avec des organisations de travailleurs légalement établies et/ou leurs représentants dûment sélectionnés et produit les meilleurs efforts pour parvenir à un accord de négociation collective. </w:t>
            </w:r>
          </w:p>
          <w:p w14:paraId="5254F5D5" w14:textId="5EEF2075" w:rsidR="00624E75" w:rsidRPr="003A699D" w:rsidRDefault="003A699D" w:rsidP="00471B68">
            <w:pPr>
              <w:autoSpaceDE w:val="0"/>
              <w:autoSpaceDN w:val="0"/>
              <w:adjustRightInd w:val="0"/>
              <w:spacing w:after="60"/>
              <w:rPr>
                <w:rFonts w:ascii="Arial" w:hAnsi="Arial" w:cs="Arial"/>
                <w:color w:val="000000"/>
                <w:sz w:val="6"/>
                <w:szCs w:val="6"/>
                <w:lang w:val="fr-BE"/>
              </w:rPr>
            </w:pPr>
            <w:r w:rsidRPr="003A699D">
              <w:rPr>
                <w:rFonts w:ascii="Arial" w:hAnsi="Arial" w:cs="Arial"/>
                <w:color w:val="000000"/>
                <w:sz w:val="18"/>
                <w:szCs w:val="18"/>
                <w:lang w:val="fr-BE"/>
              </w:rPr>
              <w:t>7.5.5 Les conventions collectives sont appliquées lorsqu'elles existent.</w:t>
            </w:r>
          </w:p>
        </w:tc>
      </w:tr>
      <w:tr w:rsidR="003A699D" w:rsidRPr="009E0C5E" w14:paraId="430D8272" w14:textId="77777777" w:rsidTr="00907EB6">
        <w:tc>
          <w:tcPr>
            <w:tcW w:w="284" w:type="dxa"/>
            <w:shd w:val="clear" w:color="auto" w:fill="D9D9D9" w:themeFill="background1" w:themeFillShade="D9"/>
          </w:tcPr>
          <w:p w14:paraId="48574213" w14:textId="77777777" w:rsidR="003A699D" w:rsidRPr="003A699D" w:rsidRDefault="003A699D" w:rsidP="003A699D">
            <w:pPr>
              <w:rPr>
                <w:rFonts w:ascii="Arial" w:hAnsi="Arial" w:cs="Arial"/>
                <w:bCs/>
                <w:sz w:val="18"/>
                <w:szCs w:val="18"/>
                <w:lang w:val="fr-BE"/>
              </w:rPr>
            </w:pPr>
          </w:p>
        </w:tc>
        <w:tc>
          <w:tcPr>
            <w:tcW w:w="4678" w:type="dxa"/>
            <w:shd w:val="clear" w:color="auto" w:fill="D9D9D9" w:themeFill="background1" w:themeFillShade="D9"/>
          </w:tcPr>
          <w:p w14:paraId="568EBB34" w14:textId="340741AC" w:rsidR="003A699D" w:rsidRPr="009E0C5E" w:rsidRDefault="003A699D" w:rsidP="003A699D">
            <w:pPr>
              <w:keepNext/>
              <w:jc w:val="both"/>
              <w:outlineLvl w:val="2"/>
              <w:rPr>
                <w:rFonts w:ascii="Arial" w:hAnsi="Arial" w:cs="Arial"/>
                <w:bCs/>
                <w:sz w:val="18"/>
                <w:szCs w:val="18"/>
                <w:lang w:val="nl-BE"/>
              </w:rPr>
            </w:pPr>
            <w:r>
              <w:rPr>
                <w:rFonts w:ascii="Arial" w:hAnsi="Arial" w:cs="Arial"/>
                <w:bCs/>
                <w:sz w:val="18"/>
                <w:szCs w:val="18"/>
                <w:lang w:val="nl-BE"/>
              </w:rPr>
              <w:t>QUESTIONS</w:t>
            </w:r>
          </w:p>
        </w:tc>
        <w:tc>
          <w:tcPr>
            <w:tcW w:w="1003" w:type="dxa"/>
            <w:shd w:val="clear" w:color="auto" w:fill="D9D9D9" w:themeFill="background1" w:themeFillShade="D9"/>
          </w:tcPr>
          <w:p w14:paraId="3CB08DBC" w14:textId="673FEE71" w:rsidR="003A699D" w:rsidRPr="009E0C5E" w:rsidRDefault="003A699D" w:rsidP="003A699D">
            <w:pPr>
              <w:keepNext/>
              <w:jc w:val="both"/>
              <w:outlineLvl w:val="2"/>
              <w:rPr>
                <w:rFonts w:ascii="Arial" w:hAnsi="Arial" w:cs="Arial"/>
                <w:bCs/>
                <w:sz w:val="18"/>
                <w:szCs w:val="18"/>
                <w:lang w:val="nl-BE"/>
              </w:rPr>
            </w:pPr>
            <w:r>
              <w:rPr>
                <w:rFonts w:ascii="Arial" w:hAnsi="Arial" w:cs="Arial"/>
                <w:bCs/>
                <w:sz w:val="18"/>
                <w:szCs w:val="18"/>
                <w:lang w:val="nl-BE"/>
              </w:rPr>
              <w:t>Réponse</w:t>
            </w:r>
          </w:p>
        </w:tc>
        <w:tc>
          <w:tcPr>
            <w:tcW w:w="4100" w:type="dxa"/>
            <w:shd w:val="clear" w:color="auto" w:fill="D9D9D9" w:themeFill="background1" w:themeFillShade="D9"/>
          </w:tcPr>
          <w:p w14:paraId="5C3A48F3" w14:textId="3C52808B" w:rsidR="003A699D" w:rsidRPr="009E0C5E" w:rsidRDefault="003A699D" w:rsidP="003A699D">
            <w:pPr>
              <w:keepNext/>
              <w:jc w:val="both"/>
              <w:outlineLvl w:val="2"/>
              <w:rPr>
                <w:rFonts w:ascii="Arial" w:hAnsi="Arial" w:cs="Arial"/>
                <w:bCs/>
                <w:sz w:val="18"/>
                <w:szCs w:val="18"/>
                <w:lang w:val="nl-BE"/>
              </w:rPr>
            </w:pPr>
            <w:r>
              <w:rPr>
                <w:rFonts w:ascii="Arial" w:hAnsi="Arial" w:cs="Arial"/>
                <w:bCs/>
                <w:sz w:val="18"/>
                <w:szCs w:val="18"/>
                <w:lang w:val="nl-BE"/>
              </w:rPr>
              <w:t>SOURCES ou PREUVES</w:t>
            </w:r>
          </w:p>
        </w:tc>
      </w:tr>
      <w:tr w:rsidR="00624E75" w:rsidRPr="009E0C5E" w14:paraId="00748DD6" w14:textId="77777777" w:rsidTr="00907EB6">
        <w:tc>
          <w:tcPr>
            <w:tcW w:w="4962" w:type="dxa"/>
            <w:gridSpan w:val="2"/>
          </w:tcPr>
          <w:p w14:paraId="483E90E7" w14:textId="77777777" w:rsidR="00471B68" w:rsidRPr="00471B68" w:rsidRDefault="00471B68" w:rsidP="00471B68">
            <w:pPr>
              <w:rPr>
                <w:rFonts w:ascii="Arial" w:hAnsi="Arial"/>
                <w:bCs/>
                <w:sz w:val="18"/>
                <w:szCs w:val="18"/>
                <w:lang w:val="fr-BE"/>
              </w:rPr>
            </w:pPr>
            <w:r w:rsidRPr="00471B68">
              <w:rPr>
                <w:rFonts w:ascii="Arial" w:hAnsi="Arial"/>
                <w:bCs/>
                <w:sz w:val="18"/>
                <w:szCs w:val="18"/>
                <w:lang w:val="fr-BE"/>
              </w:rPr>
              <w:t xml:space="preserve">a) Votre organisation respecte-t-elle la clause 7.5 ? </w:t>
            </w:r>
          </w:p>
          <w:p w14:paraId="78522607" w14:textId="2349BFBE" w:rsidR="00624E75" w:rsidRPr="00471B68" w:rsidRDefault="00471B68" w:rsidP="00471B68">
            <w:pPr>
              <w:rPr>
                <w:rFonts w:ascii="Arial" w:hAnsi="Arial" w:cs="Arial"/>
                <w:bCs/>
                <w:sz w:val="18"/>
                <w:szCs w:val="18"/>
                <w:lang w:val="fr-BE"/>
              </w:rPr>
            </w:pPr>
            <w:r w:rsidRPr="00471B68">
              <w:rPr>
                <w:rFonts w:ascii="Arial" w:hAnsi="Arial"/>
                <w:bCs/>
                <w:sz w:val="18"/>
                <w:szCs w:val="18"/>
                <w:lang w:val="fr-BE"/>
              </w:rPr>
              <w:t>Si oui, aller en c).</w:t>
            </w:r>
          </w:p>
        </w:tc>
        <w:tc>
          <w:tcPr>
            <w:tcW w:w="1003" w:type="dxa"/>
            <w:vAlign w:val="center"/>
          </w:tcPr>
          <w:p w14:paraId="0289D9DA" w14:textId="77777777" w:rsidR="00624E75" w:rsidRPr="009E0C5E" w:rsidRDefault="00624E75" w:rsidP="00624E75">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7D7724AF" w14:textId="21338289" w:rsidR="00624E75" w:rsidRPr="009E0C5E" w:rsidRDefault="008E4422" w:rsidP="002E0A35">
            <w:pPr>
              <w:pStyle w:val="Lijstalinea"/>
              <w:keepNext/>
              <w:numPr>
                <w:ilvl w:val="0"/>
                <w:numId w:val="10"/>
              </w:numPr>
              <w:jc w:val="both"/>
              <w:outlineLvl w:val="2"/>
              <w:rPr>
                <w:rFonts w:ascii="Arial" w:hAnsi="Arial" w:cs="Arial"/>
                <w:bCs/>
                <w:sz w:val="18"/>
                <w:szCs w:val="18"/>
                <w:lang w:val="nl-BE"/>
              </w:rPr>
            </w:pPr>
            <w:r>
              <w:rPr>
                <w:rFonts w:ascii="Arial" w:hAnsi="Arial" w:cs="Arial"/>
                <w:bCs/>
                <w:sz w:val="18"/>
                <w:szCs w:val="18"/>
                <w:lang w:val="nl-BE"/>
              </w:rPr>
              <w:t>Voir</w:t>
            </w:r>
            <w:r w:rsidR="00624E75">
              <w:rPr>
                <w:rFonts w:ascii="Arial" w:hAnsi="Arial" w:cs="Arial"/>
                <w:bCs/>
                <w:sz w:val="18"/>
                <w:szCs w:val="18"/>
                <w:lang w:val="nl-BE"/>
              </w:rPr>
              <w:t xml:space="preserve"> </w:t>
            </w:r>
            <w:r w:rsidR="00624E75" w:rsidRPr="009E0C5E">
              <w:rPr>
                <w:rFonts w:ascii="Arial" w:hAnsi="Arial" w:cs="Arial"/>
                <w:bCs/>
                <w:sz w:val="18"/>
                <w:szCs w:val="18"/>
                <w:lang w:val="nl-BE"/>
              </w:rPr>
              <w:t>(</w:t>
            </w:r>
            <w:r w:rsidR="00624E75">
              <w:rPr>
                <w:rFonts w:ascii="Arial" w:hAnsi="Arial" w:cs="Arial"/>
                <w:bCs/>
                <w:sz w:val="18"/>
                <w:szCs w:val="18"/>
                <w:lang w:val="nl-BE"/>
              </w:rPr>
              <w:t>d) e</w:t>
            </w:r>
            <w:r>
              <w:rPr>
                <w:rFonts w:ascii="Arial" w:hAnsi="Arial" w:cs="Arial"/>
                <w:bCs/>
                <w:sz w:val="18"/>
                <w:szCs w:val="18"/>
                <w:lang w:val="nl-BE"/>
              </w:rPr>
              <w:t>t</w:t>
            </w:r>
            <w:r w:rsidR="00624E75">
              <w:rPr>
                <w:rFonts w:ascii="Arial" w:hAnsi="Arial" w:cs="Arial"/>
                <w:bCs/>
                <w:sz w:val="18"/>
                <w:szCs w:val="18"/>
                <w:lang w:val="nl-BE"/>
              </w:rPr>
              <w:t xml:space="preserve"> (</w:t>
            </w:r>
            <w:r w:rsidR="00624E75" w:rsidRPr="009E0C5E">
              <w:rPr>
                <w:rFonts w:ascii="Arial" w:hAnsi="Arial" w:cs="Arial"/>
                <w:bCs/>
                <w:sz w:val="18"/>
                <w:szCs w:val="18"/>
                <w:lang w:val="nl-BE"/>
              </w:rPr>
              <w:t>e)</w:t>
            </w:r>
          </w:p>
          <w:p w14:paraId="5EC73906" w14:textId="77777777" w:rsidR="00624E75" w:rsidRPr="009E0C5E" w:rsidRDefault="00624E75" w:rsidP="00624E75">
            <w:pPr>
              <w:pStyle w:val="Lijstalinea"/>
              <w:keepNext/>
              <w:jc w:val="both"/>
              <w:outlineLvl w:val="2"/>
              <w:rPr>
                <w:rFonts w:ascii="Arial" w:hAnsi="Arial" w:cs="Arial"/>
                <w:bCs/>
                <w:sz w:val="18"/>
                <w:szCs w:val="18"/>
                <w:lang w:val="nl-BE"/>
              </w:rPr>
            </w:pPr>
          </w:p>
          <w:p w14:paraId="1BE377B8" w14:textId="77777777" w:rsidR="00624E75" w:rsidRPr="009E0C5E" w:rsidRDefault="00624E75" w:rsidP="00624E75">
            <w:pPr>
              <w:pStyle w:val="Lijstalinea"/>
              <w:keepNext/>
              <w:jc w:val="both"/>
              <w:outlineLvl w:val="2"/>
              <w:rPr>
                <w:rFonts w:ascii="Arial" w:hAnsi="Arial" w:cs="Arial"/>
                <w:bCs/>
                <w:sz w:val="18"/>
                <w:szCs w:val="18"/>
                <w:lang w:val="nl-BE"/>
              </w:rPr>
            </w:pPr>
          </w:p>
        </w:tc>
      </w:tr>
      <w:tr w:rsidR="00624E75" w:rsidRPr="009E0C5E" w14:paraId="375F9B74" w14:textId="77777777" w:rsidTr="00907EB6">
        <w:tc>
          <w:tcPr>
            <w:tcW w:w="4962" w:type="dxa"/>
            <w:gridSpan w:val="2"/>
          </w:tcPr>
          <w:p w14:paraId="127202DE" w14:textId="17804C00" w:rsidR="00624E75" w:rsidRPr="00471B68" w:rsidRDefault="00471B68" w:rsidP="00471B68">
            <w:pPr>
              <w:keepNext/>
              <w:jc w:val="both"/>
              <w:outlineLvl w:val="2"/>
              <w:rPr>
                <w:rFonts w:ascii="Arial" w:hAnsi="Arial" w:cs="Arial"/>
                <w:bCs/>
                <w:sz w:val="18"/>
                <w:szCs w:val="18"/>
                <w:lang w:val="fr-BE"/>
              </w:rPr>
            </w:pPr>
            <w:r w:rsidRPr="00471B68">
              <w:rPr>
                <w:rFonts w:ascii="Arial" w:hAnsi="Arial" w:cs="Arial"/>
                <w:bCs/>
                <w:sz w:val="18"/>
                <w:szCs w:val="18"/>
                <w:lang w:val="fr-BE"/>
              </w:rPr>
              <w:t>b) Si la réponse à la question a) ci-dessus est négative, merci d'indiquer pourquoi ou en quoi votre organisation ne respecte par la clause 7.5.</w:t>
            </w:r>
          </w:p>
        </w:tc>
        <w:tc>
          <w:tcPr>
            <w:tcW w:w="1003" w:type="dxa"/>
            <w:vAlign w:val="center"/>
          </w:tcPr>
          <w:p w14:paraId="3AE4B400" w14:textId="77777777" w:rsidR="00624E75" w:rsidRPr="009E0C5E" w:rsidRDefault="00624E75" w:rsidP="00624E75">
            <w:pPr>
              <w:keepNext/>
              <w:jc w:val="center"/>
              <w:outlineLvl w:val="2"/>
              <w:rPr>
                <w:rFonts w:ascii="Arial" w:hAnsi="Arial" w:cs="Arial"/>
                <w:bCs/>
                <w:sz w:val="18"/>
                <w:szCs w:val="18"/>
                <w:lang w:val="nl-BE"/>
              </w:rPr>
            </w:pPr>
            <w:r>
              <w:rPr>
                <w:rFonts w:ascii="Arial" w:hAnsi="Arial" w:cs="Arial"/>
                <w:bCs/>
                <w:sz w:val="18"/>
                <w:szCs w:val="18"/>
                <w:lang w:val="nl-BE"/>
              </w:rPr>
              <w:t>/</w:t>
            </w:r>
          </w:p>
        </w:tc>
        <w:tc>
          <w:tcPr>
            <w:tcW w:w="4100" w:type="dxa"/>
          </w:tcPr>
          <w:p w14:paraId="72DA2F90" w14:textId="77777777" w:rsidR="00624E75" w:rsidRPr="009E0C5E" w:rsidRDefault="00624E75" w:rsidP="00624E75">
            <w:pPr>
              <w:keepNext/>
              <w:jc w:val="both"/>
              <w:outlineLvl w:val="2"/>
              <w:rPr>
                <w:rFonts w:ascii="Arial" w:hAnsi="Arial" w:cs="Arial"/>
                <w:bCs/>
                <w:sz w:val="18"/>
                <w:szCs w:val="18"/>
                <w:lang w:val="nl-BE"/>
              </w:rPr>
            </w:pPr>
          </w:p>
        </w:tc>
      </w:tr>
      <w:tr w:rsidR="00624E75" w:rsidRPr="00CE1623" w14:paraId="1BCCCB45" w14:textId="77777777" w:rsidTr="00907EB6">
        <w:tc>
          <w:tcPr>
            <w:tcW w:w="4962" w:type="dxa"/>
            <w:gridSpan w:val="2"/>
          </w:tcPr>
          <w:p w14:paraId="69DB7972" w14:textId="0DA01D91" w:rsidR="00624E75" w:rsidRPr="00471B68" w:rsidRDefault="00471B68" w:rsidP="00471B68">
            <w:pPr>
              <w:keepNext/>
              <w:jc w:val="both"/>
              <w:outlineLvl w:val="2"/>
              <w:rPr>
                <w:rFonts w:ascii="Arial" w:hAnsi="Arial" w:cs="Arial"/>
                <w:bCs/>
                <w:sz w:val="18"/>
                <w:szCs w:val="18"/>
                <w:lang w:val="fr-BE"/>
              </w:rPr>
            </w:pPr>
            <w:r w:rsidRPr="00471B68">
              <w:rPr>
                <w:rFonts w:ascii="Arial" w:hAnsi="Arial"/>
                <w:bCs/>
                <w:sz w:val="18"/>
                <w:szCs w:val="18"/>
                <w:lang w:val="fr-BE"/>
              </w:rPr>
              <w:t>c) Pour les personnes que vous employez sur le ou les sites détenant le certificat, décrivez comment votre organisation sait que la clause 7.5 est respectée.</w:t>
            </w:r>
          </w:p>
        </w:tc>
        <w:tc>
          <w:tcPr>
            <w:tcW w:w="1003" w:type="dxa"/>
            <w:vAlign w:val="center"/>
          </w:tcPr>
          <w:p w14:paraId="23CEEF1F" w14:textId="77777777" w:rsidR="00624E75" w:rsidRPr="009E0C5E" w:rsidRDefault="00624E75" w:rsidP="00624E75">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vMerge w:val="restart"/>
          </w:tcPr>
          <w:p w14:paraId="66E480B0" w14:textId="74FA4C32" w:rsidR="00CE1623" w:rsidRDefault="00CE1623" w:rsidP="002164BA">
            <w:pPr>
              <w:keepNext/>
              <w:jc w:val="both"/>
              <w:outlineLvl w:val="2"/>
              <w:rPr>
                <w:rFonts w:ascii="Arial" w:hAnsi="Arial" w:cs="Arial"/>
                <w:bCs/>
                <w:sz w:val="18"/>
                <w:szCs w:val="18"/>
                <w:lang w:val="fr-BE"/>
              </w:rPr>
            </w:pPr>
            <w:r w:rsidRPr="00CE1623">
              <w:rPr>
                <w:rFonts w:ascii="Arial" w:hAnsi="Arial" w:cs="Arial"/>
                <w:bCs/>
                <w:sz w:val="18"/>
                <w:szCs w:val="18"/>
                <w:lang w:val="fr-BE"/>
              </w:rPr>
              <w:t xml:space="preserve">En Belgique, le dialogue social se déroule à trois niveaux : le niveau interprofessionnel au sein du Conseil national du travail ou du Groupe des 10, le niveau sectoriel au sein </w:t>
            </w:r>
            <w:hyperlink r:id="rId19" w:history="1">
              <w:r w:rsidRPr="00CE1623">
                <w:rPr>
                  <w:rStyle w:val="Hyperlink"/>
                  <w:rFonts w:ascii="Arial" w:hAnsi="Arial" w:cs="Arial"/>
                  <w:bCs/>
                  <w:sz w:val="18"/>
                  <w:szCs w:val="18"/>
                  <w:lang w:val="fr-BE"/>
                </w:rPr>
                <w:t>des commissions paritaires</w:t>
              </w:r>
            </w:hyperlink>
            <w:r w:rsidRPr="00CE1623">
              <w:rPr>
                <w:rFonts w:ascii="Arial" w:hAnsi="Arial" w:cs="Arial"/>
                <w:bCs/>
                <w:sz w:val="18"/>
                <w:szCs w:val="18"/>
                <w:lang w:val="fr-BE"/>
              </w:rPr>
              <w:t xml:space="preserve"> et le niveau de </w:t>
            </w:r>
            <w:hyperlink r:id="rId20" w:history="1">
              <w:r w:rsidRPr="00CE1623">
                <w:rPr>
                  <w:rStyle w:val="Hyperlink"/>
                  <w:rFonts w:ascii="Arial" w:hAnsi="Arial" w:cs="Arial"/>
                  <w:bCs/>
                  <w:sz w:val="18"/>
                  <w:szCs w:val="18"/>
                  <w:lang w:val="fr-BE"/>
                </w:rPr>
                <w:t>l'entreprise</w:t>
              </w:r>
            </w:hyperlink>
            <w:r w:rsidRPr="00CE1623">
              <w:rPr>
                <w:rFonts w:ascii="Arial" w:hAnsi="Arial" w:cs="Arial"/>
                <w:bCs/>
                <w:sz w:val="18"/>
                <w:szCs w:val="18"/>
                <w:lang w:val="fr-BE"/>
              </w:rPr>
              <w:t>.</w:t>
            </w:r>
          </w:p>
          <w:p w14:paraId="0890361C" w14:textId="3778022E" w:rsidR="00624E75" w:rsidRPr="00CE1623" w:rsidRDefault="00CE1623" w:rsidP="002E0A35">
            <w:pPr>
              <w:pStyle w:val="Lijstalinea"/>
              <w:keepNext/>
              <w:numPr>
                <w:ilvl w:val="0"/>
                <w:numId w:val="10"/>
              </w:numPr>
              <w:jc w:val="both"/>
              <w:outlineLvl w:val="2"/>
              <w:rPr>
                <w:rFonts w:ascii="Arial" w:hAnsi="Arial" w:cs="Arial"/>
                <w:bCs/>
                <w:color w:val="00B050"/>
                <w:sz w:val="18"/>
                <w:szCs w:val="18"/>
                <w:lang w:val="fr-BE"/>
              </w:rPr>
            </w:pPr>
            <w:r w:rsidRPr="00CE1623">
              <w:rPr>
                <w:rFonts w:ascii="Arial" w:hAnsi="Arial" w:cs="Arial"/>
                <w:bCs/>
                <w:color w:val="00B050"/>
                <w:sz w:val="18"/>
                <w:szCs w:val="18"/>
                <w:lang w:val="fr-BE"/>
              </w:rPr>
              <w:t xml:space="preserve">Documentation et preuve de conformité disponibles. </w:t>
            </w:r>
            <w:r w:rsidR="002164BA" w:rsidRPr="00CE1623">
              <w:rPr>
                <w:rFonts w:ascii="Arial" w:hAnsi="Arial" w:cs="Arial"/>
                <w:bCs/>
                <w:color w:val="00B050"/>
                <w:sz w:val="18"/>
                <w:szCs w:val="18"/>
                <w:lang w:val="fr-BE"/>
              </w:rPr>
              <w:t xml:space="preserve"> </w:t>
            </w:r>
          </w:p>
          <w:p w14:paraId="565CFFD9" w14:textId="1A4B92AE" w:rsidR="00CE1623" w:rsidRPr="00CE1623" w:rsidRDefault="00CE1623" w:rsidP="002E0A35">
            <w:pPr>
              <w:pStyle w:val="Lijstalinea"/>
              <w:keepNext/>
              <w:numPr>
                <w:ilvl w:val="1"/>
                <w:numId w:val="10"/>
              </w:numPr>
              <w:ind w:left="1039"/>
              <w:jc w:val="both"/>
              <w:outlineLvl w:val="2"/>
              <w:rPr>
                <w:rFonts w:ascii="Arial" w:hAnsi="Arial" w:cs="Arial"/>
                <w:bCs/>
                <w:color w:val="00B050"/>
                <w:sz w:val="18"/>
                <w:szCs w:val="18"/>
                <w:lang w:val="nl-BE"/>
              </w:rPr>
            </w:pPr>
            <w:r w:rsidRPr="00CE1623">
              <w:rPr>
                <w:rFonts w:ascii="Arial" w:hAnsi="Arial" w:cs="Arial"/>
                <w:bCs/>
                <w:color w:val="00B050"/>
                <w:sz w:val="18"/>
                <w:szCs w:val="18"/>
                <w:lang w:val="nl-BE"/>
              </w:rPr>
              <w:t>Politique organisationnelle</w:t>
            </w:r>
          </w:p>
          <w:p w14:paraId="48D019DF" w14:textId="3AA69B35" w:rsidR="00CE1623" w:rsidRPr="00CE1623" w:rsidRDefault="008F5F2C" w:rsidP="002E0A35">
            <w:pPr>
              <w:pStyle w:val="Lijstalinea"/>
              <w:keepNext/>
              <w:numPr>
                <w:ilvl w:val="1"/>
                <w:numId w:val="10"/>
              </w:numPr>
              <w:ind w:left="1039"/>
              <w:jc w:val="both"/>
              <w:outlineLvl w:val="2"/>
              <w:rPr>
                <w:rFonts w:ascii="Arial" w:hAnsi="Arial" w:cs="Arial"/>
                <w:bCs/>
                <w:color w:val="00B050"/>
                <w:sz w:val="18"/>
                <w:szCs w:val="18"/>
                <w:lang w:val="fr-BE"/>
              </w:rPr>
            </w:pPr>
            <w:r w:rsidRPr="00461C31">
              <w:rPr>
                <w:rFonts w:ascii="Arial" w:hAnsi="Arial" w:cs="Arial"/>
                <w:color w:val="00B050"/>
                <w:sz w:val="18"/>
                <w:szCs w:val="18"/>
                <w:lang w:val="fr-BE"/>
              </w:rPr>
              <w:t>Procédures et dossiers de litiges et réclamations</w:t>
            </w:r>
            <w:r w:rsidRPr="00CE1623">
              <w:rPr>
                <w:rFonts w:ascii="Arial" w:hAnsi="Arial" w:cs="Arial"/>
                <w:bCs/>
                <w:color w:val="00B050"/>
                <w:sz w:val="18"/>
                <w:szCs w:val="18"/>
                <w:lang w:val="fr-BE"/>
              </w:rPr>
              <w:t xml:space="preserve"> </w:t>
            </w:r>
          </w:p>
          <w:p w14:paraId="727D6B62" w14:textId="11276B20" w:rsidR="00CE1623" w:rsidRPr="00CE1623" w:rsidRDefault="00CE1623" w:rsidP="002E0A35">
            <w:pPr>
              <w:pStyle w:val="Lijstalinea"/>
              <w:keepNext/>
              <w:numPr>
                <w:ilvl w:val="1"/>
                <w:numId w:val="10"/>
              </w:numPr>
              <w:ind w:left="1039"/>
              <w:jc w:val="both"/>
              <w:outlineLvl w:val="2"/>
              <w:rPr>
                <w:rFonts w:ascii="Arial" w:hAnsi="Arial" w:cs="Arial"/>
                <w:bCs/>
                <w:color w:val="00B050"/>
                <w:sz w:val="18"/>
                <w:szCs w:val="18"/>
                <w:lang w:val="fr-BE"/>
              </w:rPr>
            </w:pPr>
            <w:r w:rsidRPr="00CE1623">
              <w:rPr>
                <w:rFonts w:ascii="Arial" w:hAnsi="Arial" w:cs="Arial"/>
                <w:bCs/>
                <w:color w:val="00B050"/>
                <w:sz w:val="18"/>
                <w:szCs w:val="18"/>
                <w:lang w:val="fr-BE"/>
              </w:rPr>
              <w:t>Texte de la convention collective</w:t>
            </w:r>
          </w:p>
          <w:p w14:paraId="508D739B" w14:textId="66D69832" w:rsidR="00CE1623" w:rsidRPr="00CE1623" w:rsidRDefault="00CE1623" w:rsidP="002E0A35">
            <w:pPr>
              <w:pStyle w:val="Lijstalinea"/>
              <w:keepNext/>
              <w:numPr>
                <w:ilvl w:val="1"/>
                <w:numId w:val="10"/>
              </w:numPr>
              <w:ind w:left="1039"/>
              <w:jc w:val="both"/>
              <w:outlineLvl w:val="2"/>
              <w:rPr>
                <w:rFonts w:ascii="Arial" w:hAnsi="Arial" w:cs="Arial"/>
                <w:bCs/>
                <w:color w:val="00B050"/>
                <w:sz w:val="18"/>
                <w:szCs w:val="18"/>
                <w:lang w:val="fr-BE"/>
              </w:rPr>
            </w:pPr>
            <w:r w:rsidRPr="00CE1623">
              <w:rPr>
                <w:rFonts w:ascii="Arial" w:hAnsi="Arial" w:cs="Arial"/>
                <w:bCs/>
                <w:color w:val="00B050"/>
                <w:sz w:val="18"/>
                <w:szCs w:val="18"/>
                <w:lang w:val="fr-BE"/>
              </w:rPr>
              <w:t>Composition du comité d'entreprise, CPP</w:t>
            </w:r>
            <w:r w:rsidR="008F5F2C">
              <w:rPr>
                <w:rFonts w:ascii="Arial" w:hAnsi="Arial" w:cs="Arial"/>
                <w:bCs/>
                <w:color w:val="00B050"/>
                <w:sz w:val="18"/>
                <w:szCs w:val="18"/>
                <w:lang w:val="fr-BE"/>
              </w:rPr>
              <w:t>T</w:t>
            </w:r>
            <w:r w:rsidRPr="00CE1623">
              <w:rPr>
                <w:rFonts w:ascii="Arial" w:hAnsi="Arial" w:cs="Arial"/>
                <w:bCs/>
                <w:color w:val="00B050"/>
                <w:sz w:val="18"/>
                <w:szCs w:val="18"/>
                <w:lang w:val="fr-BE"/>
              </w:rPr>
              <w:t xml:space="preserve"> ; …</w:t>
            </w:r>
          </w:p>
          <w:p w14:paraId="3756E646" w14:textId="1A303D1F" w:rsidR="00CE1623" w:rsidRPr="00CE1623" w:rsidRDefault="00CE1623" w:rsidP="002E0A35">
            <w:pPr>
              <w:keepNext/>
              <w:numPr>
                <w:ilvl w:val="1"/>
                <w:numId w:val="10"/>
              </w:numPr>
              <w:ind w:left="1039"/>
              <w:jc w:val="both"/>
              <w:outlineLvl w:val="2"/>
              <w:rPr>
                <w:rFonts w:ascii="Arial" w:hAnsi="Arial" w:cs="Arial"/>
                <w:bCs/>
                <w:color w:val="00B050"/>
                <w:sz w:val="18"/>
                <w:szCs w:val="18"/>
                <w:lang w:val="fr-BE"/>
              </w:rPr>
            </w:pPr>
            <w:r w:rsidRPr="00CE1623">
              <w:rPr>
                <w:rFonts w:ascii="Arial" w:hAnsi="Arial" w:cs="Arial"/>
                <w:bCs/>
                <w:color w:val="00B050"/>
                <w:sz w:val="18"/>
                <w:szCs w:val="18"/>
                <w:lang w:val="fr-BE"/>
              </w:rPr>
              <w:t xml:space="preserve">Rapport de réunion du personnel (si pertinent et applicable) </w:t>
            </w:r>
          </w:p>
        </w:tc>
      </w:tr>
      <w:tr w:rsidR="00624E75" w:rsidRPr="009E0C5E" w14:paraId="09F651FE" w14:textId="77777777" w:rsidTr="00907EB6">
        <w:tc>
          <w:tcPr>
            <w:tcW w:w="4962" w:type="dxa"/>
            <w:gridSpan w:val="2"/>
          </w:tcPr>
          <w:p w14:paraId="1A9EE69E" w14:textId="65565F0B" w:rsidR="00624E75" w:rsidRPr="00471B68" w:rsidRDefault="00471B68" w:rsidP="00471B68">
            <w:pPr>
              <w:keepNext/>
              <w:jc w:val="both"/>
              <w:outlineLvl w:val="2"/>
              <w:rPr>
                <w:rFonts w:ascii="Arial" w:hAnsi="Arial" w:cs="Arial"/>
                <w:bCs/>
                <w:sz w:val="18"/>
                <w:szCs w:val="18"/>
                <w:lang w:val="fr-BE"/>
              </w:rPr>
            </w:pPr>
            <w:r w:rsidRPr="00471B68">
              <w:rPr>
                <w:rFonts w:ascii="Arial" w:hAnsi="Arial"/>
                <w:bCs/>
                <w:sz w:val="18"/>
                <w:szCs w:val="18"/>
                <w:lang w:val="fr-BE"/>
              </w:rPr>
              <w:t>d) Identifiez tout document ou tout autre registre (et le lieu où ils se trouvent) sur lesquels vous vous fondez pour vérifier le respect de la clause 7.5.</w:t>
            </w:r>
          </w:p>
        </w:tc>
        <w:tc>
          <w:tcPr>
            <w:tcW w:w="1003" w:type="dxa"/>
            <w:vAlign w:val="center"/>
          </w:tcPr>
          <w:p w14:paraId="5D01F8FD" w14:textId="77777777" w:rsidR="00624E75" w:rsidRPr="009E0C5E" w:rsidRDefault="00624E75" w:rsidP="00624E75">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vMerge/>
          </w:tcPr>
          <w:p w14:paraId="2FB9E797" w14:textId="77777777" w:rsidR="00624E75" w:rsidRPr="009E0C5E" w:rsidRDefault="00624E75" w:rsidP="00624E75">
            <w:pPr>
              <w:keepNext/>
              <w:jc w:val="both"/>
              <w:outlineLvl w:val="2"/>
              <w:rPr>
                <w:rFonts w:ascii="Arial" w:hAnsi="Arial" w:cs="Arial"/>
                <w:bCs/>
                <w:sz w:val="18"/>
                <w:szCs w:val="18"/>
                <w:lang w:val="nl-BE"/>
              </w:rPr>
            </w:pPr>
          </w:p>
        </w:tc>
      </w:tr>
      <w:tr w:rsidR="00624E75" w:rsidRPr="008F5F2C" w14:paraId="12AC2E02" w14:textId="77777777" w:rsidTr="00907EB6">
        <w:tc>
          <w:tcPr>
            <w:tcW w:w="4962" w:type="dxa"/>
            <w:gridSpan w:val="2"/>
          </w:tcPr>
          <w:p w14:paraId="49B43159" w14:textId="23EB24B5" w:rsidR="00624E75" w:rsidRPr="00471B68" w:rsidRDefault="00471B68" w:rsidP="00471B68">
            <w:pPr>
              <w:keepNext/>
              <w:jc w:val="both"/>
              <w:outlineLvl w:val="2"/>
              <w:rPr>
                <w:rFonts w:ascii="Arial" w:hAnsi="Arial" w:cs="Arial"/>
                <w:bCs/>
                <w:sz w:val="18"/>
                <w:szCs w:val="18"/>
                <w:lang w:val="fr-BE"/>
              </w:rPr>
            </w:pPr>
            <w:r w:rsidRPr="00471B68">
              <w:rPr>
                <w:rFonts w:ascii="Arial" w:hAnsi="Arial"/>
                <w:bCs/>
                <w:sz w:val="18"/>
                <w:szCs w:val="18"/>
                <w:lang w:val="fr-BE"/>
              </w:rPr>
              <w:t>e) Identifiez toute autre obligation légale qui, d'après vous, pourrait avoir une incidence sur votre capacité à respecter la clause 7.5. Veuillez décrire ces obligations et la manière dont elles influent sur votre capacité à respecter la clause 7.5.</w:t>
            </w:r>
          </w:p>
        </w:tc>
        <w:tc>
          <w:tcPr>
            <w:tcW w:w="1003" w:type="dxa"/>
            <w:vAlign w:val="center"/>
          </w:tcPr>
          <w:p w14:paraId="20D60664" w14:textId="77777777" w:rsidR="00624E75" w:rsidRPr="009E0C5E" w:rsidRDefault="00624E75" w:rsidP="00624E75">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5629FCE5" w14:textId="54C8ABB0" w:rsidR="00624E75" w:rsidRPr="008F5F2C" w:rsidRDefault="00E55634" w:rsidP="002E0A35">
            <w:pPr>
              <w:pStyle w:val="Lijstalinea"/>
              <w:keepNext/>
              <w:numPr>
                <w:ilvl w:val="0"/>
                <w:numId w:val="10"/>
              </w:numPr>
              <w:jc w:val="both"/>
              <w:outlineLvl w:val="2"/>
              <w:rPr>
                <w:rFonts w:ascii="Arial" w:hAnsi="Arial" w:cs="Arial"/>
                <w:bCs/>
                <w:sz w:val="18"/>
                <w:szCs w:val="18"/>
                <w:lang w:val="fr-BE"/>
              </w:rPr>
            </w:pPr>
            <w:hyperlink r:id="rId21" w:history="1">
              <w:r w:rsidR="008F5F2C" w:rsidRPr="008F5F2C">
                <w:rPr>
                  <w:rStyle w:val="Hyperlink"/>
                  <w:rFonts w:ascii="Arial" w:hAnsi="Arial" w:cs="Arial"/>
                  <w:sz w:val="18"/>
                  <w:szCs w:val="18"/>
                </w:rPr>
                <w:t>Charte sociale européenne</w:t>
              </w:r>
              <w:r w:rsidR="008F5F2C" w:rsidRPr="008F5F2C">
                <w:rPr>
                  <w:rStyle w:val="Hyperlink"/>
                </w:rPr>
                <w:t xml:space="preserve"> – art 5 / 6</w:t>
              </w:r>
            </w:hyperlink>
            <w:r w:rsidR="008F5F2C">
              <w:t xml:space="preserve"> </w:t>
            </w:r>
          </w:p>
          <w:p w14:paraId="21755028" w14:textId="63227049" w:rsidR="00C86A17" w:rsidRPr="008F5F2C" w:rsidRDefault="00E55634" w:rsidP="002E0A35">
            <w:pPr>
              <w:pStyle w:val="Lijstalinea"/>
              <w:keepNext/>
              <w:numPr>
                <w:ilvl w:val="0"/>
                <w:numId w:val="10"/>
              </w:numPr>
              <w:jc w:val="both"/>
              <w:outlineLvl w:val="2"/>
              <w:rPr>
                <w:rFonts w:ascii="Arial" w:hAnsi="Arial" w:cs="Arial"/>
                <w:bCs/>
                <w:sz w:val="18"/>
                <w:szCs w:val="18"/>
                <w:lang w:val="fr-BE"/>
              </w:rPr>
            </w:pPr>
            <w:hyperlink r:id="rId22" w:history="1">
              <w:r w:rsidR="008F5F2C" w:rsidRPr="008F5F2C">
                <w:rPr>
                  <w:rStyle w:val="Hyperlink"/>
                  <w:rFonts w:ascii="Arial" w:hAnsi="Arial" w:cs="Arial"/>
                  <w:bCs/>
                  <w:sz w:val="18"/>
                  <w:szCs w:val="18"/>
                  <w:lang w:val="fr-BE"/>
                </w:rPr>
                <w:t>Charte des droits fondamentaux de l'Union européenne</w:t>
              </w:r>
            </w:hyperlink>
            <w:r w:rsidR="008F5F2C">
              <w:rPr>
                <w:rFonts w:ascii="Arial" w:hAnsi="Arial" w:cs="Arial"/>
                <w:bCs/>
                <w:sz w:val="18"/>
                <w:szCs w:val="18"/>
                <w:lang w:val="fr-BE"/>
              </w:rPr>
              <w:t xml:space="preserve"> </w:t>
            </w:r>
            <w:r w:rsidR="008F5F2C" w:rsidRPr="008F5F2C">
              <w:rPr>
                <w:rFonts w:ascii="Arial" w:hAnsi="Arial" w:cs="Arial"/>
                <w:bCs/>
                <w:sz w:val="18"/>
                <w:szCs w:val="18"/>
                <w:lang w:val="fr-BE"/>
              </w:rPr>
              <w:t>– Art 28</w:t>
            </w:r>
          </w:p>
          <w:p w14:paraId="404A15AE" w14:textId="3D57C50F" w:rsidR="00C86A17" w:rsidRPr="00CE1623" w:rsidRDefault="00E55634" w:rsidP="002E0A35">
            <w:pPr>
              <w:pStyle w:val="Lijstalinea"/>
              <w:keepNext/>
              <w:numPr>
                <w:ilvl w:val="0"/>
                <w:numId w:val="10"/>
              </w:numPr>
              <w:jc w:val="both"/>
              <w:outlineLvl w:val="2"/>
              <w:rPr>
                <w:rFonts w:ascii="Arial" w:hAnsi="Arial" w:cs="Arial"/>
                <w:bCs/>
                <w:sz w:val="18"/>
                <w:szCs w:val="18"/>
                <w:lang w:val="fr-BE"/>
              </w:rPr>
            </w:pPr>
            <w:hyperlink r:id="rId23" w:history="1">
              <w:r w:rsidR="00CE1623" w:rsidRPr="00AB7AAD">
                <w:rPr>
                  <w:rStyle w:val="Hyperlink"/>
                  <w:rFonts w:ascii="Arial" w:hAnsi="Arial" w:cs="Arial"/>
                  <w:bCs/>
                  <w:sz w:val="18"/>
                  <w:szCs w:val="18"/>
                  <w:lang w:val="fr-BE"/>
                </w:rPr>
                <w:t>Convention européenne des droits de l'homme</w:t>
              </w:r>
            </w:hyperlink>
            <w:r w:rsidR="00C86A17" w:rsidRPr="00CE1623">
              <w:rPr>
                <w:rFonts w:ascii="Arial" w:hAnsi="Arial" w:cs="Arial"/>
                <w:bCs/>
                <w:sz w:val="18"/>
                <w:szCs w:val="18"/>
                <w:lang w:val="fr-BE"/>
              </w:rPr>
              <w:t xml:space="preserve"> – Art 11</w:t>
            </w:r>
          </w:p>
          <w:p w14:paraId="1B782B40" w14:textId="1E907FDF" w:rsidR="00C86A17" w:rsidRPr="008F5F2C" w:rsidRDefault="00E55634" w:rsidP="002E0A35">
            <w:pPr>
              <w:pStyle w:val="Lijstalinea"/>
              <w:keepNext/>
              <w:numPr>
                <w:ilvl w:val="0"/>
                <w:numId w:val="10"/>
              </w:numPr>
              <w:jc w:val="both"/>
              <w:outlineLvl w:val="2"/>
              <w:rPr>
                <w:rFonts w:ascii="Arial" w:hAnsi="Arial" w:cs="Arial"/>
                <w:bCs/>
                <w:sz w:val="18"/>
                <w:szCs w:val="18"/>
                <w:lang w:val="fr-BE"/>
              </w:rPr>
            </w:pPr>
            <w:hyperlink r:id="rId24" w:history="1">
              <w:r w:rsidR="008F5F2C" w:rsidRPr="008F5F2C">
                <w:rPr>
                  <w:rStyle w:val="Hyperlink"/>
                  <w:rFonts w:ascii="Arial" w:hAnsi="Arial" w:cs="Arial"/>
                  <w:bCs/>
                  <w:sz w:val="18"/>
                  <w:szCs w:val="18"/>
                  <w:lang w:val="fr-BE"/>
                </w:rPr>
                <w:t>Constitution de la Belgique</w:t>
              </w:r>
            </w:hyperlink>
            <w:r w:rsidR="008F5F2C">
              <w:rPr>
                <w:rFonts w:ascii="Arial" w:hAnsi="Arial" w:cs="Arial"/>
                <w:bCs/>
                <w:sz w:val="18"/>
                <w:szCs w:val="18"/>
                <w:lang w:val="fr-BE"/>
              </w:rPr>
              <w:t xml:space="preserve"> </w:t>
            </w:r>
            <w:r w:rsidR="00C86A17" w:rsidRPr="008F5F2C">
              <w:rPr>
                <w:rFonts w:ascii="Arial" w:hAnsi="Arial" w:cs="Arial"/>
                <w:bCs/>
                <w:sz w:val="18"/>
                <w:szCs w:val="18"/>
                <w:lang w:val="fr-BE"/>
              </w:rPr>
              <w:t>– Art 27</w:t>
            </w:r>
          </w:p>
          <w:p w14:paraId="6BE16EB0" w14:textId="0D8E9624" w:rsidR="008F5F2C" w:rsidRDefault="00E55634" w:rsidP="002E0A35">
            <w:pPr>
              <w:pStyle w:val="Lijstalinea"/>
              <w:keepNext/>
              <w:numPr>
                <w:ilvl w:val="0"/>
                <w:numId w:val="10"/>
              </w:numPr>
              <w:jc w:val="both"/>
              <w:outlineLvl w:val="2"/>
              <w:rPr>
                <w:rFonts w:ascii="Arial" w:hAnsi="Arial" w:cs="Arial"/>
                <w:bCs/>
                <w:sz w:val="18"/>
                <w:szCs w:val="18"/>
                <w:lang w:val="nl-BE"/>
              </w:rPr>
            </w:pPr>
            <w:hyperlink r:id="rId25" w:history="1">
              <w:r w:rsidR="008F5F2C" w:rsidRPr="008F5F2C">
                <w:rPr>
                  <w:rStyle w:val="Hyperlink"/>
                  <w:rFonts w:ascii="Arial" w:hAnsi="Arial" w:cs="Arial"/>
                  <w:bCs/>
                  <w:sz w:val="18"/>
                  <w:szCs w:val="18"/>
                  <w:lang w:val="nl-BE"/>
                </w:rPr>
                <w:t>Concertation sociale en Belgique</w:t>
              </w:r>
            </w:hyperlink>
          </w:p>
          <w:p w14:paraId="79141666" w14:textId="5BDB9BD0" w:rsidR="00624E75" w:rsidRPr="00C86A17" w:rsidRDefault="00624E75" w:rsidP="00C86A17">
            <w:pPr>
              <w:keepNext/>
              <w:ind w:left="360"/>
              <w:jc w:val="both"/>
              <w:outlineLvl w:val="2"/>
              <w:rPr>
                <w:rFonts w:ascii="Arial" w:hAnsi="Arial" w:cs="Arial"/>
                <w:bCs/>
                <w:sz w:val="18"/>
                <w:szCs w:val="18"/>
                <w:lang w:val="nl-BE"/>
              </w:rPr>
            </w:pPr>
          </w:p>
        </w:tc>
      </w:tr>
      <w:tr w:rsidR="00624E75" w:rsidRPr="008E4422" w14:paraId="2F2A864E" w14:textId="77777777" w:rsidTr="00907EB6">
        <w:tc>
          <w:tcPr>
            <w:tcW w:w="4962" w:type="dxa"/>
            <w:gridSpan w:val="2"/>
          </w:tcPr>
          <w:p w14:paraId="726DCC3A" w14:textId="328E510F" w:rsidR="00624E75" w:rsidRPr="00471B68" w:rsidRDefault="00471B68" w:rsidP="00471B68">
            <w:pPr>
              <w:keepNext/>
              <w:jc w:val="both"/>
              <w:outlineLvl w:val="2"/>
              <w:rPr>
                <w:rFonts w:ascii="Arial" w:hAnsi="Arial" w:cs="Arial"/>
                <w:bCs/>
                <w:sz w:val="18"/>
                <w:szCs w:val="18"/>
                <w:lang w:val="fr-BE"/>
              </w:rPr>
            </w:pPr>
            <w:r w:rsidRPr="00471B68">
              <w:rPr>
                <w:rFonts w:ascii="Arial" w:hAnsi="Arial"/>
                <w:bCs/>
                <w:sz w:val="18"/>
                <w:szCs w:val="18"/>
                <w:lang w:val="fr-BE"/>
              </w:rPr>
              <w:t>f) Joignez la ou les déclarations politiques rédigées par votre organisation et correspondant à la clause 7.5.</w:t>
            </w:r>
          </w:p>
        </w:tc>
        <w:tc>
          <w:tcPr>
            <w:tcW w:w="1003" w:type="dxa"/>
            <w:vAlign w:val="center"/>
          </w:tcPr>
          <w:p w14:paraId="7940D48A" w14:textId="77777777" w:rsidR="00624E75" w:rsidRPr="009E0C5E" w:rsidRDefault="00624E75" w:rsidP="00624E75">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47269B8F" w14:textId="375FCFA5" w:rsidR="00624E75" w:rsidRPr="008E4422" w:rsidRDefault="008E4422" w:rsidP="00C86A17">
            <w:pPr>
              <w:keepNext/>
              <w:jc w:val="both"/>
              <w:outlineLvl w:val="2"/>
              <w:rPr>
                <w:rFonts w:ascii="Arial" w:hAnsi="Arial" w:cs="Arial"/>
                <w:bCs/>
                <w:sz w:val="18"/>
                <w:szCs w:val="18"/>
                <w:lang w:val="fr-BE"/>
              </w:rPr>
            </w:pPr>
            <w:r w:rsidRPr="008E4422">
              <w:rPr>
                <w:rFonts w:ascii="Arial" w:hAnsi="Arial" w:cs="Arial"/>
                <w:bCs/>
                <w:sz w:val="18"/>
                <w:szCs w:val="18"/>
                <w:lang w:val="fr-BE"/>
              </w:rPr>
              <w:t>Voir la référence à la ratification de la convention C087 de l'OIT par la Belgique et le libellé général sur l'inspection du travail dans l</w:t>
            </w:r>
            <w:r>
              <w:rPr>
                <w:rFonts w:ascii="Arial" w:hAnsi="Arial" w:cs="Arial"/>
                <w:bCs/>
                <w:sz w:val="18"/>
                <w:szCs w:val="18"/>
                <w:lang w:val="fr-BE"/>
              </w:rPr>
              <w:t>a ou l</w:t>
            </w:r>
            <w:r w:rsidRPr="008E4422">
              <w:rPr>
                <w:rFonts w:ascii="Arial" w:hAnsi="Arial" w:cs="Arial"/>
                <w:bCs/>
                <w:sz w:val="18"/>
                <w:szCs w:val="18"/>
                <w:lang w:val="fr-BE"/>
              </w:rPr>
              <w:t xml:space="preserve">es déclarations de politique </w:t>
            </w:r>
          </w:p>
        </w:tc>
      </w:tr>
    </w:tbl>
    <w:p w14:paraId="0D6F3182" w14:textId="77777777" w:rsidR="00624E75" w:rsidRPr="008E4422" w:rsidRDefault="00624E75" w:rsidP="00624E75">
      <w:pPr>
        <w:keepNext/>
        <w:jc w:val="both"/>
        <w:outlineLvl w:val="2"/>
        <w:rPr>
          <w:rFonts w:ascii="Arial" w:eastAsia="Times New Roman" w:hAnsi="Arial" w:cs="Arial"/>
          <w:b/>
          <w:bCs/>
          <w:sz w:val="18"/>
          <w:szCs w:val="18"/>
          <w:lang w:val="fr-BE" w:eastAsia="zh-CN"/>
        </w:rPr>
      </w:pPr>
    </w:p>
    <w:p w14:paraId="42CE981A" w14:textId="77777777" w:rsidR="002164BA" w:rsidRPr="008E4422" w:rsidRDefault="002164BA" w:rsidP="002164BA">
      <w:pPr>
        <w:spacing w:line="276" w:lineRule="auto"/>
        <w:jc w:val="both"/>
        <w:rPr>
          <w:rFonts w:ascii="Arial" w:eastAsia="Calibri" w:hAnsi="Arial" w:cs="Times New Roman"/>
          <w:b/>
          <w:sz w:val="20"/>
          <w:szCs w:val="22"/>
          <w:lang w:val="fr-BE"/>
        </w:rPr>
      </w:pPr>
    </w:p>
    <w:p w14:paraId="0AADEF32" w14:textId="77777777" w:rsidR="002164BA" w:rsidRPr="008E4422" w:rsidRDefault="002164BA" w:rsidP="002164BA">
      <w:pPr>
        <w:spacing w:line="276" w:lineRule="auto"/>
        <w:jc w:val="both"/>
        <w:rPr>
          <w:rFonts w:ascii="Arial" w:eastAsia="Calibri" w:hAnsi="Arial" w:cs="Times New Roman"/>
          <w:b/>
          <w:sz w:val="20"/>
          <w:szCs w:val="22"/>
          <w:lang w:val="fr-BE"/>
        </w:rPr>
      </w:pPr>
    </w:p>
    <w:p w14:paraId="6E56B2B2" w14:textId="77777777" w:rsidR="00471B68" w:rsidRDefault="00471B68" w:rsidP="00471B68">
      <w:pPr>
        <w:spacing w:line="276" w:lineRule="auto"/>
        <w:rPr>
          <w:rFonts w:ascii="Arial" w:eastAsia="Calibri" w:hAnsi="Arial" w:cs="Times New Roman"/>
          <w:sz w:val="20"/>
          <w:szCs w:val="22"/>
          <w:lang w:val="fr-BE"/>
        </w:rPr>
      </w:pPr>
      <w:r w:rsidRPr="00471B68">
        <w:rPr>
          <w:rFonts w:ascii="Arial" w:eastAsia="Calibri" w:hAnsi="Arial" w:cs="Times New Roman"/>
          <w:sz w:val="20"/>
          <w:szCs w:val="22"/>
          <w:lang w:val="fr-BE"/>
        </w:rPr>
        <w:t xml:space="preserve">Je soussigné ________________________________, affirme par la présente que les </w:t>
      </w:r>
      <w:r>
        <w:rPr>
          <w:rFonts w:ascii="Arial" w:eastAsia="Calibri" w:hAnsi="Arial" w:cs="Times New Roman"/>
          <w:sz w:val="20"/>
          <w:szCs w:val="22"/>
          <w:lang w:val="fr-BE"/>
        </w:rPr>
        <w:t>d</w:t>
      </w:r>
      <w:r w:rsidRPr="00471B68">
        <w:rPr>
          <w:rFonts w:ascii="Arial" w:eastAsia="Calibri" w:hAnsi="Arial" w:cs="Times New Roman"/>
          <w:sz w:val="20"/>
          <w:szCs w:val="22"/>
          <w:lang w:val="fr-BE"/>
        </w:rPr>
        <w:t xml:space="preserve">éclarations suivantes sont exactes et correctes au vu des meilleures informations dont je dispose, et reconnais qu'une déclaration fausse à dessein pourra donner lieu à la suspension ou à la résiliation du certificat, ou à la non-délivrance du certificat. </w:t>
      </w:r>
    </w:p>
    <w:p w14:paraId="4A53FA28" w14:textId="77777777" w:rsidR="00471B68" w:rsidRDefault="00471B68" w:rsidP="00471B68">
      <w:pPr>
        <w:spacing w:line="276" w:lineRule="auto"/>
        <w:rPr>
          <w:rFonts w:ascii="Arial" w:eastAsia="Calibri" w:hAnsi="Arial" w:cs="Times New Roman"/>
          <w:sz w:val="20"/>
          <w:szCs w:val="22"/>
          <w:lang w:val="fr-BE"/>
        </w:rPr>
      </w:pPr>
    </w:p>
    <w:p w14:paraId="219B4C9F" w14:textId="77777777" w:rsidR="00471B68" w:rsidRDefault="00471B68" w:rsidP="00471B68">
      <w:pPr>
        <w:spacing w:line="276" w:lineRule="auto"/>
        <w:rPr>
          <w:rFonts w:ascii="Arial" w:eastAsia="Calibri" w:hAnsi="Arial" w:cs="Times New Roman"/>
          <w:sz w:val="20"/>
          <w:szCs w:val="22"/>
          <w:lang w:val="fr-BE"/>
        </w:rPr>
      </w:pPr>
    </w:p>
    <w:p w14:paraId="6CD2CC00" w14:textId="12B0BEFB" w:rsidR="002164BA" w:rsidRPr="00471B68" w:rsidRDefault="002164BA" w:rsidP="00471B68">
      <w:pPr>
        <w:spacing w:line="276" w:lineRule="auto"/>
        <w:rPr>
          <w:rFonts w:ascii="Arial" w:eastAsia="Calibri" w:hAnsi="Arial" w:cs="Times New Roman"/>
          <w:sz w:val="20"/>
          <w:szCs w:val="22"/>
          <w:lang w:val="fr-BE"/>
        </w:rPr>
      </w:pPr>
      <w:r w:rsidRPr="00471B68">
        <w:rPr>
          <w:rFonts w:ascii="Arial" w:eastAsia="Calibri" w:hAnsi="Arial" w:cs="Times New Roman"/>
          <w:sz w:val="20"/>
          <w:szCs w:val="22"/>
          <w:lang w:val="fr-BE"/>
        </w:rPr>
        <w:t>_________________________________</w:t>
      </w:r>
      <w:r w:rsidRPr="00471B68">
        <w:rPr>
          <w:rFonts w:ascii="Arial" w:eastAsia="Calibri" w:hAnsi="Arial" w:cs="Times New Roman"/>
          <w:sz w:val="20"/>
          <w:szCs w:val="22"/>
          <w:lang w:val="fr-BE"/>
        </w:rPr>
        <w:tab/>
      </w:r>
      <w:r w:rsidRPr="00471B68">
        <w:rPr>
          <w:rFonts w:ascii="Arial" w:eastAsia="Calibri" w:hAnsi="Arial" w:cs="Times New Roman"/>
          <w:sz w:val="20"/>
          <w:szCs w:val="22"/>
          <w:lang w:val="fr-BE"/>
        </w:rPr>
        <w:tab/>
        <w:t>_____________________________</w:t>
      </w:r>
    </w:p>
    <w:p w14:paraId="229F711E" w14:textId="4FF52495" w:rsidR="00624E75" w:rsidRPr="00471B68" w:rsidRDefault="002164BA" w:rsidP="002164BA">
      <w:pPr>
        <w:spacing w:line="276" w:lineRule="auto"/>
        <w:jc w:val="both"/>
        <w:rPr>
          <w:rFonts w:ascii="Arial" w:eastAsia="Calibri" w:hAnsi="Arial" w:cs="Times New Roman"/>
          <w:sz w:val="20"/>
          <w:szCs w:val="22"/>
          <w:lang w:val="fr-BE"/>
        </w:rPr>
        <w:sectPr w:rsidR="00624E75" w:rsidRPr="00471B68" w:rsidSect="00CA054F">
          <w:footerReference w:type="default" r:id="rId26"/>
          <w:headerReference w:type="first" r:id="rId27"/>
          <w:footerReference w:type="first" r:id="rId28"/>
          <w:pgSz w:w="11900" w:h="16840"/>
          <w:pgMar w:top="1135" w:right="1797" w:bottom="1440" w:left="1797" w:header="709" w:footer="181" w:gutter="0"/>
          <w:cols w:space="708"/>
          <w:titlePg/>
          <w:docGrid w:linePitch="360"/>
        </w:sectPr>
      </w:pPr>
      <w:r w:rsidRPr="00471B68">
        <w:rPr>
          <w:rFonts w:ascii="Arial" w:eastAsia="Calibri" w:hAnsi="Arial" w:cs="Times New Roman"/>
          <w:sz w:val="20"/>
          <w:szCs w:val="22"/>
          <w:lang w:val="fr-BE"/>
        </w:rPr>
        <w:t>N</w:t>
      </w:r>
      <w:r w:rsidR="00471B68" w:rsidRPr="00471B68">
        <w:rPr>
          <w:rFonts w:ascii="Arial" w:eastAsia="Calibri" w:hAnsi="Arial" w:cs="Times New Roman"/>
          <w:sz w:val="20"/>
          <w:szCs w:val="22"/>
          <w:lang w:val="fr-BE"/>
        </w:rPr>
        <w:t>om</w:t>
      </w:r>
      <w:r w:rsidRPr="00471B68">
        <w:rPr>
          <w:rFonts w:ascii="Arial" w:eastAsia="Calibri" w:hAnsi="Arial" w:cs="Times New Roman"/>
          <w:sz w:val="20"/>
          <w:szCs w:val="22"/>
          <w:lang w:val="fr-BE"/>
        </w:rPr>
        <w:tab/>
      </w:r>
      <w:r w:rsidRPr="00471B68">
        <w:rPr>
          <w:rFonts w:ascii="Arial" w:eastAsia="Calibri" w:hAnsi="Arial" w:cs="Times New Roman"/>
          <w:sz w:val="20"/>
          <w:szCs w:val="22"/>
          <w:lang w:val="fr-BE"/>
        </w:rPr>
        <w:tab/>
      </w:r>
      <w:r w:rsidRPr="00471B68">
        <w:rPr>
          <w:rFonts w:ascii="Arial" w:eastAsia="Calibri" w:hAnsi="Arial" w:cs="Times New Roman"/>
          <w:sz w:val="20"/>
          <w:szCs w:val="22"/>
          <w:lang w:val="fr-BE"/>
        </w:rPr>
        <w:tab/>
      </w:r>
      <w:r w:rsidRPr="00471B68">
        <w:rPr>
          <w:rFonts w:ascii="Arial" w:eastAsia="Calibri" w:hAnsi="Arial" w:cs="Times New Roman"/>
          <w:sz w:val="20"/>
          <w:szCs w:val="22"/>
          <w:lang w:val="fr-BE"/>
        </w:rPr>
        <w:tab/>
      </w:r>
      <w:r w:rsidRPr="00471B68">
        <w:rPr>
          <w:rFonts w:ascii="Arial" w:eastAsia="Calibri" w:hAnsi="Arial" w:cs="Times New Roman"/>
          <w:sz w:val="20"/>
          <w:szCs w:val="22"/>
          <w:lang w:val="fr-BE"/>
        </w:rPr>
        <w:tab/>
      </w:r>
      <w:r w:rsidRPr="00471B68">
        <w:rPr>
          <w:rFonts w:ascii="Arial" w:eastAsia="Calibri" w:hAnsi="Arial" w:cs="Times New Roman"/>
          <w:sz w:val="20"/>
          <w:szCs w:val="22"/>
          <w:lang w:val="fr-BE"/>
        </w:rPr>
        <w:tab/>
      </w:r>
      <w:r w:rsidRPr="00471B68">
        <w:rPr>
          <w:rFonts w:ascii="Arial" w:eastAsia="Calibri" w:hAnsi="Arial" w:cs="Times New Roman"/>
          <w:sz w:val="20"/>
          <w:szCs w:val="22"/>
          <w:lang w:val="fr-BE"/>
        </w:rPr>
        <w:tab/>
        <w:t>Dat</w:t>
      </w:r>
      <w:r w:rsidR="00471B68" w:rsidRPr="00471B68">
        <w:rPr>
          <w:rFonts w:ascii="Arial" w:eastAsia="Calibri" w:hAnsi="Arial" w:cs="Times New Roman"/>
          <w:sz w:val="20"/>
          <w:szCs w:val="22"/>
          <w:lang w:val="fr-BE"/>
        </w:rPr>
        <w:t>e</w:t>
      </w:r>
    </w:p>
    <w:bookmarkEnd w:id="1"/>
    <w:p w14:paraId="17F04E43" w14:textId="77777777" w:rsidR="00B935DE" w:rsidRPr="00471B68" w:rsidRDefault="00B935DE" w:rsidP="00B935DE">
      <w:pPr>
        <w:widowControl w:val="0"/>
        <w:spacing w:before="120" w:after="240"/>
        <w:jc w:val="both"/>
        <w:rPr>
          <w:rFonts w:ascii="Arial" w:hAnsi="Arial" w:cs="Arial"/>
          <w:bCs/>
          <w:color w:val="FF0000"/>
          <w:sz w:val="20"/>
          <w:szCs w:val="20"/>
          <w:lang w:val="fr-BE"/>
        </w:rPr>
      </w:pPr>
    </w:p>
    <w:p w14:paraId="78F72D4A" w14:textId="77777777" w:rsidR="00B935DE" w:rsidRPr="00471B68" w:rsidRDefault="00B935DE" w:rsidP="00B935DE">
      <w:pPr>
        <w:widowControl w:val="0"/>
        <w:spacing w:before="120" w:after="240"/>
        <w:jc w:val="both"/>
        <w:rPr>
          <w:rFonts w:ascii="Arial" w:hAnsi="Arial" w:cs="Arial"/>
          <w:bCs/>
          <w:color w:val="FF0000"/>
          <w:sz w:val="20"/>
          <w:szCs w:val="20"/>
          <w:lang w:val="fr-BE"/>
        </w:rPr>
      </w:pPr>
    </w:p>
    <w:p w14:paraId="3D915EA1" w14:textId="77777777" w:rsidR="00B935DE" w:rsidRPr="00471B68" w:rsidRDefault="00B935DE" w:rsidP="00B935DE">
      <w:pPr>
        <w:widowControl w:val="0"/>
        <w:spacing w:before="120" w:after="240"/>
        <w:jc w:val="both"/>
        <w:rPr>
          <w:rFonts w:ascii="Arial" w:hAnsi="Arial" w:cs="Arial"/>
          <w:bCs/>
          <w:color w:val="FF0000"/>
          <w:sz w:val="20"/>
          <w:szCs w:val="20"/>
          <w:lang w:val="fr-BE"/>
        </w:rPr>
      </w:pPr>
    </w:p>
    <w:p w14:paraId="0CE80BF3" w14:textId="77777777" w:rsidR="00B935DE" w:rsidRPr="00471B68" w:rsidRDefault="00B935DE" w:rsidP="00B935DE">
      <w:pPr>
        <w:widowControl w:val="0"/>
        <w:spacing w:before="120" w:after="240"/>
        <w:jc w:val="both"/>
        <w:rPr>
          <w:rFonts w:ascii="Arial" w:hAnsi="Arial" w:cs="Arial"/>
          <w:bCs/>
          <w:color w:val="FF0000"/>
          <w:sz w:val="20"/>
          <w:szCs w:val="20"/>
          <w:lang w:val="fr-BE"/>
        </w:rPr>
      </w:pPr>
    </w:p>
    <w:p w14:paraId="3D1F2B5D" w14:textId="77777777" w:rsidR="00B935DE" w:rsidRPr="00471B68" w:rsidRDefault="00B935DE" w:rsidP="00B935DE">
      <w:pPr>
        <w:widowControl w:val="0"/>
        <w:spacing w:before="120" w:after="240"/>
        <w:jc w:val="both"/>
        <w:rPr>
          <w:rFonts w:ascii="Arial" w:hAnsi="Arial" w:cs="Arial"/>
          <w:bCs/>
          <w:color w:val="FF0000"/>
          <w:sz w:val="20"/>
          <w:szCs w:val="20"/>
          <w:lang w:val="fr-BE"/>
        </w:rPr>
      </w:pPr>
    </w:p>
    <w:p w14:paraId="6FCF7090" w14:textId="77777777" w:rsidR="00B935DE" w:rsidRPr="00471B68" w:rsidRDefault="00B935DE" w:rsidP="00B935DE">
      <w:pPr>
        <w:widowControl w:val="0"/>
        <w:spacing w:before="120" w:after="240"/>
        <w:jc w:val="both"/>
        <w:rPr>
          <w:rFonts w:ascii="Arial" w:hAnsi="Arial" w:cs="Arial"/>
          <w:bCs/>
          <w:color w:val="FF0000"/>
          <w:sz w:val="20"/>
          <w:szCs w:val="20"/>
          <w:lang w:val="fr-BE"/>
        </w:rPr>
      </w:pPr>
    </w:p>
    <w:p w14:paraId="77406AC0" w14:textId="77777777" w:rsidR="00B935DE" w:rsidRPr="00471B68" w:rsidRDefault="00B935DE" w:rsidP="00B935DE">
      <w:pPr>
        <w:widowControl w:val="0"/>
        <w:spacing w:before="120" w:after="240"/>
        <w:jc w:val="both"/>
        <w:rPr>
          <w:rFonts w:ascii="Arial" w:hAnsi="Arial" w:cs="Arial"/>
          <w:bCs/>
          <w:color w:val="FF0000"/>
          <w:sz w:val="20"/>
          <w:szCs w:val="20"/>
          <w:lang w:val="fr-BE"/>
        </w:rPr>
      </w:pPr>
    </w:p>
    <w:p w14:paraId="7D4C360B" w14:textId="77777777" w:rsidR="00B935DE" w:rsidRPr="00471B68" w:rsidRDefault="00B935DE" w:rsidP="00B935DE">
      <w:pPr>
        <w:widowControl w:val="0"/>
        <w:spacing w:before="120" w:after="240"/>
        <w:jc w:val="both"/>
        <w:rPr>
          <w:rFonts w:ascii="Arial" w:hAnsi="Arial" w:cs="Arial"/>
          <w:bCs/>
          <w:color w:val="FF0000"/>
          <w:sz w:val="20"/>
          <w:szCs w:val="20"/>
          <w:lang w:val="fr-BE"/>
        </w:rPr>
      </w:pPr>
    </w:p>
    <w:p w14:paraId="6FC22C38" w14:textId="77777777" w:rsidR="00B935DE" w:rsidRPr="00471B68" w:rsidRDefault="00B935DE" w:rsidP="00B935DE">
      <w:pPr>
        <w:widowControl w:val="0"/>
        <w:spacing w:before="120" w:after="240"/>
        <w:jc w:val="both"/>
        <w:rPr>
          <w:rFonts w:ascii="Arial" w:hAnsi="Arial" w:cs="Arial"/>
          <w:bCs/>
          <w:color w:val="FF0000"/>
          <w:sz w:val="20"/>
          <w:szCs w:val="20"/>
          <w:lang w:val="fr-BE"/>
        </w:rPr>
      </w:pPr>
    </w:p>
    <w:p w14:paraId="072753AA" w14:textId="77777777" w:rsidR="00B935DE" w:rsidRPr="00471B68" w:rsidRDefault="00B935DE" w:rsidP="00B935DE">
      <w:pPr>
        <w:widowControl w:val="0"/>
        <w:spacing w:before="120" w:after="240"/>
        <w:jc w:val="both"/>
        <w:rPr>
          <w:rFonts w:ascii="Arial" w:hAnsi="Arial" w:cs="Arial"/>
          <w:bCs/>
          <w:color w:val="FF0000"/>
          <w:sz w:val="20"/>
          <w:szCs w:val="20"/>
          <w:lang w:val="fr-BE"/>
        </w:rPr>
      </w:pPr>
    </w:p>
    <w:p w14:paraId="0AC142DB" w14:textId="0F0E7FC9" w:rsidR="00404D0D" w:rsidRPr="00471B68" w:rsidRDefault="00404D0D" w:rsidP="00C0515A">
      <w:pPr>
        <w:widowControl w:val="0"/>
        <w:spacing w:before="120" w:after="240"/>
        <w:jc w:val="both"/>
        <w:rPr>
          <w:rFonts w:ascii="Arial" w:hAnsi="Arial" w:cs="Arial"/>
          <w:bCs/>
          <w:color w:val="FF0000"/>
          <w:sz w:val="20"/>
          <w:szCs w:val="20"/>
          <w:lang w:val="fr-BE"/>
        </w:rPr>
      </w:pPr>
    </w:p>
    <w:p w14:paraId="5DF766AF" w14:textId="77777777" w:rsidR="00404D0D" w:rsidRPr="00471B68" w:rsidRDefault="00404D0D" w:rsidP="00404D0D">
      <w:pPr>
        <w:rPr>
          <w:rFonts w:ascii="Arial" w:hAnsi="Arial" w:cs="Arial"/>
          <w:sz w:val="20"/>
          <w:szCs w:val="20"/>
          <w:lang w:val="fr-BE"/>
        </w:rPr>
      </w:pPr>
    </w:p>
    <w:p w14:paraId="4DF8424F" w14:textId="77777777" w:rsidR="00404D0D" w:rsidRPr="00471B68" w:rsidRDefault="00404D0D" w:rsidP="00404D0D">
      <w:pPr>
        <w:rPr>
          <w:rFonts w:ascii="Arial" w:hAnsi="Arial" w:cs="Arial"/>
          <w:sz w:val="20"/>
          <w:szCs w:val="20"/>
          <w:lang w:val="fr-BE"/>
        </w:rPr>
      </w:pPr>
    </w:p>
    <w:p w14:paraId="59C899DC" w14:textId="77777777" w:rsidR="00404D0D" w:rsidRPr="00471B68" w:rsidRDefault="00404D0D" w:rsidP="00404D0D">
      <w:pPr>
        <w:rPr>
          <w:rFonts w:ascii="Arial" w:hAnsi="Arial" w:cs="Arial"/>
          <w:sz w:val="20"/>
          <w:szCs w:val="20"/>
          <w:lang w:val="fr-BE"/>
        </w:rPr>
      </w:pPr>
    </w:p>
    <w:p w14:paraId="061C1A96" w14:textId="77777777" w:rsidR="00404D0D" w:rsidRPr="00471B68" w:rsidRDefault="00404D0D" w:rsidP="00404D0D">
      <w:pPr>
        <w:rPr>
          <w:rFonts w:ascii="Arial" w:hAnsi="Arial" w:cs="Arial"/>
          <w:sz w:val="20"/>
          <w:szCs w:val="20"/>
          <w:lang w:val="fr-BE"/>
        </w:rPr>
      </w:pPr>
    </w:p>
    <w:p w14:paraId="1F3A922B" w14:textId="77777777" w:rsidR="00404D0D" w:rsidRPr="00471B68" w:rsidRDefault="00404D0D" w:rsidP="00404D0D">
      <w:pPr>
        <w:rPr>
          <w:rFonts w:ascii="Arial" w:hAnsi="Arial" w:cs="Arial"/>
          <w:sz w:val="20"/>
          <w:szCs w:val="20"/>
          <w:lang w:val="fr-BE"/>
        </w:rPr>
      </w:pPr>
    </w:p>
    <w:p w14:paraId="79DF1D07" w14:textId="77777777" w:rsidR="00404D0D" w:rsidRPr="00471B68" w:rsidRDefault="00404D0D" w:rsidP="00404D0D">
      <w:pPr>
        <w:rPr>
          <w:rFonts w:ascii="Arial" w:hAnsi="Arial" w:cs="Arial"/>
          <w:sz w:val="20"/>
          <w:szCs w:val="20"/>
          <w:lang w:val="fr-BE"/>
        </w:rPr>
      </w:pPr>
    </w:p>
    <w:p w14:paraId="22970908" w14:textId="544CB2F0" w:rsidR="00404D0D" w:rsidRPr="00471B68" w:rsidRDefault="00715892" w:rsidP="00715892">
      <w:pPr>
        <w:tabs>
          <w:tab w:val="left" w:pos="4877"/>
        </w:tabs>
        <w:rPr>
          <w:rFonts w:ascii="Arial" w:hAnsi="Arial" w:cs="Arial"/>
          <w:sz w:val="20"/>
          <w:szCs w:val="20"/>
          <w:lang w:val="fr-BE"/>
        </w:rPr>
      </w:pPr>
      <w:r>
        <w:rPr>
          <w:rFonts w:ascii="Arial" w:hAnsi="Arial" w:cs="Arial"/>
          <w:sz w:val="20"/>
          <w:szCs w:val="20"/>
          <w:lang w:val="fr-BE"/>
        </w:rPr>
        <w:tab/>
      </w:r>
    </w:p>
    <w:p w14:paraId="640DB7AA" w14:textId="77777777" w:rsidR="00404D0D" w:rsidRPr="00471B68" w:rsidRDefault="00404D0D" w:rsidP="00404D0D">
      <w:pPr>
        <w:rPr>
          <w:rFonts w:ascii="Arial" w:hAnsi="Arial" w:cs="Arial"/>
          <w:sz w:val="20"/>
          <w:szCs w:val="20"/>
          <w:lang w:val="fr-BE"/>
        </w:rPr>
      </w:pPr>
    </w:p>
    <w:p w14:paraId="61BD042E" w14:textId="77777777" w:rsidR="00404D0D" w:rsidRPr="00471B68" w:rsidRDefault="00404D0D" w:rsidP="00404D0D">
      <w:pPr>
        <w:rPr>
          <w:rFonts w:ascii="Arial" w:hAnsi="Arial" w:cs="Arial"/>
          <w:sz w:val="20"/>
          <w:szCs w:val="20"/>
          <w:lang w:val="fr-BE"/>
        </w:rPr>
      </w:pPr>
    </w:p>
    <w:p w14:paraId="2984275B" w14:textId="77777777" w:rsidR="00404D0D" w:rsidRPr="00471B68" w:rsidRDefault="00404D0D" w:rsidP="00404D0D">
      <w:pPr>
        <w:rPr>
          <w:rFonts w:ascii="Arial" w:hAnsi="Arial" w:cs="Arial"/>
          <w:sz w:val="20"/>
          <w:szCs w:val="20"/>
          <w:lang w:val="fr-BE"/>
        </w:rPr>
      </w:pPr>
    </w:p>
    <w:p w14:paraId="21FB144D" w14:textId="77777777" w:rsidR="00404D0D" w:rsidRPr="00471B68" w:rsidRDefault="00404D0D" w:rsidP="00404D0D">
      <w:pPr>
        <w:rPr>
          <w:rFonts w:ascii="Arial" w:hAnsi="Arial" w:cs="Arial"/>
          <w:sz w:val="20"/>
          <w:szCs w:val="20"/>
          <w:lang w:val="fr-BE"/>
        </w:rPr>
      </w:pPr>
    </w:p>
    <w:p w14:paraId="077E80CF" w14:textId="77777777" w:rsidR="00404D0D" w:rsidRPr="00471B68" w:rsidRDefault="00404D0D" w:rsidP="00404D0D">
      <w:pPr>
        <w:rPr>
          <w:rFonts w:ascii="Arial" w:hAnsi="Arial" w:cs="Arial"/>
          <w:sz w:val="20"/>
          <w:szCs w:val="20"/>
          <w:lang w:val="fr-BE"/>
        </w:rPr>
      </w:pPr>
    </w:p>
    <w:p w14:paraId="40757C23" w14:textId="77777777" w:rsidR="00404D0D" w:rsidRPr="00471B68" w:rsidRDefault="00404D0D" w:rsidP="00404D0D">
      <w:pPr>
        <w:rPr>
          <w:rFonts w:ascii="Arial" w:hAnsi="Arial" w:cs="Arial"/>
          <w:sz w:val="20"/>
          <w:szCs w:val="20"/>
          <w:lang w:val="fr-BE"/>
        </w:rPr>
      </w:pPr>
    </w:p>
    <w:p w14:paraId="7D7C6857" w14:textId="77777777" w:rsidR="00404D0D" w:rsidRPr="00471B68" w:rsidRDefault="00404D0D" w:rsidP="00404D0D">
      <w:pPr>
        <w:rPr>
          <w:rFonts w:ascii="Arial" w:hAnsi="Arial" w:cs="Arial"/>
          <w:sz w:val="20"/>
          <w:szCs w:val="20"/>
          <w:lang w:val="fr-BE"/>
        </w:rPr>
      </w:pPr>
    </w:p>
    <w:p w14:paraId="47E2CA27" w14:textId="77777777" w:rsidR="00404D0D" w:rsidRPr="00471B68" w:rsidRDefault="00404D0D" w:rsidP="00404D0D">
      <w:pPr>
        <w:rPr>
          <w:rFonts w:ascii="Arial" w:hAnsi="Arial" w:cs="Arial"/>
          <w:sz w:val="20"/>
          <w:szCs w:val="20"/>
          <w:lang w:val="fr-BE"/>
        </w:rPr>
      </w:pPr>
    </w:p>
    <w:p w14:paraId="4F566CCD" w14:textId="77777777" w:rsidR="00404D0D" w:rsidRPr="00471B68" w:rsidRDefault="00404D0D" w:rsidP="00404D0D">
      <w:pPr>
        <w:rPr>
          <w:rFonts w:ascii="Arial" w:hAnsi="Arial" w:cs="Arial"/>
          <w:sz w:val="20"/>
          <w:szCs w:val="20"/>
          <w:lang w:val="fr-BE"/>
        </w:rPr>
      </w:pPr>
    </w:p>
    <w:p w14:paraId="1E778181" w14:textId="77777777" w:rsidR="00404D0D" w:rsidRPr="00471B68" w:rsidRDefault="00404D0D" w:rsidP="00404D0D">
      <w:pPr>
        <w:rPr>
          <w:rFonts w:ascii="Arial" w:hAnsi="Arial" w:cs="Arial"/>
          <w:sz w:val="20"/>
          <w:szCs w:val="20"/>
          <w:lang w:val="fr-BE"/>
        </w:rPr>
      </w:pPr>
    </w:p>
    <w:p w14:paraId="3A48F98B" w14:textId="69AFF0F3" w:rsidR="00404D0D" w:rsidRPr="00471B68" w:rsidRDefault="00404D0D" w:rsidP="00404D0D">
      <w:pPr>
        <w:rPr>
          <w:rFonts w:ascii="Arial" w:hAnsi="Arial" w:cs="Arial"/>
          <w:sz w:val="20"/>
          <w:szCs w:val="20"/>
          <w:lang w:val="fr-BE"/>
        </w:rPr>
      </w:pPr>
    </w:p>
    <w:p w14:paraId="1DBB983C" w14:textId="40CBF63C" w:rsidR="00404D0D" w:rsidRPr="00471B68" w:rsidRDefault="00404D0D" w:rsidP="00404D0D">
      <w:pPr>
        <w:rPr>
          <w:rFonts w:ascii="Arial" w:hAnsi="Arial" w:cs="Arial"/>
          <w:sz w:val="20"/>
          <w:szCs w:val="20"/>
          <w:lang w:val="fr-BE"/>
        </w:rPr>
      </w:pPr>
    </w:p>
    <w:p w14:paraId="6BB23DBA" w14:textId="77777777" w:rsidR="00B935DE" w:rsidRPr="00471B68" w:rsidRDefault="00B935DE" w:rsidP="00404D0D">
      <w:pPr>
        <w:jc w:val="center"/>
        <w:rPr>
          <w:rFonts w:ascii="Arial" w:hAnsi="Arial" w:cs="Arial"/>
          <w:sz w:val="20"/>
          <w:szCs w:val="20"/>
          <w:lang w:val="fr-BE"/>
        </w:rPr>
      </w:pPr>
    </w:p>
    <w:sectPr w:rsidR="00B935DE" w:rsidRPr="00471B68" w:rsidSect="007E5A13">
      <w:headerReference w:type="default" r:id="rId29"/>
      <w:footerReference w:type="default" r:id="rId30"/>
      <w:headerReference w:type="first" r:id="rId31"/>
      <w:footerReference w:type="first" r:id="rId32"/>
      <w:pgSz w:w="11900" w:h="16840"/>
      <w:pgMar w:top="1440" w:right="1800" w:bottom="1440" w:left="1800" w:header="708" w:footer="17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B0DFA8" w14:textId="77777777" w:rsidR="00E55634" w:rsidRDefault="00E55634" w:rsidP="00534452">
      <w:r>
        <w:separator/>
      </w:r>
    </w:p>
  </w:endnote>
  <w:endnote w:type="continuationSeparator" w:id="0">
    <w:p w14:paraId="002BDDD3" w14:textId="77777777" w:rsidR="00E55634" w:rsidRDefault="00E55634" w:rsidP="005344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altName w:val="Symbol"/>
    <w:panose1 w:val="05000000000000000000"/>
    <w:charset w:val="02"/>
    <w:family w:val="auto"/>
    <w:notTrueType/>
    <w:pitch w:val="variable"/>
    <w:sig w:usb0="00000000" w:usb1="10000000" w:usb2="00000000" w:usb3="00000000" w:csb0="80000000" w:csb1="00000000"/>
  </w:font>
  <w:font w:name="Marlett">
    <w:panose1 w:val="00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utiger 47 LightCn">
    <w:altName w:val="Calibri"/>
    <w:charset w:val="00"/>
    <w:family w:val="auto"/>
    <w:pitch w:val="default"/>
  </w:font>
  <w:font w:name="Lucida Grande">
    <w:altName w:val="Segoe UI"/>
    <w:charset w:val="00"/>
    <w:family w:val="auto"/>
    <w:pitch w:val="variable"/>
    <w:sig w:usb0="E1000AEF" w:usb1="5000A1FF" w:usb2="00000000" w:usb3="00000000" w:csb0="000001B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Bookman Old Style">
    <w:panose1 w:val="02050604050505020204"/>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3EB988" w14:textId="77777777" w:rsidR="00907EB6" w:rsidRPr="002907B1" w:rsidRDefault="00907EB6" w:rsidP="00534452">
    <w:pPr>
      <w:spacing w:before="120" w:after="120"/>
      <w:rPr>
        <w:sz w:val="18"/>
        <w:szCs w:val="18"/>
      </w:rPr>
    </w:pPr>
    <w:r>
      <w:rPr>
        <w:noProof/>
        <w:lang w:val="nl-BE" w:eastAsia="nl-BE"/>
      </w:rPr>
      <w:drawing>
        <wp:anchor distT="0" distB="0" distL="114300" distR="114300" simplePos="0" relativeHeight="251668480" behindDoc="1" locked="0" layoutInCell="1" allowOverlap="1" wp14:anchorId="5DF11FA1" wp14:editId="0657572E">
          <wp:simplePos x="0" y="0"/>
          <wp:positionH relativeFrom="column">
            <wp:posOffset>-1295400</wp:posOffset>
          </wp:positionH>
          <wp:positionV relativeFrom="paragraph">
            <wp:posOffset>178435</wp:posOffset>
          </wp:positionV>
          <wp:extent cx="7924918" cy="45719"/>
          <wp:effectExtent l="0" t="0" r="0" b="5715"/>
          <wp:wrapNone/>
          <wp:docPr id="9"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24918" cy="45719"/>
                  </a:xfrm>
                  <a:prstGeom prst="rect">
                    <a:avLst/>
                  </a:prstGeom>
                  <a:noFill/>
                  <a:ln>
                    <a:noFill/>
                  </a:ln>
                </pic:spPr>
              </pic:pic>
            </a:graphicData>
          </a:graphic>
        </wp:anchor>
      </w:drawing>
    </w:r>
  </w:p>
  <w:p w14:paraId="5748BA5C" w14:textId="77777777" w:rsidR="00907EB6" w:rsidRDefault="00907EB6" w:rsidP="002164BA">
    <w:pPr>
      <w:pStyle w:val="Voettekst"/>
      <w:jc w:val="center"/>
      <w:rPr>
        <w:rFonts w:cs="Arial"/>
        <w:sz w:val="16"/>
        <w:szCs w:val="16"/>
        <w:lang w:val="fr-BE"/>
      </w:rPr>
    </w:pPr>
    <w:r>
      <w:rPr>
        <w:rFonts w:cs="Arial"/>
        <w:sz w:val="16"/>
        <w:szCs w:val="16"/>
        <w:lang w:val="nl-BE"/>
      </w:rPr>
      <w:t xml:space="preserve"> </w:t>
    </w:r>
    <w:r w:rsidRPr="002164BA">
      <w:rPr>
        <w:rFonts w:cs="Arial"/>
        <w:sz w:val="16"/>
        <w:szCs w:val="16"/>
        <w:lang w:val="nl-BE"/>
      </w:rPr>
      <w:t xml:space="preserve"> </w:t>
    </w:r>
    <w:r w:rsidRPr="001F720E">
      <w:rPr>
        <w:rFonts w:cs="Arial"/>
        <w:sz w:val="16"/>
        <w:szCs w:val="16"/>
        <w:lang w:val="fr-BE"/>
      </w:rPr>
      <w:br/>
    </w:r>
    <w:r>
      <w:rPr>
        <w:rFonts w:cs="Arial"/>
        <w:sz w:val="16"/>
        <w:szCs w:val="16"/>
        <w:lang w:val="fr-BE"/>
      </w:rPr>
      <w:t>D</w:t>
    </w:r>
    <w:r w:rsidRPr="001F720E">
      <w:rPr>
        <w:rFonts w:cs="Arial"/>
        <w:sz w:val="16"/>
        <w:szCs w:val="16"/>
        <w:lang w:val="fr-BE"/>
      </w:rPr>
      <w:t xml:space="preserve">éclaration de politique et auto-évaluation dans le cadre de la conformité </w:t>
    </w:r>
  </w:p>
  <w:p w14:paraId="5C605FD6" w14:textId="130F9160" w:rsidR="00907EB6" w:rsidRPr="001F720E" w:rsidRDefault="00907EB6" w:rsidP="002164BA">
    <w:pPr>
      <w:pStyle w:val="Voettekst"/>
      <w:jc w:val="center"/>
      <w:rPr>
        <w:rFonts w:cs="Arial"/>
        <w:sz w:val="16"/>
        <w:szCs w:val="16"/>
        <w:lang w:val="fr-BE"/>
      </w:rPr>
    </w:pPr>
    <w:r w:rsidRPr="001F720E">
      <w:rPr>
        <w:rFonts w:cs="Arial"/>
        <w:sz w:val="16"/>
        <w:szCs w:val="16"/>
        <w:lang w:val="fr-BE"/>
      </w:rPr>
      <w:t xml:space="preserve">avec </w:t>
    </w:r>
    <w:r>
      <w:rPr>
        <w:rFonts w:cs="Arial"/>
        <w:sz w:val="16"/>
        <w:szCs w:val="16"/>
        <w:lang w:val="fr-BE"/>
      </w:rPr>
      <w:t xml:space="preserve">les exigences fondamentales FSC en matière de travail </w:t>
    </w:r>
  </w:p>
  <w:p w14:paraId="78496EE1" w14:textId="77777777" w:rsidR="00907EB6" w:rsidRPr="001F720E" w:rsidRDefault="00907EB6" w:rsidP="00534452">
    <w:pPr>
      <w:pStyle w:val="Voettekst"/>
      <w:jc w:val="center"/>
      <w:rPr>
        <w:rFonts w:cs="Arial"/>
        <w:caps/>
        <w:sz w:val="18"/>
        <w:szCs w:val="18"/>
        <w:lang w:val="fr-BE"/>
      </w:rPr>
    </w:pPr>
  </w:p>
  <w:p w14:paraId="342F9B49" w14:textId="0E98FCF7" w:rsidR="00907EB6" w:rsidRPr="008B027B" w:rsidRDefault="00907EB6" w:rsidP="00534452">
    <w:pPr>
      <w:pStyle w:val="Voettekst"/>
      <w:jc w:val="center"/>
      <w:rPr>
        <w:rStyle w:val="Paginanummer"/>
        <w:rFonts w:cs="Arial"/>
        <w:b/>
        <w:sz w:val="18"/>
      </w:rPr>
    </w:pPr>
    <w:r>
      <w:rPr>
        <w:rStyle w:val="Paginanummer"/>
        <w:rFonts w:cs="Arial"/>
        <w:b/>
        <w:sz w:val="18"/>
      </w:rPr>
      <w:t>–</w:t>
    </w:r>
    <w:r w:rsidRPr="005D71D1">
      <w:rPr>
        <w:rStyle w:val="Paginanummer"/>
        <w:rFonts w:cs="Arial"/>
        <w:b/>
        <w:sz w:val="18"/>
      </w:rPr>
      <w:t xml:space="preserve"> </w:t>
    </w:r>
    <w:r w:rsidRPr="005D71D1">
      <w:rPr>
        <w:rStyle w:val="Paginanummer"/>
        <w:rFonts w:cs="Arial"/>
        <w:b/>
        <w:sz w:val="18"/>
      </w:rPr>
      <w:fldChar w:fldCharType="begin"/>
    </w:r>
    <w:r w:rsidRPr="005D71D1">
      <w:rPr>
        <w:rStyle w:val="Paginanummer"/>
        <w:rFonts w:cs="Arial"/>
        <w:b/>
        <w:sz w:val="18"/>
      </w:rPr>
      <w:instrText xml:space="preserve"> PAGE </w:instrText>
    </w:r>
    <w:r w:rsidRPr="005D71D1">
      <w:rPr>
        <w:rStyle w:val="Paginanummer"/>
        <w:rFonts w:cs="Arial"/>
        <w:b/>
        <w:sz w:val="18"/>
      </w:rPr>
      <w:fldChar w:fldCharType="separate"/>
    </w:r>
    <w:r w:rsidR="003A17D6">
      <w:rPr>
        <w:rStyle w:val="Paginanummer"/>
        <w:rFonts w:cs="Arial"/>
        <w:b/>
        <w:noProof/>
        <w:sz w:val="18"/>
      </w:rPr>
      <w:t>2</w:t>
    </w:r>
    <w:r w:rsidRPr="005D71D1">
      <w:rPr>
        <w:rStyle w:val="Paginanummer"/>
        <w:rFonts w:cs="Arial"/>
        <w:b/>
        <w:sz w:val="18"/>
      </w:rPr>
      <w:fldChar w:fldCharType="end"/>
    </w:r>
    <w:r w:rsidRPr="005D71D1">
      <w:rPr>
        <w:rStyle w:val="Paginanummer"/>
        <w:rFonts w:cs="Arial"/>
        <w:b/>
        <w:sz w:val="18"/>
      </w:rPr>
      <w:t xml:space="preserve"> </w:t>
    </w:r>
    <w:r>
      <w:rPr>
        <w:rStyle w:val="Paginanummer"/>
        <w:rFonts w:cs="Arial"/>
        <w:b/>
        <w:sz w:val="18"/>
      </w:rPr>
      <w:t>de</w:t>
    </w:r>
    <w:r w:rsidRPr="005D71D1">
      <w:rPr>
        <w:rStyle w:val="Paginanummer"/>
        <w:rFonts w:cs="Arial"/>
        <w:b/>
        <w:sz w:val="18"/>
      </w:rPr>
      <w:t xml:space="preserve"> </w:t>
    </w:r>
    <w:r w:rsidRPr="005D71D1">
      <w:rPr>
        <w:rStyle w:val="Paginanummer"/>
        <w:rFonts w:cs="Arial"/>
        <w:b/>
        <w:sz w:val="18"/>
      </w:rPr>
      <w:fldChar w:fldCharType="begin"/>
    </w:r>
    <w:r w:rsidRPr="005D71D1">
      <w:rPr>
        <w:rStyle w:val="Paginanummer"/>
        <w:rFonts w:cs="Arial"/>
        <w:b/>
        <w:sz w:val="18"/>
      </w:rPr>
      <w:instrText xml:space="preserve"> NUMPAGES </w:instrText>
    </w:r>
    <w:r w:rsidRPr="005D71D1">
      <w:rPr>
        <w:rStyle w:val="Paginanummer"/>
        <w:rFonts w:cs="Arial"/>
        <w:b/>
        <w:sz w:val="18"/>
      </w:rPr>
      <w:fldChar w:fldCharType="separate"/>
    </w:r>
    <w:r w:rsidR="003A17D6">
      <w:rPr>
        <w:rStyle w:val="Paginanummer"/>
        <w:rFonts w:cs="Arial"/>
        <w:b/>
        <w:noProof/>
        <w:sz w:val="18"/>
      </w:rPr>
      <w:t>8</w:t>
    </w:r>
    <w:r w:rsidRPr="005D71D1">
      <w:rPr>
        <w:rStyle w:val="Paginanummer"/>
        <w:rFonts w:cs="Arial"/>
        <w:b/>
        <w:sz w:val="18"/>
      </w:rPr>
      <w:fldChar w:fldCharType="end"/>
    </w:r>
    <w:r w:rsidRPr="008B027B">
      <w:rPr>
        <w:rStyle w:val="Paginanummer"/>
        <w:rFonts w:cs="Arial"/>
        <w:b/>
        <w:sz w:val="18"/>
      </w:rPr>
      <w:t xml:space="preserve"> –</w:t>
    </w:r>
  </w:p>
  <w:p w14:paraId="21650894" w14:textId="77777777" w:rsidR="00907EB6" w:rsidRDefault="00907EB6" w:rsidP="00D6182B">
    <w:pPr>
      <w:pStyle w:val="Voettekst"/>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D59427" w14:textId="0FE67498" w:rsidR="00907EB6" w:rsidRDefault="00907EB6" w:rsidP="003B60A6">
    <w:pPr>
      <w:pStyle w:val="Voettekst"/>
      <w:tabs>
        <w:tab w:val="clear" w:pos="4320"/>
        <w:tab w:val="clear" w:pos="8640"/>
        <w:tab w:val="left" w:pos="1995"/>
      </w:tabs>
    </w:pPr>
    <w:r>
      <w:rPr>
        <w:noProof/>
        <w:sz w:val="16"/>
        <w:szCs w:val="16"/>
        <w:lang w:val="nl-BE" w:eastAsia="nl-BE"/>
      </w:rPr>
      <mc:AlternateContent>
        <mc:Choice Requires="wps">
          <w:drawing>
            <wp:anchor distT="0" distB="0" distL="114300" distR="114300" simplePos="0" relativeHeight="251669504" behindDoc="0" locked="0" layoutInCell="1" allowOverlap="1" wp14:anchorId="0BDF2433" wp14:editId="2B21EF2D">
              <wp:simplePos x="0" y="0"/>
              <wp:positionH relativeFrom="column">
                <wp:posOffset>-723900</wp:posOffset>
              </wp:positionH>
              <wp:positionV relativeFrom="paragraph">
                <wp:posOffset>-802083</wp:posOffset>
              </wp:positionV>
              <wp:extent cx="6734175" cy="845688"/>
              <wp:effectExtent l="0" t="0" r="0" b="0"/>
              <wp:wrapNone/>
              <wp:docPr id="26" name="Text Box 6"/>
              <wp:cNvGraphicFramePr/>
              <a:graphic xmlns:a="http://schemas.openxmlformats.org/drawingml/2006/main">
                <a:graphicData uri="http://schemas.microsoft.com/office/word/2010/wordprocessingShape">
                  <wps:wsp>
                    <wps:cNvSpPr txBox="1"/>
                    <wps:spPr>
                      <a:xfrm>
                        <a:off x="0" y="0"/>
                        <a:ext cx="6734175" cy="845688"/>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14="http://schemas.microsoft.com/office/drawing/2010/main" xmlns:pic="http://schemas.openxmlformats.org/drawingml/2006/picture"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wps:spPr>
                    <wps:txbx>
                      <w:txbxContent>
                        <w:p w14:paraId="1696964B" w14:textId="3602A19A" w:rsidR="00907EB6" w:rsidRPr="00907EB6" w:rsidRDefault="00907EB6" w:rsidP="00023C64">
                          <w:pPr>
                            <w:rPr>
                              <w:rFonts w:cs="Arial"/>
                              <w:color w:val="224F34"/>
                              <w:sz w:val="14"/>
                              <w:szCs w:val="14"/>
                              <w:lang w:val="fr-BE"/>
                            </w:rPr>
                          </w:pPr>
                          <w:r w:rsidRPr="00907EB6">
                            <w:rPr>
                              <w:rFonts w:cs="Arial"/>
                              <w:b/>
                              <w:color w:val="224F34"/>
                              <w:sz w:val="14"/>
                              <w:szCs w:val="14"/>
                              <w:lang w:val="fr-BE"/>
                            </w:rPr>
                            <w:t>Disclaimer</w:t>
                          </w:r>
                          <w:r w:rsidRPr="00907EB6">
                            <w:rPr>
                              <w:rFonts w:cs="Arial"/>
                              <w:color w:val="224F34"/>
                              <w:sz w:val="14"/>
                              <w:szCs w:val="14"/>
                              <w:lang w:val="fr-BE"/>
                            </w:rPr>
                            <w:t xml:space="preserve">: Ce document a été </w:t>
                          </w:r>
                          <w:r w:rsidR="00CA054F">
                            <w:rPr>
                              <w:rFonts w:cs="Arial"/>
                              <w:color w:val="224F34"/>
                              <w:sz w:val="14"/>
                              <w:szCs w:val="14"/>
                              <w:lang w:val="fr-BE"/>
                            </w:rPr>
                            <w:t>réalisé</w:t>
                          </w:r>
                          <w:r w:rsidRPr="00907EB6">
                            <w:rPr>
                              <w:rFonts w:cs="Arial"/>
                              <w:color w:val="224F34"/>
                              <w:sz w:val="14"/>
                              <w:szCs w:val="14"/>
                              <w:lang w:val="fr-BE"/>
                            </w:rPr>
                            <w:t xml:space="preserve"> </w:t>
                          </w:r>
                          <w:r w:rsidR="00CA054F" w:rsidRPr="00907EB6">
                            <w:rPr>
                              <w:rFonts w:cs="Arial"/>
                              <w:color w:val="224F34"/>
                              <w:sz w:val="14"/>
                              <w:szCs w:val="14"/>
                              <w:lang w:val="fr-BE"/>
                            </w:rPr>
                            <w:t>par FSC Belgi</w:t>
                          </w:r>
                          <w:r w:rsidR="00CA054F">
                            <w:rPr>
                              <w:rFonts w:cs="Arial"/>
                              <w:color w:val="224F34"/>
                              <w:sz w:val="14"/>
                              <w:szCs w:val="14"/>
                              <w:lang w:val="fr-BE"/>
                            </w:rPr>
                            <w:t>que</w:t>
                          </w:r>
                          <w:r w:rsidR="00CA054F" w:rsidRPr="00907EB6">
                            <w:rPr>
                              <w:rFonts w:cs="Arial"/>
                              <w:color w:val="224F34"/>
                              <w:sz w:val="14"/>
                              <w:szCs w:val="14"/>
                              <w:lang w:val="fr-BE"/>
                            </w:rPr>
                            <w:t xml:space="preserve"> </w:t>
                          </w:r>
                          <w:r w:rsidR="00CA054F" w:rsidRPr="00CA054F">
                            <w:rPr>
                              <w:rFonts w:cs="Arial"/>
                              <w:color w:val="224F34"/>
                              <w:sz w:val="14"/>
                              <w:szCs w:val="14"/>
                              <w:lang w:val="fr-BE"/>
                            </w:rPr>
                            <w:t>avec le plus grand soin et sur base des meilleures connaissances disponibles</w:t>
                          </w:r>
                          <w:r w:rsidR="00CA054F">
                            <w:rPr>
                              <w:rFonts w:cs="Arial"/>
                              <w:color w:val="224F34"/>
                              <w:sz w:val="14"/>
                              <w:szCs w:val="14"/>
                              <w:lang w:val="fr-BE"/>
                            </w:rPr>
                            <w:t>. Celui-ci a pour objectif d’</w:t>
                          </w:r>
                          <w:r w:rsidRPr="00907EB6">
                            <w:rPr>
                              <w:rFonts w:cs="Arial"/>
                              <w:color w:val="224F34"/>
                              <w:sz w:val="14"/>
                              <w:szCs w:val="14"/>
                              <w:lang w:val="fr-BE"/>
                            </w:rPr>
                            <w:t>apporter un soutien aux détenteurs de certificat FSC, mais n'a aucun statut formel ou normatif. FSC Belgi</w:t>
                          </w:r>
                          <w:r w:rsidR="00CA054F">
                            <w:rPr>
                              <w:rFonts w:cs="Arial"/>
                              <w:color w:val="224F34"/>
                              <w:sz w:val="14"/>
                              <w:szCs w:val="14"/>
                              <w:lang w:val="fr-BE"/>
                            </w:rPr>
                            <w:t>que</w:t>
                          </w:r>
                          <w:r w:rsidRPr="00907EB6">
                            <w:rPr>
                              <w:rFonts w:cs="Arial"/>
                              <w:color w:val="224F34"/>
                              <w:sz w:val="14"/>
                              <w:szCs w:val="14"/>
                              <w:lang w:val="fr-BE"/>
                            </w:rPr>
                            <w:t xml:space="preserve"> s'efforce d'améliorer ou de mettre à jour ce document si nécessaire, mais ne donne aucune garantie quant à son exhaustivité ou son exactitude. L'évaluation de votre méthode de travail en tant que détenteur de certificat - également sur la base de ce document - reste sous la responsabilité d'un organisme de certification reconnu par FSC. Les suggestions d'amélioration de ce document et de ses annexes sont toujours les bienvenues </w:t>
                          </w:r>
                          <w:r w:rsidR="00635EE6">
                            <w:rPr>
                              <w:rFonts w:cs="Arial"/>
                              <w:color w:val="224F34"/>
                              <w:sz w:val="14"/>
                              <w:szCs w:val="14"/>
                              <w:lang w:val="fr-BE"/>
                            </w:rPr>
                            <w:t>via</w:t>
                          </w:r>
                          <w:r w:rsidRPr="00907EB6">
                            <w:rPr>
                              <w:rFonts w:cs="Arial"/>
                              <w:color w:val="224F34"/>
                              <w:sz w:val="14"/>
                              <w:szCs w:val="14"/>
                              <w:lang w:val="fr-BE"/>
                            </w:rPr>
                            <w:t xml:space="preserve"> </w:t>
                          </w:r>
                          <w:hyperlink r:id="rId1" w:history="1">
                            <w:r w:rsidRPr="00907EB6">
                              <w:rPr>
                                <w:rStyle w:val="Hyperlink"/>
                                <w:rFonts w:cs="Arial"/>
                                <w:sz w:val="14"/>
                                <w:szCs w:val="14"/>
                                <w:lang w:val="fr-BE"/>
                              </w:rPr>
                              <w:t>info@fsc.be</w:t>
                            </w:r>
                          </w:hyperlink>
                        </w:p>
                        <w:p w14:paraId="76B089E9" w14:textId="77777777" w:rsidR="00907EB6" w:rsidRPr="00907EB6" w:rsidRDefault="00907EB6" w:rsidP="00023C64">
                          <w:pPr>
                            <w:rPr>
                              <w:rFonts w:cs="Arial"/>
                              <w:color w:val="224F34"/>
                              <w:sz w:val="14"/>
                              <w:szCs w:val="14"/>
                              <w:lang w:val="fr-BE"/>
                            </w:rPr>
                          </w:pPr>
                        </w:p>
                        <w:p w14:paraId="54869DD8" w14:textId="102F0D29" w:rsidR="00907EB6" w:rsidRPr="00E039D6" w:rsidRDefault="00907EB6" w:rsidP="00023C64">
                          <w:pPr>
                            <w:rPr>
                              <w:rFonts w:cs="Arial"/>
                              <w:color w:val="224F34"/>
                              <w:sz w:val="14"/>
                              <w:szCs w:val="14"/>
                              <w:lang w:val="en-GB"/>
                            </w:rPr>
                          </w:pPr>
                          <w:r w:rsidRPr="00E039D6">
                            <w:rPr>
                              <w:rFonts w:cs="Arial"/>
                              <w:color w:val="224F34"/>
                              <w:sz w:val="14"/>
                              <w:szCs w:val="14"/>
                              <w:lang w:val="en-GB"/>
                            </w:rPr>
                            <w:t>All Rights Reserved FSC</w:t>
                          </w:r>
                          <w:r w:rsidRPr="00E039D6">
                            <w:rPr>
                              <w:rFonts w:cs="Arial"/>
                              <w:color w:val="224F34"/>
                              <w:sz w:val="14"/>
                              <w:szCs w:val="14"/>
                              <w:vertAlign w:val="superscript"/>
                              <w:lang w:val="en-GB"/>
                            </w:rPr>
                            <w:t>®</w:t>
                          </w:r>
                          <w:r w:rsidRPr="00E039D6">
                            <w:rPr>
                              <w:rFonts w:cs="Arial"/>
                              <w:color w:val="224F34"/>
                              <w:sz w:val="14"/>
                              <w:szCs w:val="14"/>
                              <w:lang w:val="en-GB"/>
                            </w:rPr>
                            <w:t xml:space="preserve"> Belgium   FSC</w:t>
                          </w:r>
                          <w:r w:rsidRPr="00E039D6">
                            <w:rPr>
                              <w:rFonts w:cs="Arial"/>
                              <w:color w:val="224F34"/>
                              <w:sz w:val="14"/>
                              <w:szCs w:val="14"/>
                              <w:vertAlign w:val="superscript"/>
                              <w:lang w:val="en-GB"/>
                            </w:rPr>
                            <w:t>®</w:t>
                          </w:r>
                          <w:r w:rsidRPr="003C03FA">
                            <w:rPr>
                              <w:rFonts w:cs="Arial"/>
                              <w:color w:val="224F34"/>
                              <w:sz w:val="14"/>
                              <w:szCs w:val="14"/>
                              <w:lang w:val="en-GB"/>
                            </w:rPr>
                            <w:t>F000</w:t>
                          </w:r>
                          <w:r w:rsidR="003C03FA" w:rsidRPr="003C03FA">
                            <w:rPr>
                              <w:rFonts w:cs="Arial"/>
                              <w:color w:val="224F34"/>
                              <w:sz w:val="14"/>
                              <w:szCs w:val="14"/>
                              <w:lang w:val="en-GB"/>
                            </w:rPr>
                            <w:t>202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BDF2433" id="_x0000_t202" coordsize="21600,21600" o:spt="202" path="m,l,21600r21600,l21600,xe">
              <v:stroke joinstyle="miter"/>
              <v:path gradientshapeok="t" o:connecttype="rect"/>
            </v:shapetype>
            <v:shape id="Text Box 6" o:spid="_x0000_s1027" type="#_x0000_t202" style="position:absolute;margin-left:-57pt;margin-top:-63.15pt;width:530.25pt;height:66.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" filled="f" stroked="f">
              <v:textbox>
                <w:txbxContent>
                  <w:p w14:paraId="1696964B" w14:textId="3602A19A" w:rsidR="00907EB6" w:rsidRPr="00907EB6" w:rsidRDefault="00907EB6" w:rsidP="00023C64">
                    <w:pPr>
                      <w:rPr>
                        <w:rFonts w:cs="Arial"/>
                        <w:color w:val="224F34"/>
                        <w:sz w:val="14"/>
                        <w:szCs w:val="14"/>
                        <w:lang w:val="fr-BE"/>
                      </w:rPr>
                    </w:pPr>
                    <w:proofErr w:type="gramStart"/>
                    <w:r w:rsidRPr="00907EB6">
                      <w:rPr>
                        <w:rFonts w:cs="Arial"/>
                        <w:b/>
                        <w:color w:val="224F34"/>
                        <w:sz w:val="14"/>
                        <w:szCs w:val="14"/>
                        <w:lang w:val="fr-BE"/>
                      </w:rPr>
                      <w:t>Disclaimer</w:t>
                    </w:r>
                    <w:r w:rsidRPr="00907EB6">
                      <w:rPr>
                        <w:rFonts w:cs="Arial"/>
                        <w:color w:val="224F34"/>
                        <w:sz w:val="14"/>
                        <w:szCs w:val="14"/>
                        <w:lang w:val="fr-BE"/>
                      </w:rPr>
                      <w:t>:</w:t>
                    </w:r>
                    <w:proofErr w:type="gramEnd"/>
                    <w:r w:rsidRPr="00907EB6">
                      <w:rPr>
                        <w:rFonts w:cs="Arial"/>
                        <w:color w:val="224F34"/>
                        <w:sz w:val="14"/>
                        <w:szCs w:val="14"/>
                        <w:lang w:val="fr-BE"/>
                      </w:rPr>
                      <w:t xml:space="preserve"> Ce document a été </w:t>
                    </w:r>
                    <w:r w:rsidR="00CA054F">
                      <w:rPr>
                        <w:rFonts w:cs="Arial"/>
                        <w:color w:val="224F34"/>
                        <w:sz w:val="14"/>
                        <w:szCs w:val="14"/>
                        <w:lang w:val="fr-BE"/>
                      </w:rPr>
                      <w:t>réalisé</w:t>
                    </w:r>
                    <w:r w:rsidRPr="00907EB6">
                      <w:rPr>
                        <w:rFonts w:cs="Arial"/>
                        <w:color w:val="224F34"/>
                        <w:sz w:val="14"/>
                        <w:szCs w:val="14"/>
                        <w:lang w:val="fr-BE"/>
                      </w:rPr>
                      <w:t xml:space="preserve"> </w:t>
                    </w:r>
                    <w:r w:rsidR="00CA054F" w:rsidRPr="00907EB6">
                      <w:rPr>
                        <w:rFonts w:cs="Arial"/>
                        <w:color w:val="224F34"/>
                        <w:sz w:val="14"/>
                        <w:szCs w:val="14"/>
                        <w:lang w:val="fr-BE"/>
                      </w:rPr>
                      <w:t>par FSC Belgi</w:t>
                    </w:r>
                    <w:r w:rsidR="00CA054F">
                      <w:rPr>
                        <w:rFonts w:cs="Arial"/>
                        <w:color w:val="224F34"/>
                        <w:sz w:val="14"/>
                        <w:szCs w:val="14"/>
                        <w:lang w:val="fr-BE"/>
                      </w:rPr>
                      <w:t>que</w:t>
                    </w:r>
                    <w:r w:rsidR="00CA054F" w:rsidRPr="00907EB6">
                      <w:rPr>
                        <w:rFonts w:cs="Arial"/>
                        <w:color w:val="224F34"/>
                        <w:sz w:val="14"/>
                        <w:szCs w:val="14"/>
                        <w:lang w:val="fr-BE"/>
                      </w:rPr>
                      <w:t xml:space="preserve"> </w:t>
                    </w:r>
                    <w:r w:rsidR="00CA054F" w:rsidRPr="00CA054F">
                      <w:rPr>
                        <w:rFonts w:cs="Arial"/>
                        <w:color w:val="224F34"/>
                        <w:sz w:val="14"/>
                        <w:szCs w:val="14"/>
                        <w:lang w:val="fr-BE"/>
                      </w:rPr>
                      <w:t>avec le plus grand soin et sur base des meilleures connaissances disponibles</w:t>
                    </w:r>
                    <w:r w:rsidR="00CA054F">
                      <w:rPr>
                        <w:rFonts w:cs="Arial"/>
                        <w:color w:val="224F34"/>
                        <w:sz w:val="14"/>
                        <w:szCs w:val="14"/>
                        <w:lang w:val="fr-BE"/>
                      </w:rPr>
                      <w:t>. Celui-ci a pour objectif d’</w:t>
                    </w:r>
                    <w:r w:rsidRPr="00907EB6">
                      <w:rPr>
                        <w:rFonts w:cs="Arial"/>
                        <w:color w:val="224F34"/>
                        <w:sz w:val="14"/>
                        <w:szCs w:val="14"/>
                        <w:lang w:val="fr-BE"/>
                      </w:rPr>
                      <w:t>apporter un soutien aux détenteurs de certificat FSC, mais n'a aucun statut formel ou normatif. FSC Belgi</w:t>
                    </w:r>
                    <w:r w:rsidR="00CA054F">
                      <w:rPr>
                        <w:rFonts w:cs="Arial"/>
                        <w:color w:val="224F34"/>
                        <w:sz w:val="14"/>
                        <w:szCs w:val="14"/>
                        <w:lang w:val="fr-BE"/>
                      </w:rPr>
                      <w:t>que</w:t>
                    </w:r>
                    <w:r w:rsidRPr="00907EB6">
                      <w:rPr>
                        <w:rFonts w:cs="Arial"/>
                        <w:color w:val="224F34"/>
                        <w:sz w:val="14"/>
                        <w:szCs w:val="14"/>
                        <w:lang w:val="fr-BE"/>
                      </w:rPr>
                      <w:t xml:space="preserve"> s'efforce d'améliorer ou de mettre à jour ce document si nécessaire, mais ne donne aucune garantie quant à son exhaustivité ou son exactitude. L'évaluation de votre méthode de travail en tant que détenteur de certificat - également sur la base de ce document - reste sous la responsabilité d'un organisme de certification reconnu par FSC. Les suggestions d'amélioration de ce document et de ses annexes sont toujours les bienvenues </w:t>
                    </w:r>
                    <w:r w:rsidR="00635EE6">
                      <w:rPr>
                        <w:rFonts w:cs="Arial"/>
                        <w:color w:val="224F34"/>
                        <w:sz w:val="14"/>
                        <w:szCs w:val="14"/>
                        <w:lang w:val="fr-BE"/>
                      </w:rPr>
                      <w:t>via</w:t>
                    </w:r>
                    <w:r w:rsidRPr="00907EB6">
                      <w:rPr>
                        <w:rFonts w:cs="Arial"/>
                        <w:color w:val="224F34"/>
                        <w:sz w:val="14"/>
                        <w:szCs w:val="14"/>
                        <w:lang w:val="fr-BE"/>
                      </w:rPr>
                      <w:t xml:space="preserve"> </w:t>
                    </w:r>
                    <w:hyperlink r:id="rId2" w:history="1">
                      <w:r w:rsidRPr="00907EB6">
                        <w:rPr>
                          <w:rStyle w:val="Hyperlink"/>
                          <w:rFonts w:cs="Arial"/>
                          <w:sz w:val="14"/>
                          <w:szCs w:val="14"/>
                          <w:lang w:val="fr-BE"/>
                        </w:rPr>
                        <w:t>info@fsc.be</w:t>
                      </w:r>
                    </w:hyperlink>
                  </w:p>
                  <w:p w14:paraId="76B089E9" w14:textId="77777777" w:rsidR="00907EB6" w:rsidRPr="00907EB6" w:rsidRDefault="00907EB6" w:rsidP="00023C64">
                    <w:pPr>
                      <w:rPr>
                        <w:rFonts w:cs="Arial"/>
                        <w:color w:val="224F34"/>
                        <w:sz w:val="14"/>
                        <w:szCs w:val="14"/>
                        <w:lang w:val="fr-BE"/>
                      </w:rPr>
                    </w:pPr>
                  </w:p>
                  <w:p w14:paraId="54869DD8" w14:textId="102F0D29" w:rsidR="00907EB6" w:rsidRPr="00E039D6" w:rsidRDefault="00907EB6" w:rsidP="00023C64">
                    <w:pPr>
                      <w:rPr>
                        <w:rFonts w:cs="Arial"/>
                        <w:color w:val="224F34"/>
                        <w:sz w:val="14"/>
                        <w:szCs w:val="14"/>
                        <w:lang w:val="en-GB"/>
                      </w:rPr>
                    </w:pPr>
                    <w:r w:rsidRPr="00E039D6">
                      <w:rPr>
                        <w:rFonts w:cs="Arial"/>
                        <w:color w:val="224F34"/>
                        <w:sz w:val="14"/>
                        <w:szCs w:val="14"/>
                        <w:lang w:val="en-GB"/>
                      </w:rPr>
                      <w:t>All Rights Reserved FSC</w:t>
                    </w:r>
                    <w:r w:rsidRPr="00E039D6">
                      <w:rPr>
                        <w:rFonts w:cs="Arial"/>
                        <w:color w:val="224F34"/>
                        <w:sz w:val="14"/>
                        <w:szCs w:val="14"/>
                        <w:vertAlign w:val="superscript"/>
                        <w:lang w:val="en-GB"/>
                      </w:rPr>
                      <w:t>®</w:t>
                    </w:r>
                    <w:r w:rsidRPr="00E039D6">
                      <w:rPr>
                        <w:rFonts w:cs="Arial"/>
                        <w:color w:val="224F34"/>
                        <w:sz w:val="14"/>
                        <w:szCs w:val="14"/>
                        <w:lang w:val="en-GB"/>
                      </w:rPr>
                      <w:t xml:space="preserve"> Belgium   FSC</w:t>
                    </w:r>
                    <w:r w:rsidRPr="00E039D6">
                      <w:rPr>
                        <w:rFonts w:cs="Arial"/>
                        <w:color w:val="224F34"/>
                        <w:sz w:val="14"/>
                        <w:szCs w:val="14"/>
                        <w:vertAlign w:val="superscript"/>
                        <w:lang w:val="en-GB"/>
                      </w:rPr>
                      <w:t>®</w:t>
                    </w:r>
                    <w:r w:rsidRPr="003C03FA">
                      <w:rPr>
                        <w:rFonts w:cs="Arial"/>
                        <w:color w:val="224F34"/>
                        <w:sz w:val="14"/>
                        <w:szCs w:val="14"/>
                        <w:lang w:val="en-GB"/>
                      </w:rPr>
                      <w:t>F000</w:t>
                    </w:r>
                    <w:r w:rsidR="003C03FA" w:rsidRPr="003C03FA">
                      <w:rPr>
                        <w:rFonts w:cs="Arial"/>
                        <w:color w:val="224F34"/>
                        <w:sz w:val="14"/>
                        <w:szCs w:val="14"/>
                        <w:lang w:val="en-GB"/>
                      </w:rPr>
                      <w:t>202</w:t>
                    </w:r>
                  </w:p>
                </w:txbxContent>
              </v:textbox>
            </v:shape>
          </w:pict>
        </mc:Fallback>
      </mc:AlternateContent>
    </w: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5F7689" w14:textId="77777777" w:rsidR="00907EB6" w:rsidRPr="002907B1" w:rsidRDefault="00907EB6" w:rsidP="00534452">
    <w:pPr>
      <w:spacing w:before="120" w:after="120"/>
      <w:rPr>
        <w:sz w:val="18"/>
        <w:szCs w:val="18"/>
      </w:rPr>
    </w:pPr>
  </w:p>
  <w:p w14:paraId="695321DC" w14:textId="77777777" w:rsidR="00907EB6" w:rsidRDefault="00907EB6">
    <w:pPr>
      <w:pStyle w:val="Voetteks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C46EA5" w14:textId="77777777" w:rsidR="00907EB6" w:rsidRDefault="00907EB6">
    <w:pPr>
      <w:pStyle w:val="Voettekst"/>
    </w:pPr>
    <w:r>
      <w:rPr>
        <w:noProof/>
        <w:sz w:val="16"/>
        <w:szCs w:val="16"/>
        <w:lang w:val="nl-BE" w:eastAsia="nl-BE"/>
      </w:rPr>
      <mc:AlternateContent>
        <mc:Choice Requires="wps">
          <w:drawing>
            <wp:anchor distT="0" distB="0" distL="114300" distR="114300" simplePos="0" relativeHeight="251661312" behindDoc="0" locked="0" layoutInCell="1" allowOverlap="1" wp14:anchorId="6BF1896A" wp14:editId="2C31870B">
              <wp:simplePos x="0" y="0"/>
              <wp:positionH relativeFrom="column">
                <wp:posOffset>1485900</wp:posOffset>
              </wp:positionH>
              <wp:positionV relativeFrom="paragraph">
                <wp:posOffset>-3086100</wp:posOffset>
              </wp:positionV>
              <wp:extent cx="2628900" cy="228600"/>
              <wp:effectExtent l="0" t="0" r="0" b="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28900" cy="22860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3010923E" w14:textId="49613CA6" w:rsidR="00907EB6" w:rsidRPr="00F92B25" w:rsidRDefault="00907EB6" w:rsidP="00F83C39">
                          <w:pPr>
                            <w:rPr>
                              <w:sz w:val="14"/>
                              <w:szCs w:val="14"/>
                            </w:rPr>
                          </w:pPr>
                          <w:r w:rsidRPr="00F92B25">
                            <w:rPr>
                              <w:rFonts w:ascii="Arial" w:hAnsi="Arial" w:cs="Arial"/>
                              <w:color w:val="224F34"/>
                              <w:sz w:val="14"/>
                              <w:szCs w:val="14"/>
                            </w:rPr>
                            <w:t>All Rights Reserved FSC</w:t>
                          </w:r>
                          <w:r w:rsidRPr="00F92B25">
                            <w:rPr>
                              <w:rFonts w:ascii="Arial" w:hAnsi="Arial" w:cs="Arial"/>
                              <w:color w:val="224F34"/>
                              <w:sz w:val="14"/>
                              <w:szCs w:val="14"/>
                              <w:vertAlign w:val="superscript"/>
                            </w:rPr>
                            <w:t>®</w:t>
                          </w:r>
                          <w:r w:rsidRPr="00F92B25">
                            <w:rPr>
                              <w:rFonts w:ascii="Arial" w:hAnsi="Arial" w:cs="Arial"/>
                              <w:color w:val="224F34"/>
                              <w:sz w:val="14"/>
                              <w:szCs w:val="14"/>
                            </w:rPr>
                            <w:t xml:space="preserve"> </w:t>
                          </w:r>
                          <w:r>
                            <w:rPr>
                              <w:rFonts w:ascii="Arial" w:hAnsi="Arial" w:cs="Arial"/>
                              <w:color w:val="224F34"/>
                              <w:sz w:val="14"/>
                              <w:szCs w:val="14"/>
                            </w:rPr>
                            <w:t>Belgium</w:t>
                          </w:r>
                          <w:r w:rsidRPr="00F92B25">
                            <w:rPr>
                              <w:rFonts w:ascii="Arial" w:hAnsi="Arial" w:cs="Arial"/>
                              <w:color w:val="224F34"/>
                              <w:sz w:val="14"/>
                              <w:szCs w:val="14"/>
                            </w:rPr>
                            <w:t xml:space="preserve"> </w:t>
                          </w:r>
                          <w:r>
                            <w:rPr>
                              <w:rFonts w:ascii="Arial" w:hAnsi="Arial" w:cs="Arial"/>
                              <w:color w:val="224F34"/>
                              <w:sz w:val="14"/>
                              <w:szCs w:val="14"/>
                            </w:rPr>
                            <w:t>2021</w:t>
                          </w:r>
                          <w:r w:rsidRPr="00F92B25">
                            <w:rPr>
                              <w:rFonts w:ascii="Arial" w:hAnsi="Arial" w:cs="Arial"/>
                              <w:color w:val="224F34"/>
                              <w:sz w:val="14"/>
                              <w:szCs w:val="14"/>
                            </w:rPr>
                            <w:t xml:space="preserve">   FSC</w:t>
                          </w:r>
                          <w:r w:rsidRPr="00F92B25">
                            <w:rPr>
                              <w:rFonts w:ascii="Arial" w:hAnsi="Arial" w:cs="Arial"/>
                              <w:color w:val="224F34"/>
                              <w:sz w:val="14"/>
                              <w:szCs w:val="14"/>
                              <w:vertAlign w:val="superscript"/>
                            </w:rPr>
                            <w:t>®</w:t>
                          </w:r>
                          <w:r>
                            <w:rPr>
                              <w:rFonts w:ascii="Arial" w:hAnsi="Arial" w:cs="Arial"/>
                              <w:color w:val="224F34"/>
                              <w:sz w:val="14"/>
                              <w:szCs w:val="14"/>
                            </w:rPr>
                            <w:t>F000202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BF1896A" id="_x0000_t202" coordsize="21600,21600" o:spt="202" path="m,l,21600r21600,l21600,xe">
              <v:stroke joinstyle="miter"/>
              <v:path gradientshapeok="t" o:connecttype="rect"/>
            </v:shapetype>
            <v:shape id="Text Box 31" o:spid="_x0000_s1028" type="#_x0000_t202" style="position:absolute;margin-left:117pt;margin-top:-243pt;width:207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" filled="f" stroked="f">
              <v:textbox>
                <w:txbxContent>
                  <w:p w14:paraId="3010923E" w14:textId="49613CA6" w:rsidR="00907EB6" w:rsidRPr="00F92B25" w:rsidRDefault="00907EB6" w:rsidP="00F83C39">
                    <w:pPr>
                      <w:rPr>
                        <w:sz w:val="14"/>
                        <w:szCs w:val="14"/>
                      </w:rPr>
                    </w:pPr>
                    <w:r w:rsidRPr="00F92B25">
                      <w:rPr>
                        <w:rFonts w:ascii="Arial" w:hAnsi="Arial" w:cs="Arial"/>
                        <w:color w:val="224F34"/>
                        <w:sz w:val="14"/>
                        <w:szCs w:val="14"/>
                      </w:rPr>
                      <w:t>All Rights Reserved FSC</w:t>
                    </w:r>
                    <w:r w:rsidRPr="00F92B25">
                      <w:rPr>
                        <w:rFonts w:ascii="Arial" w:hAnsi="Arial" w:cs="Arial"/>
                        <w:color w:val="224F34"/>
                        <w:sz w:val="14"/>
                        <w:szCs w:val="14"/>
                        <w:vertAlign w:val="superscript"/>
                      </w:rPr>
                      <w:t>®</w:t>
                    </w:r>
                    <w:r w:rsidRPr="00F92B25">
                      <w:rPr>
                        <w:rFonts w:ascii="Arial" w:hAnsi="Arial" w:cs="Arial"/>
                        <w:color w:val="224F34"/>
                        <w:sz w:val="14"/>
                        <w:szCs w:val="14"/>
                      </w:rPr>
                      <w:t xml:space="preserve"> </w:t>
                    </w:r>
                    <w:r>
                      <w:rPr>
                        <w:rFonts w:ascii="Arial" w:hAnsi="Arial" w:cs="Arial"/>
                        <w:color w:val="224F34"/>
                        <w:sz w:val="14"/>
                        <w:szCs w:val="14"/>
                      </w:rPr>
                      <w:t>Belgium</w:t>
                    </w:r>
                    <w:r w:rsidRPr="00F92B25">
                      <w:rPr>
                        <w:rFonts w:ascii="Arial" w:hAnsi="Arial" w:cs="Arial"/>
                        <w:color w:val="224F34"/>
                        <w:sz w:val="14"/>
                        <w:szCs w:val="14"/>
                      </w:rPr>
                      <w:t xml:space="preserve"> </w:t>
                    </w:r>
                    <w:r>
                      <w:rPr>
                        <w:rFonts w:ascii="Arial" w:hAnsi="Arial" w:cs="Arial"/>
                        <w:color w:val="224F34"/>
                        <w:sz w:val="14"/>
                        <w:szCs w:val="14"/>
                      </w:rPr>
                      <w:t>2021</w:t>
                    </w:r>
                    <w:r w:rsidRPr="00F92B25">
                      <w:rPr>
                        <w:rFonts w:ascii="Arial" w:hAnsi="Arial" w:cs="Arial"/>
                        <w:color w:val="224F34"/>
                        <w:sz w:val="14"/>
                        <w:szCs w:val="14"/>
                      </w:rPr>
                      <w:t xml:space="preserve">   FSC</w:t>
                    </w:r>
                    <w:r w:rsidRPr="00F92B25">
                      <w:rPr>
                        <w:rFonts w:ascii="Arial" w:hAnsi="Arial" w:cs="Arial"/>
                        <w:color w:val="224F34"/>
                        <w:sz w:val="14"/>
                        <w:szCs w:val="14"/>
                        <w:vertAlign w:val="superscript"/>
                      </w:rPr>
                      <w:t>®</w:t>
                    </w:r>
                    <w:r>
                      <w:rPr>
                        <w:rFonts w:ascii="Arial" w:hAnsi="Arial" w:cs="Arial"/>
                        <w:color w:val="224F34"/>
                        <w:sz w:val="14"/>
                        <w:szCs w:val="14"/>
                      </w:rPr>
                      <w:t>F000202</w:t>
                    </w:r>
                  </w:p>
                </w:txbxContent>
              </v:textbox>
            </v:shape>
          </w:pict>
        </mc:Fallback>
      </mc:AlternateContent>
    </w:r>
    <w:r>
      <w:rPr>
        <w:noProof/>
        <w:lang w:val="nl-BE" w:eastAsia="nl-BE"/>
      </w:rPr>
      <w:drawing>
        <wp:anchor distT="0" distB="0" distL="114300" distR="114300" simplePos="0" relativeHeight="251660288" behindDoc="1" locked="0" layoutInCell="1" allowOverlap="1" wp14:anchorId="03167B41" wp14:editId="10832051">
          <wp:simplePos x="0" y="0"/>
          <wp:positionH relativeFrom="column">
            <wp:posOffset>1485900</wp:posOffset>
          </wp:positionH>
          <wp:positionV relativeFrom="paragraph">
            <wp:posOffset>-3886200</wp:posOffset>
          </wp:positionV>
          <wp:extent cx="2508504" cy="932688"/>
          <wp:effectExtent l="0" t="0" r="6350" b="762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e.png"/>
                  <pic:cNvPicPr/>
                </pic:nvPicPr>
                <pic:blipFill>
                  <a:blip r:embed="rId1">
                    <a:extLst>
                      <a:ext uri="{28A0092B-C50C-407E-A947-70E740481C1C}">
                        <a14:useLocalDpi xmlns:a14="http://schemas.microsoft.com/office/drawing/2010/main" val="0"/>
                      </a:ext>
                    </a:extLst>
                  </a:blip>
                  <a:stretch>
                    <a:fillRect/>
                  </a:stretch>
                </pic:blipFill>
                <pic:spPr>
                  <a:xfrm>
                    <a:off x="0" y="0"/>
                    <a:ext cx="2508504" cy="932688"/>
                  </a:xfrm>
                  <a:prstGeom prst="rect">
                    <a:avLst/>
                  </a:prstGeom>
                  <a:extLs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pic:spPr>
              </pic:pic>
            </a:graphicData>
          </a:graphic>
        </wp:anchor>
      </w:drawing>
    </w:r>
    <w:r>
      <w:rPr>
        <w:noProof/>
        <w:lang w:val="nl-BE" w:eastAsia="nl-BE"/>
      </w:rPr>
      <mc:AlternateContent>
        <mc:Choice Requires="wps">
          <w:drawing>
            <wp:anchor distT="0" distB="0" distL="114300" distR="114300" simplePos="0" relativeHeight="251659264" behindDoc="0" locked="0" layoutInCell="1" allowOverlap="1" wp14:anchorId="117B83A5" wp14:editId="4A760E9B">
              <wp:simplePos x="0" y="0"/>
              <wp:positionH relativeFrom="column">
                <wp:posOffset>-342900</wp:posOffset>
              </wp:positionH>
              <wp:positionV relativeFrom="paragraph">
                <wp:posOffset>-6286500</wp:posOffset>
              </wp:positionV>
              <wp:extent cx="5965825" cy="2073910"/>
              <wp:effectExtent l="0" t="0" r="0" b="2540"/>
              <wp:wrapNone/>
              <wp:docPr id="32"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5825" cy="207391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68111" w14:textId="3C273455" w:rsidR="00907EB6" w:rsidRPr="00B935DE" w:rsidRDefault="00907EB6" w:rsidP="00F83C39">
                          <w:pPr>
                            <w:spacing w:line="276" w:lineRule="auto"/>
                            <w:jc w:val="center"/>
                            <w:rPr>
                              <w:rFonts w:cs="Arial"/>
                              <w:color w:val="000000" w:themeColor="text1"/>
                              <w:lang w:val="de-DE"/>
                            </w:rPr>
                          </w:pPr>
                          <w:r w:rsidRPr="002164BA">
                            <w:rPr>
                              <w:rFonts w:ascii="Arial" w:hAnsi="Arial" w:cs="Arial"/>
                              <w:b/>
                              <w:bCs/>
                              <w:color w:val="000000" w:themeColor="text1"/>
                              <w:sz w:val="52"/>
                              <w:szCs w:val="52"/>
                              <w:lang w:val="de-DE"/>
                            </w:rPr>
                            <w:t>FSC Belgi</w:t>
                          </w:r>
                          <w:r w:rsidR="00CA054F">
                            <w:rPr>
                              <w:rFonts w:ascii="Arial" w:hAnsi="Arial" w:cs="Arial"/>
                              <w:b/>
                              <w:bCs/>
                              <w:color w:val="000000" w:themeColor="text1"/>
                              <w:sz w:val="52"/>
                              <w:szCs w:val="52"/>
                              <w:lang w:val="de-DE"/>
                            </w:rPr>
                            <w:t>que</w:t>
                          </w:r>
                        </w:p>
                        <w:p w14:paraId="2E13943A" w14:textId="22D8D4A0" w:rsidR="00907EB6" w:rsidRPr="002164BA" w:rsidRDefault="00907EB6" w:rsidP="002164BA">
                          <w:pPr>
                            <w:pStyle w:val="Koptekst"/>
                            <w:jc w:val="center"/>
                            <w:rPr>
                              <w:rStyle w:val="VoettekstChar"/>
                              <w:rFonts w:ascii="Helvetica" w:hAnsi="Helvetica"/>
                              <w:color w:val="262626" w:themeColor="text1" w:themeTint="D9"/>
                              <w:sz w:val="22"/>
                              <w:szCs w:val="22"/>
                              <w:lang w:val="de-DE"/>
                            </w:rPr>
                          </w:pPr>
                          <w:r w:rsidRPr="002164BA">
                            <w:rPr>
                              <w:rStyle w:val="VoettekstChar"/>
                              <w:rFonts w:ascii="Helvetica" w:hAnsi="Helvetica"/>
                              <w:color w:val="262626" w:themeColor="text1" w:themeTint="D9"/>
                              <w:sz w:val="22"/>
                              <w:szCs w:val="22"/>
                              <w:lang w:val="de-DE"/>
                            </w:rPr>
                            <w:t>Interleuvenlaan 62 b</w:t>
                          </w:r>
                          <w:r>
                            <w:rPr>
                              <w:rStyle w:val="VoettekstChar"/>
                              <w:rFonts w:ascii="Helvetica" w:hAnsi="Helvetica"/>
                              <w:color w:val="262626" w:themeColor="text1" w:themeTint="D9"/>
                              <w:sz w:val="22"/>
                              <w:szCs w:val="22"/>
                              <w:lang w:val="de-DE"/>
                            </w:rPr>
                            <w:t>oîte</w:t>
                          </w:r>
                          <w:r w:rsidRPr="002164BA">
                            <w:rPr>
                              <w:rStyle w:val="VoettekstChar"/>
                              <w:rFonts w:ascii="Helvetica" w:hAnsi="Helvetica"/>
                              <w:color w:val="262626" w:themeColor="text1" w:themeTint="D9"/>
                              <w:sz w:val="22"/>
                              <w:szCs w:val="22"/>
                              <w:lang w:val="de-DE"/>
                            </w:rPr>
                            <w:t xml:space="preserve"> 28 </w:t>
                          </w:r>
                        </w:p>
                        <w:p w14:paraId="402A2FAA" w14:textId="3D301CB5" w:rsidR="00907EB6" w:rsidRPr="002164BA" w:rsidRDefault="00907EB6" w:rsidP="002164BA">
                          <w:pPr>
                            <w:pStyle w:val="Koptekst"/>
                            <w:jc w:val="center"/>
                            <w:rPr>
                              <w:rStyle w:val="VoettekstChar"/>
                              <w:rFonts w:ascii="Helvetica" w:hAnsi="Helvetica"/>
                              <w:color w:val="262626" w:themeColor="text1" w:themeTint="D9"/>
                              <w:sz w:val="22"/>
                              <w:szCs w:val="22"/>
                              <w:lang w:val="de-DE"/>
                            </w:rPr>
                          </w:pPr>
                          <w:r w:rsidRPr="002164BA">
                            <w:rPr>
                              <w:rStyle w:val="VoettekstChar"/>
                              <w:rFonts w:ascii="Helvetica" w:hAnsi="Helvetica"/>
                              <w:color w:val="262626" w:themeColor="text1" w:themeTint="D9"/>
                              <w:sz w:val="22"/>
                              <w:szCs w:val="22"/>
                              <w:lang w:val="de-DE"/>
                            </w:rPr>
                            <w:t>3001 Heverlee</w:t>
                          </w:r>
                          <w:r>
                            <w:rPr>
                              <w:rStyle w:val="VoettekstChar"/>
                              <w:rFonts w:ascii="Helvetica" w:hAnsi="Helvetica"/>
                              <w:color w:val="262626" w:themeColor="text1" w:themeTint="D9"/>
                              <w:sz w:val="22"/>
                              <w:szCs w:val="22"/>
                              <w:lang w:val="de-DE"/>
                            </w:rPr>
                            <w:t xml:space="preserve"> (Louvain)</w:t>
                          </w:r>
                        </w:p>
                        <w:p w14:paraId="08E4B28E" w14:textId="4C23C332" w:rsidR="00907EB6" w:rsidRPr="00B935DE" w:rsidRDefault="00E55634" w:rsidP="002164BA">
                          <w:pPr>
                            <w:pStyle w:val="Koptekst"/>
                            <w:jc w:val="center"/>
                            <w:rPr>
                              <w:rStyle w:val="VoettekstChar"/>
                              <w:rFonts w:ascii="Helvetica" w:hAnsi="Helvetica"/>
                              <w:color w:val="262626" w:themeColor="text1" w:themeTint="D9"/>
                              <w:sz w:val="22"/>
                              <w:szCs w:val="22"/>
                              <w:lang w:val="de-DE"/>
                            </w:rPr>
                          </w:pPr>
                          <w:hyperlink r:id="rId2" w:history="1">
                            <w:r w:rsidR="00907EB6" w:rsidRPr="00500AE5">
                              <w:rPr>
                                <w:rStyle w:val="Hyperlink"/>
                                <w:rFonts w:ascii="Helvetica" w:hAnsi="Helvetica" w:cstheme="minorBidi"/>
                                <w:sz w:val="22"/>
                                <w:szCs w:val="22"/>
                                <w:lang w:val="de-DE"/>
                              </w:rPr>
                              <w:t>info@fsc.be</w:t>
                            </w:r>
                          </w:hyperlink>
                          <w:r w:rsidR="00907EB6">
                            <w:rPr>
                              <w:rStyle w:val="VoettekstChar"/>
                              <w:rFonts w:ascii="Helvetica" w:hAnsi="Helvetica"/>
                              <w:color w:val="262626" w:themeColor="text1" w:themeTint="D9"/>
                              <w:sz w:val="22"/>
                              <w:szCs w:val="22"/>
                              <w:lang w:val="de-DE"/>
                            </w:rPr>
                            <w:t xml:space="preserve"> </w:t>
                          </w:r>
                          <w:r w:rsidR="00907EB6" w:rsidRPr="002164BA">
                            <w:rPr>
                              <w:rStyle w:val="VoettekstChar"/>
                              <w:rFonts w:ascii="Helvetica" w:hAnsi="Helvetica"/>
                              <w:color w:val="262626" w:themeColor="text1" w:themeTint="D9"/>
                              <w:sz w:val="22"/>
                              <w:szCs w:val="22"/>
                              <w:lang w:val="de-DE"/>
                            </w:rPr>
                            <w:t xml:space="preserve">-  </w:t>
                          </w:r>
                          <w:hyperlink r:id="rId3" w:history="1">
                            <w:r w:rsidR="00907EB6" w:rsidRPr="00500AE5">
                              <w:rPr>
                                <w:rStyle w:val="Hyperlink"/>
                                <w:rFonts w:ascii="Helvetica" w:hAnsi="Helvetica" w:cstheme="minorBidi"/>
                                <w:sz w:val="22"/>
                                <w:szCs w:val="22"/>
                                <w:lang w:val="de-DE"/>
                              </w:rPr>
                              <w:t>www.fsc.be</w:t>
                            </w:r>
                          </w:hyperlink>
                          <w:r w:rsidR="00907EB6">
                            <w:rPr>
                              <w:rStyle w:val="VoettekstChar"/>
                              <w:rFonts w:ascii="Helvetica" w:hAnsi="Helvetica"/>
                              <w:color w:val="262626" w:themeColor="text1" w:themeTint="D9"/>
                              <w:sz w:val="22"/>
                              <w:szCs w:val="22"/>
                              <w:lang w:val="de-DE"/>
                            </w:rPr>
                            <w:t xml:space="preserve"> </w:t>
                          </w:r>
                        </w:p>
                      </w:txbxContent>
                    </wps:txbx>
                    <wps:bodyPr rot="0" vert="horz" wrap="square" lIns="270000" tIns="270000" rIns="342000" bIns="45720" anchor="ctr"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17B83A5" id="_x0000_s1029" type="#_x0000_t202" style="position:absolute;margin-left:-27pt;margin-top:-495pt;width:469.75pt;height:163.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" filled="f" fillcolor="black" stroked="f">
              <v:textbox inset="7.5mm,7.5mm,9.5mm">
                <w:txbxContent>
                  <w:p w14:paraId="16B68111" w14:textId="3C273455" w:rsidR="00907EB6" w:rsidRPr="00B935DE" w:rsidRDefault="00907EB6" w:rsidP="00F83C39">
                    <w:pPr>
                      <w:spacing w:line="276" w:lineRule="auto"/>
                      <w:jc w:val="center"/>
                      <w:rPr>
                        <w:rFonts w:cs="Arial"/>
                        <w:color w:val="000000" w:themeColor="text1"/>
                        <w:lang w:val="de-DE"/>
                      </w:rPr>
                    </w:pPr>
                    <w:r w:rsidRPr="002164BA">
                      <w:rPr>
                        <w:rFonts w:ascii="Arial" w:hAnsi="Arial" w:cs="Arial"/>
                        <w:b/>
                        <w:bCs/>
                        <w:color w:val="000000" w:themeColor="text1"/>
                        <w:sz w:val="52"/>
                        <w:szCs w:val="52"/>
                        <w:lang w:val="de-DE"/>
                      </w:rPr>
                      <w:t>FSC Belgi</w:t>
                    </w:r>
                    <w:r w:rsidR="00CA054F">
                      <w:rPr>
                        <w:rFonts w:ascii="Arial" w:hAnsi="Arial" w:cs="Arial"/>
                        <w:b/>
                        <w:bCs/>
                        <w:color w:val="000000" w:themeColor="text1"/>
                        <w:sz w:val="52"/>
                        <w:szCs w:val="52"/>
                        <w:lang w:val="de-DE"/>
                      </w:rPr>
                      <w:t>que</w:t>
                    </w:r>
                  </w:p>
                  <w:p w14:paraId="2E13943A" w14:textId="22D8D4A0" w:rsidR="00907EB6" w:rsidRPr="002164BA" w:rsidRDefault="00907EB6" w:rsidP="002164BA">
                    <w:pPr>
                      <w:pStyle w:val="Header"/>
                      <w:jc w:val="center"/>
                      <w:rPr>
                        <w:rStyle w:val="FooterChar"/>
                        <w:rFonts w:ascii="Helvetica" w:hAnsi="Helvetica"/>
                        <w:color w:val="262626" w:themeColor="text1" w:themeTint="D9"/>
                        <w:sz w:val="22"/>
                        <w:szCs w:val="22"/>
                        <w:lang w:val="de-DE"/>
                      </w:rPr>
                    </w:pPr>
                    <w:r w:rsidRPr="002164BA">
                      <w:rPr>
                        <w:rStyle w:val="FooterChar"/>
                        <w:rFonts w:ascii="Helvetica" w:hAnsi="Helvetica"/>
                        <w:color w:val="262626" w:themeColor="text1" w:themeTint="D9"/>
                        <w:sz w:val="22"/>
                        <w:szCs w:val="22"/>
                        <w:lang w:val="de-DE"/>
                      </w:rPr>
                      <w:t>Interleuvenlaan 62 b</w:t>
                    </w:r>
                    <w:r>
                      <w:rPr>
                        <w:rStyle w:val="FooterChar"/>
                        <w:rFonts w:ascii="Helvetica" w:hAnsi="Helvetica"/>
                        <w:color w:val="262626" w:themeColor="text1" w:themeTint="D9"/>
                        <w:sz w:val="22"/>
                        <w:szCs w:val="22"/>
                        <w:lang w:val="de-DE"/>
                      </w:rPr>
                      <w:t>oîte</w:t>
                    </w:r>
                    <w:r w:rsidRPr="002164BA">
                      <w:rPr>
                        <w:rStyle w:val="FooterChar"/>
                        <w:rFonts w:ascii="Helvetica" w:hAnsi="Helvetica"/>
                        <w:color w:val="262626" w:themeColor="text1" w:themeTint="D9"/>
                        <w:sz w:val="22"/>
                        <w:szCs w:val="22"/>
                        <w:lang w:val="de-DE"/>
                      </w:rPr>
                      <w:t xml:space="preserve"> 28 </w:t>
                    </w:r>
                  </w:p>
                  <w:p w14:paraId="402A2FAA" w14:textId="3D301CB5" w:rsidR="00907EB6" w:rsidRPr="002164BA" w:rsidRDefault="00907EB6" w:rsidP="002164BA">
                    <w:pPr>
                      <w:pStyle w:val="Header"/>
                      <w:jc w:val="center"/>
                      <w:rPr>
                        <w:rStyle w:val="FooterChar"/>
                        <w:rFonts w:ascii="Helvetica" w:hAnsi="Helvetica"/>
                        <w:color w:val="262626" w:themeColor="text1" w:themeTint="D9"/>
                        <w:sz w:val="22"/>
                        <w:szCs w:val="22"/>
                        <w:lang w:val="de-DE"/>
                      </w:rPr>
                    </w:pPr>
                    <w:r w:rsidRPr="002164BA">
                      <w:rPr>
                        <w:rStyle w:val="FooterChar"/>
                        <w:rFonts w:ascii="Helvetica" w:hAnsi="Helvetica"/>
                        <w:color w:val="262626" w:themeColor="text1" w:themeTint="D9"/>
                        <w:sz w:val="22"/>
                        <w:szCs w:val="22"/>
                        <w:lang w:val="de-DE"/>
                      </w:rPr>
                      <w:t>3001 Heverlee</w:t>
                    </w:r>
                    <w:r>
                      <w:rPr>
                        <w:rStyle w:val="FooterChar"/>
                        <w:rFonts w:ascii="Helvetica" w:hAnsi="Helvetica"/>
                        <w:color w:val="262626" w:themeColor="text1" w:themeTint="D9"/>
                        <w:sz w:val="22"/>
                        <w:szCs w:val="22"/>
                        <w:lang w:val="de-DE"/>
                      </w:rPr>
                      <w:t xml:space="preserve"> (Louvain)</w:t>
                    </w:r>
                  </w:p>
                  <w:p w14:paraId="08E4B28E" w14:textId="4C23C332" w:rsidR="00907EB6" w:rsidRPr="00B935DE" w:rsidRDefault="00907EB6" w:rsidP="002164BA">
                    <w:pPr>
                      <w:pStyle w:val="Header"/>
                      <w:jc w:val="center"/>
                      <w:rPr>
                        <w:rStyle w:val="FooterChar"/>
                        <w:rFonts w:ascii="Helvetica" w:hAnsi="Helvetica"/>
                        <w:color w:val="262626" w:themeColor="text1" w:themeTint="D9"/>
                        <w:sz w:val="22"/>
                        <w:szCs w:val="22"/>
                        <w:lang w:val="de-DE"/>
                      </w:rPr>
                    </w:pPr>
                    <w:hyperlink r:id="rId4" w:history="1">
                      <w:r w:rsidRPr="00500AE5">
                        <w:rPr>
                          <w:rStyle w:val="Hyperlink"/>
                          <w:rFonts w:ascii="Helvetica" w:hAnsi="Helvetica" w:cstheme="minorBidi"/>
                          <w:sz w:val="22"/>
                          <w:szCs w:val="22"/>
                          <w:lang w:val="de-DE"/>
                        </w:rPr>
                        <w:t>info@fsc.be</w:t>
                      </w:r>
                    </w:hyperlink>
                    <w:r>
                      <w:rPr>
                        <w:rStyle w:val="FooterChar"/>
                        <w:rFonts w:ascii="Helvetica" w:hAnsi="Helvetica"/>
                        <w:color w:val="262626" w:themeColor="text1" w:themeTint="D9"/>
                        <w:sz w:val="22"/>
                        <w:szCs w:val="22"/>
                        <w:lang w:val="de-DE"/>
                      </w:rPr>
                      <w:t xml:space="preserve"> </w:t>
                    </w:r>
                    <w:r w:rsidRPr="002164BA">
                      <w:rPr>
                        <w:rStyle w:val="FooterChar"/>
                        <w:rFonts w:ascii="Helvetica" w:hAnsi="Helvetica"/>
                        <w:color w:val="262626" w:themeColor="text1" w:themeTint="D9"/>
                        <w:sz w:val="22"/>
                        <w:szCs w:val="22"/>
                        <w:lang w:val="de-DE"/>
                      </w:rPr>
                      <w:t xml:space="preserve">-  </w:t>
                    </w:r>
                    <w:hyperlink r:id="rId5" w:history="1">
                      <w:r w:rsidRPr="00500AE5">
                        <w:rPr>
                          <w:rStyle w:val="Hyperlink"/>
                          <w:rFonts w:ascii="Helvetica" w:hAnsi="Helvetica" w:cstheme="minorBidi"/>
                          <w:sz w:val="22"/>
                          <w:szCs w:val="22"/>
                          <w:lang w:val="de-DE"/>
                        </w:rPr>
                        <w:t>www.fsc.be</w:t>
                      </w:r>
                    </w:hyperlink>
                    <w:r>
                      <w:rPr>
                        <w:rStyle w:val="FooterChar"/>
                        <w:rFonts w:ascii="Helvetica" w:hAnsi="Helvetica"/>
                        <w:color w:val="262626" w:themeColor="text1" w:themeTint="D9"/>
                        <w:sz w:val="22"/>
                        <w:szCs w:val="22"/>
                        <w:lang w:val="de-DE"/>
                      </w:rPr>
                      <w:t xml:space="preserve"> </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0F8529B" w14:textId="77777777" w:rsidR="00E55634" w:rsidRDefault="00E55634" w:rsidP="00534452">
      <w:r>
        <w:separator/>
      </w:r>
    </w:p>
  </w:footnote>
  <w:footnote w:type="continuationSeparator" w:id="0">
    <w:p w14:paraId="7B0C426B" w14:textId="77777777" w:rsidR="00E55634" w:rsidRDefault="00E55634" w:rsidP="00534452">
      <w:r>
        <w:continuationSeparator/>
      </w:r>
    </w:p>
  </w:footnote>
  <w:footnote w:id="1">
    <w:p w14:paraId="312B8CA2" w14:textId="5FBBE286" w:rsidR="00907EB6" w:rsidRPr="00B34AEC" w:rsidRDefault="00907EB6" w:rsidP="00B34AEC">
      <w:pPr>
        <w:pStyle w:val="Voetnoottekst"/>
        <w:rPr>
          <w:lang w:val="fr-BE"/>
        </w:rPr>
      </w:pPr>
      <w:r w:rsidRPr="00546EB5">
        <w:rPr>
          <w:rStyle w:val="Voetnootmarkering"/>
          <w:lang w:val="nl-BE"/>
        </w:rPr>
        <w:footnoteRef/>
      </w:r>
      <w:r w:rsidRPr="00B34AEC">
        <w:rPr>
          <w:lang w:val="fr-BE"/>
        </w:rPr>
        <w:t xml:space="preserve"> </w:t>
      </w:r>
      <w:r w:rsidRPr="00B34AEC">
        <w:rPr>
          <w:rFonts w:eastAsia="Calibri"/>
          <w:lang w:val="fr-BE"/>
        </w:rPr>
        <w:t xml:space="preserve">FSC-STD-40-004 V3-1 Certification </w:t>
      </w:r>
      <w:r w:rsidRPr="00B34AEC">
        <w:rPr>
          <w:rFonts w:eastAsia="Calibri"/>
          <w:iCs/>
          <w:lang w:val="fr-BE"/>
        </w:rPr>
        <w:t xml:space="preserve">Chain of </w:t>
      </w:r>
      <w:proofErr w:type="spellStart"/>
      <w:r w:rsidRPr="00B34AEC">
        <w:rPr>
          <w:rFonts w:eastAsia="Calibri"/>
          <w:iCs/>
          <w:lang w:val="fr-BE"/>
        </w:rPr>
        <w:t>Custody</w:t>
      </w:r>
      <w:proofErr w:type="spellEnd"/>
      <w:r w:rsidRPr="00B34AEC">
        <w:rPr>
          <w:rFonts w:eastAsia="Calibri"/>
          <w:iCs/>
          <w:lang w:val="fr-BE"/>
        </w:rPr>
        <w:t xml:space="preserve"> – § 7 Exigences fondamentales FSC en ma</w:t>
      </w:r>
      <w:r>
        <w:rPr>
          <w:rFonts w:eastAsia="Calibri"/>
          <w:iCs/>
          <w:lang w:val="fr-BE"/>
        </w:rPr>
        <w:t>tière de travail</w:t>
      </w:r>
    </w:p>
  </w:footnote>
  <w:footnote w:id="2">
    <w:p w14:paraId="7EA440C1" w14:textId="77777777" w:rsidR="00907EB6" w:rsidRPr="00F94E76" w:rsidRDefault="00907EB6" w:rsidP="00F94E76">
      <w:pPr>
        <w:pStyle w:val="Voetnoottekst"/>
        <w:rPr>
          <w:lang w:val="fr-BE"/>
        </w:rPr>
      </w:pPr>
      <w:r w:rsidRPr="00546EB5">
        <w:rPr>
          <w:rStyle w:val="Voetnootmarkering"/>
          <w:lang w:val="nl-BE"/>
        </w:rPr>
        <w:footnoteRef/>
      </w:r>
      <w:r w:rsidRPr="00F94E76">
        <w:rPr>
          <w:lang w:val="fr-BE"/>
        </w:rPr>
        <w:t xml:space="preserve"> Cette déclaration de politique peut être un document distinct spécifiquement </w:t>
      </w:r>
      <w:r>
        <w:rPr>
          <w:lang w:val="fr-BE"/>
        </w:rPr>
        <w:t xml:space="preserve">établi </w:t>
      </w:r>
      <w:r w:rsidRPr="00F94E76">
        <w:rPr>
          <w:lang w:val="fr-BE"/>
        </w:rPr>
        <w:t>à cette fin, ou peut être substantiellement incorporée dans une déclaration de politique plus large (ou un ensemble de déclarations de politique).</w:t>
      </w:r>
    </w:p>
  </w:footnote>
  <w:footnote w:id="3">
    <w:p w14:paraId="2E4E7FE3" w14:textId="0CA0005D" w:rsidR="00907EB6" w:rsidRPr="00F94E76" w:rsidRDefault="00907EB6" w:rsidP="00F94E76">
      <w:pPr>
        <w:pStyle w:val="Voetnoottekst"/>
        <w:rPr>
          <w:lang w:val="fr-BE"/>
        </w:rPr>
      </w:pPr>
      <w:r w:rsidRPr="00546EB5">
        <w:rPr>
          <w:rStyle w:val="Voetnootmarkering"/>
          <w:lang w:val="nl-BE"/>
        </w:rPr>
        <w:footnoteRef/>
      </w:r>
      <w:r w:rsidRPr="00F94E76">
        <w:rPr>
          <w:lang w:val="fr-BE"/>
        </w:rPr>
        <w:t xml:space="preserve"> Le certificateur utilise l'auto-évaluation pour guider l'audit et la vérification sur place de la conformité </w:t>
      </w:r>
      <w:r>
        <w:rPr>
          <w:lang w:val="fr-BE"/>
        </w:rPr>
        <w:t>avec</w:t>
      </w:r>
      <w:r w:rsidRPr="00F94E76">
        <w:rPr>
          <w:lang w:val="fr-BE"/>
        </w:rPr>
        <w:t xml:space="preserve"> la norme. Des déclarations incorrectes dans le cadre de l'auto-évaluation peuvent entraîner la suspension ou la résiliation du certificat.</w:t>
      </w:r>
    </w:p>
  </w:footnote>
  <w:footnote w:id="4">
    <w:p w14:paraId="3433DB7E" w14:textId="77777777" w:rsidR="00907EB6" w:rsidRPr="00F94E76" w:rsidRDefault="00907EB6" w:rsidP="00AD70A5">
      <w:pPr>
        <w:pStyle w:val="Voetnoottekst"/>
        <w:rPr>
          <w:lang w:val="fr-BE"/>
        </w:rPr>
      </w:pPr>
      <w:r>
        <w:rPr>
          <w:rStyle w:val="Voetnootmarkering"/>
        </w:rPr>
        <w:footnoteRef/>
      </w:r>
      <w:r w:rsidRPr="00AD70A5">
        <w:rPr>
          <w:lang w:val="fr-BE"/>
        </w:rPr>
        <w:t xml:space="preserve"> </w:t>
      </w:r>
      <w:r w:rsidRPr="00F94E76">
        <w:rPr>
          <w:lang w:val="fr-BE"/>
        </w:rPr>
        <w:t>Si votre entreprise travaille avec des sous-traitants (pour les activités relevant du champ d'application de votre certificat), une auto-évaluation devra également être disponible pour eux (les sous-traitants certifiés l'auront déjà à disposition).</w:t>
      </w:r>
    </w:p>
  </w:footnote>
  <w:footnote w:id="5">
    <w:p w14:paraId="5EC2DFDF" w14:textId="77777777" w:rsidR="00CA054F" w:rsidRPr="00857844" w:rsidRDefault="00CA054F" w:rsidP="00CA054F">
      <w:pPr>
        <w:pStyle w:val="Voetnoottekst"/>
        <w:rPr>
          <w:lang w:val="fr-BE"/>
        </w:rPr>
      </w:pPr>
      <w:r>
        <w:rPr>
          <w:rStyle w:val="Voetnootmarkering"/>
        </w:rPr>
        <w:footnoteRef/>
      </w:r>
      <w:r w:rsidRPr="00857844">
        <w:rPr>
          <w:lang w:val="fr-BE"/>
        </w:rPr>
        <w:t xml:space="preserve"> L'enseignement obligatoire à temps plein prend fin à partir du moment où le mineur a terminé au moins les deux premières années de l'enseignement secondaire avec un programme complet et se termine en tout cas lorsqu'il a </w:t>
      </w:r>
      <w:r w:rsidRPr="001F720E">
        <w:rPr>
          <w:lang w:val="fr-BE"/>
        </w:rPr>
        <w:t>atteint l'âge de 16 ans</w:t>
      </w:r>
      <w:r w:rsidRPr="00857844">
        <w:rPr>
          <w:lang w:val="fr-BE"/>
        </w:rPr>
        <w:t>. Après l'enseignement obligatoire à temps plein, les mineurs sont toujours soumis à l'enseignement obligatoire à temps partiel jusqu'à l'âge de 18 ans.</w:t>
      </w:r>
    </w:p>
  </w:footnote>
  <w:footnote w:id="6">
    <w:p w14:paraId="3C16CF0B" w14:textId="1388DA75" w:rsidR="00907EB6" w:rsidRPr="00907EB6" w:rsidRDefault="00907EB6" w:rsidP="00907EB6">
      <w:pPr>
        <w:pStyle w:val="Voetnoottekst"/>
        <w:rPr>
          <w:lang w:val="fr-BE"/>
        </w:rPr>
      </w:pPr>
      <w:r>
        <w:rPr>
          <w:rStyle w:val="Voetnootmarkering"/>
        </w:rPr>
        <w:footnoteRef/>
      </w:r>
      <w:r w:rsidRPr="00907EB6">
        <w:rPr>
          <w:lang w:val="fr-BE"/>
        </w:rPr>
        <w:t xml:space="preserve"> En plus de </w:t>
      </w:r>
      <w:r>
        <w:rPr>
          <w:lang w:val="fr-BE"/>
        </w:rPr>
        <w:t>se</w:t>
      </w:r>
      <w:r w:rsidRPr="00907EB6">
        <w:rPr>
          <w:lang w:val="fr-BE"/>
        </w:rPr>
        <w:t>s propres employés, il peut être utile ou nécessaire dans des situations spécifiques de prêter également attention à la situation des sous-traitants (actifs dans le cadre du certificat).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F5BA99" w14:textId="77777777" w:rsidR="00907EB6" w:rsidRDefault="00907EB6" w:rsidP="00CE4FA7">
    <w:pPr>
      <w:pStyle w:val="Koptekst"/>
      <w:tabs>
        <w:tab w:val="clear" w:pos="4320"/>
        <w:tab w:val="clear" w:pos="8640"/>
        <w:tab w:val="left" w:pos="4890"/>
      </w:tabs>
    </w:pPr>
    <w:r>
      <w:rPr>
        <w:noProof/>
        <w:lang w:val="nl-BE" w:eastAsia="nl-BE"/>
      </w:rPr>
      <w:drawing>
        <wp:anchor distT="0" distB="0" distL="114300" distR="114300" simplePos="0" relativeHeight="251670528" behindDoc="1" locked="0" layoutInCell="1" allowOverlap="1" wp14:anchorId="5FB84492" wp14:editId="3B2B6C1B">
          <wp:simplePos x="0" y="0"/>
          <wp:positionH relativeFrom="column">
            <wp:posOffset>-1143000</wp:posOffset>
          </wp:positionH>
          <wp:positionV relativeFrom="paragraph">
            <wp:posOffset>-449580</wp:posOffset>
          </wp:positionV>
          <wp:extent cx="7586130" cy="1950720"/>
          <wp:effectExtent l="0" t="0" r="8890" b="5080"/>
          <wp:wrapNone/>
          <wp:docPr id="10"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300.png"/>
                  <pic:cNvPicPr/>
                </pic:nvPicPr>
                <pic:blipFill>
                  <a:blip r:embed="rId1">
                    <a:extLst>
                      <a:ext uri="{28A0092B-C50C-407E-A947-70E740481C1C}">
                        <a14:useLocalDpi xmlns:a14="http://schemas.microsoft.com/office/drawing/2010/main" val="0"/>
                      </a:ext>
                    </a:extLst>
                  </a:blip>
                  <a:stretch>
                    <a:fillRect/>
                  </a:stretch>
                </pic:blipFill>
                <pic:spPr>
                  <a:xfrm>
                    <a:off x="0" y="0"/>
                    <a:ext cx="7586130" cy="1950720"/>
                  </a:xfrm>
                  <a:prstGeom prst="rect">
                    <a:avLst/>
                  </a:prstGeom>
                  <a:extLst>
                    <a:ext uri="{FAA26D3D-D897-4be2-8F04-BA451C77F1D7}">
                      <ma14:placeholderFlag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pic:spPr>
              </pic:pic>
            </a:graphicData>
          </a:graphic>
        </wp:anchor>
      </w:drawing>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1E831C" w14:textId="7C8DD443" w:rsidR="00907EB6" w:rsidRDefault="00907EB6">
    <w:pPr>
      <w:pStyle w:val="Koptekst"/>
    </w:pPr>
    <w:r>
      <w:rPr>
        <w:noProof/>
        <w:lang w:val="nl-BE" w:eastAsia="nl-BE"/>
      </w:rPr>
      <w:drawing>
        <wp:anchor distT="0" distB="0" distL="114300" distR="114300" simplePos="0" relativeHeight="251658240" behindDoc="1" locked="0" layoutInCell="1" allowOverlap="1" wp14:anchorId="65D45199" wp14:editId="1D4B3745">
          <wp:simplePos x="0" y="0"/>
          <wp:positionH relativeFrom="column">
            <wp:posOffset>-1184910</wp:posOffset>
          </wp:positionH>
          <wp:positionV relativeFrom="paragraph">
            <wp:posOffset>-449580</wp:posOffset>
          </wp:positionV>
          <wp:extent cx="7586130" cy="1950720"/>
          <wp:effectExtent l="0" t="0" r="8890" b="508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300.png"/>
                  <pic:cNvPicPr/>
                </pic:nvPicPr>
                <pic:blipFill>
                  <a:blip r:embed="rId1">
                    <a:extLst>
                      <a:ext uri="{28A0092B-C50C-407E-A947-70E740481C1C}">
                        <a14:useLocalDpi xmlns:a14="http://schemas.microsoft.com/office/drawing/2010/main" val="0"/>
                      </a:ext>
                    </a:extLst>
                  </a:blip>
                  <a:stretch>
                    <a:fillRect/>
                  </a:stretch>
                </pic:blipFill>
                <pic:spPr>
                  <a:xfrm>
                    <a:off x="0" y="0"/>
                    <a:ext cx="7586130" cy="1950720"/>
                  </a:xfrm>
                  <a:prstGeom prst="rect">
                    <a:avLst/>
                  </a:prstGeom>
                  <a:extLs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598226" w14:textId="77777777" w:rsidR="00907EB6" w:rsidRDefault="00907EB6">
    <w:pPr>
      <w:pStyle w:val="Koptekst"/>
    </w:pPr>
    <w:r>
      <w:rPr>
        <w:noProof/>
        <w:lang w:val="nl-BE" w:eastAsia="nl-BE"/>
      </w:rPr>
      <w:drawing>
        <wp:anchor distT="0" distB="0" distL="114300" distR="114300" simplePos="0" relativeHeight="251657216" behindDoc="1" locked="0" layoutInCell="1" allowOverlap="1" wp14:anchorId="69941FFD" wp14:editId="729C2983">
          <wp:simplePos x="0" y="0"/>
          <wp:positionH relativeFrom="column">
            <wp:posOffset>-1143000</wp:posOffset>
          </wp:positionH>
          <wp:positionV relativeFrom="paragraph">
            <wp:posOffset>-449580</wp:posOffset>
          </wp:positionV>
          <wp:extent cx="7586130" cy="1950720"/>
          <wp:effectExtent l="0" t="0" r="8890" b="508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300.png"/>
                  <pic:cNvPicPr/>
                </pic:nvPicPr>
                <pic:blipFill>
                  <a:blip r:embed="rId1">
                    <a:extLst>
                      <a:ext uri="{28A0092B-C50C-407E-A947-70E740481C1C}">
                        <a14:useLocalDpi xmlns:a14="http://schemas.microsoft.com/office/drawing/2010/main" val="0"/>
                      </a:ext>
                    </a:extLst>
                  </a:blip>
                  <a:stretch>
                    <a:fillRect/>
                  </a:stretch>
                </pic:blipFill>
                <pic:spPr>
                  <a:xfrm>
                    <a:off x="0" y="0"/>
                    <a:ext cx="7586130" cy="1950720"/>
                  </a:xfrm>
                  <a:prstGeom prst="rect">
                    <a:avLst/>
                  </a:prstGeom>
                  <a:extLs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multilevel"/>
    <w:tmpl w:val="360236E8"/>
    <w:lvl w:ilvl="0">
      <w:start w:val="1"/>
      <w:numFmt w:val="decimal"/>
      <w:pStyle w:val="Kop1"/>
      <w:lvlText w:val="%1"/>
      <w:lvlJc w:val="left"/>
      <w:pPr>
        <w:tabs>
          <w:tab w:val="num" w:pos="720"/>
        </w:tabs>
        <w:ind w:left="720" w:hanging="720"/>
      </w:pPr>
      <w:rPr>
        <w:rFonts w:ascii="Arial" w:eastAsia="Times New Roman" w:hAnsi="Arial" w:cs="Arial" w:hint="default"/>
      </w:rPr>
    </w:lvl>
    <w:lvl w:ilvl="1">
      <w:start w:val="1"/>
      <w:numFmt w:val="decimal"/>
      <w:pStyle w:val="Kop2"/>
      <w:lvlText w:val="%1.%2"/>
      <w:lvlJc w:val="left"/>
      <w:pPr>
        <w:tabs>
          <w:tab w:val="num" w:pos="720"/>
        </w:tabs>
        <w:ind w:left="720" w:hanging="720"/>
      </w:pPr>
      <w:rPr>
        <w:rFonts w:hint="default"/>
      </w:rPr>
    </w:lvl>
    <w:lvl w:ilvl="2">
      <w:start w:val="1"/>
      <w:numFmt w:val="decimal"/>
      <w:lvlRestart w:val="1"/>
      <w:pStyle w:val="Kop3"/>
      <w:lvlText w:val="%1.%3"/>
      <w:lvlJc w:val="left"/>
      <w:pPr>
        <w:tabs>
          <w:tab w:val="num" w:pos="720"/>
        </w:tabs>
        <w:ind w:left="720" w:hanging="720"/>
      </w:pPr>
      <w:rPr>
        <w:rFonts w:hint="default"/>
      </w:rPr>
    </w:lvl>
    <w:lvl w:ilvl="3">
      <w:start w:val="1"/>
      <w:numFmt w:val="decimal"/>
      <w:lvlRestart w:val="2"/>
      <w:pStyle w:val="Kop4"/>
      <w:lvlText w:val="%1.%2.%4"/>
      <w:lvlJc w:val="left"/>
      <w:pPr>
        <w:tabs>
          <w:tab w:val="num" w:pos="1440"/>
        </w:tabs>
        <w:ind w:left="1440" w:hanging="720"/>
      </w:pPr>
      <w:rPr>
        <w:rFonts w:cs="Times New Roman" w:hint="default"/>
        <w:b w:val="0"/>
        <w:bCs w:val="0"/>
        <w:i w:val="0"/>
        <w:iCs w:val="0"/>
        <w:caps w:val="0"/>
        <w:smallCaps w:val="0"/>
        <w:strike w:val="0"/>
        <w:dstrike w:val="0"/>
        <w:noProof w:val="0"/>
        <w:vanish w:val="0"/>
        <w:color w:val="auto"/>
        <w:spacing w:val="0"/>
        <w:kern w:val="0"/>
        <w:position w:val="0"/>
        <w:u w:val="none"/>
        <w:vertAlign w:val="baseline"/>
        <w:em w:val="none"/>
        <w:lang w:bidi="ar-SA"/>
      </w:rPr>
    </w:lvl>
    <w:lvl w:ilvl="4">
      <w:start w:val="1"/>
      <w:numFmt w:val="lowerLetter"/>
      <w:pStyle w:val="Kop5"/>
      <w:lvlText w:val="%5)"/>
      <w:lvlJc w:val="left"/>
      <w:pPr>
        <w:tabs>
          <w:tab w:val="num" w:pos="1077"/>
        </w:tabs>
        <w:ind w:left="1077" w:hanging="357"/>
      </w:pPr>
      <w:rPr>
        <w:rFonts w:hint="default"/>
        <w:lang w:val="en-GB"/>
      </w:rPr>
    </w:lvl>
    <w:lvl w:ilvl="5">
      <w:start w:val="1"/>
      <w:numFmt w:val="lowerRoman"/>
      <w:pStyle w:val="Kop6"/>
      <w:lvlText w:val="%6."/>
      <w:lvlJc w:val="right"/>
      <w:pPr>
        <w:tabs>
          <w:tab w:val="num" w:pos="1644"/>
        </w:tabs>
        <w:ind w:left="1644" w:hanging="283"/>
      </w:pPr>
      <w:rPr>
        <w:rFonts w:hint="default"/>
        <w:lang w:val="en-CA"/>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
    <w:nsid w:val="FFFFFF81"/>
    <w:multiLevelType w:val="singleLevel"/>
    <w:tmpl w:val="4D88A91C"/>
    <w:lvl w:ilvl="0">
      <w:start w:val="1"/>
      <w:numFmt w:val="bullet"/>
      <w:pStyle w:val="Lijstopsomteken4"/>
      <w:lvlText w:val=""/>
      <w:lvlJc w:val="left"/>
      <w:pPr>
        <w:tabs>
          <w:tab w:val="num" w:pos="1209"/>
        </w:tabs>
        <w:ind w:left="1209" w:hanging="360"/>
      </w:pPr>
      <w:rPr>
        <w:rFonts w:ascii="Symbol" w:hAnsi="Symbol" w:hint="default"/>
      </w:rPr>
    </w:lvl>
  </w:abstractNum>
  <w:abstractNum w:abstractNumId="2">
    <w:nsid w:val="FFFFFF83"/>
    <w:multiLevelType w:val="singleLevel"/>
    <w:tmpl w:val="D2045A72"/>
    <w:lvl w:ilvl="0">
      <w:start w:val="1"/>
      <w:numFmt w:val="bullet"/>
      <w:pStyle w:val="Lijstopsomteken2"/>
      <w:lvlText w:val=""/>
      <w:lvlJc w:val="left"/>
      <w:pPr>
        <w:tabs>
          <w:tab w:val="num" w:pos="643"/>
        </w:tabs>
        <w:ind w:left="643" w:hanging="360"/>
      </w:pPr>
      <w:rPr>
        <w:rFonts w:ascii="Symbol" w:hAnsi="Symbol" w:hint="default"/>
      </w:rPr>
    </w:lvl>
  </w:abstractNum>
  <w:abstractNum w:abstractNumId="3">
    <w:nsid w:val="00000035"/>
    <w:multiLevelType w:val="multilevel"/>
    <w:tmpl w:val="00000000"/>
    <w:lvl w:ilvl="0">
      <w:start w:val="1"/>
      <w:numFmt w:val="decimal"/>
      <w:pStyle w:val="Level1"/>
      <w:lvlText w:val="1.%1_"/>
      <w:lvlJc w:val="left"/>
      <w:pPr>
        <w:tabs>
          <w:tab w:val="num" w:pos="720"/>
        </w:tabs>
        <w:ind w:left="720" w:hanging="720"/>
      </w:pPr>
      <w:rPr>
        <w:rFonts w:ascii="Arial" w:hAnsi="Arial" w:cs="Times New Roman"/>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numFmt w:val="decimal"/>
      <w:lvlText w:val=""/>
      <w:lvlJc w:val="left"/>
      <w:rPr>
        <w:rFonts w:cs="Times New Roman"/>
      </w:rPr>
    </w:lvl>
  </w:abstractNum>
  <w:abstractNum w:abstractNumId="4">
    <w:nsid w:val="0CED21E5"/>
    <w:multiLevelType w:val="hybridMultilevel"/>
    <w:tmpl w:val="1D42CB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42B3100C"/>
    <w:multiLevelType w:val="hybridMultilevel"/>
    <w:tmpl w:val="6D468D18"/>
    <w:lvl w:ilvl="0" w:tplc="D4BEF3AA">
      <w:start w:val="7"/>
      <w:numFmt w:val="bullet"/>
      <w:lvlText w:val="-"/>
      <w:lvlJc w:val="left"/>
      <w:pPr>
        <w:ind w:left="720" w:hanging="360"/>
      </w:pPr>
      <w:rPr>
        <w:rFonts w:ascii="Arial" w:eastAsia="Times New Roman" w:hAnsi="Arial" w:cs="Arial" w:hint="default"/>
      </w:rPr>
    </w:lvl>
    <w:lvl w:ilvl="1" w:tplc="08130003">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Marlett" w:hAnsi="Marlett"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Marlett" w:hAnsi="Marlett"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Marlett" w:hAnsi="Marlett" w:hint="default"/>
      </w:rPr>
    </w:lvl>
  </w:abstractNum>
  <w:abstractNum w:abstractNumId="6">
    <w:nsid w:val="522B7610"/>
    <w:multiLevelType w:val="hybridMultilevel"/>
    <w:tmpl w:val="70A6EAA4"/>
    <w:lvl w:ilvl="0" w:tplc="9DA693C8">
      <w:start w:val="1"/>
      <w:numFmt w:val="bullet"/>
      <w:pStyle w:val="Lijstopsomteken"/>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566940D6"/>
    <w:multiLevelType w:val="multilevel"/>
    <w:tmpl w:val="892283F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8">
    <w:nsid w:val="566D5502"/>
    <w:multiLevelType w:val="hybridMultilevel"/>
    <w:tmpl w:val="0BCAA7AC"/>
    <w:lvl w:ilvl="0" w:tplc="D4BEF3AA">
      <w:start w:val="7"/>
      <w:numFmt w:val="bullet"/>
      <w:lvlText w:val="-"/>
      <w:lvlJc w:val="left"/>
      <w:pPr>
        <w:ind w:left="720" w:hanging="360"/>
      </w:pPr>
      <w:rPr>
        <w:rFonts w:ascii="Arial" w:eastAsia="Times New Roman" w:hAnsi="Arial" w:cs="Arial" w:hint="default"/>
      </w:rPr>
    </w:lvl>
    <w:lvl w:ilvl="1" w:tplc="08130003">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Marlett" w:hAnsi="Marlett"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Marlett" w:hAnsi="Marlett"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Marlett" w:hAnsi="Marlett" w:hint="default"/>
      </w:rPr>
    </w:lvl>
  </w:abstractNum>
  <w:abstractNum w:abstractNumId="9">
    <w:nsid w:val="5CBC6197"/>
    <w:multiLevelType w:val="hybridMultilevel"/>
    <w:tmpl w:val="3ED4BE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72880A28"/>
    <w:multiLevelType w:val="multilevel"/>
    <w:tmpl w:val="CA34A53A"/>
    <w:lvl w:ilvl="0">
      <w:start w:val="1"/>
      <w:numFmt w:val="lowerLetter"/>
      <w:pStyle w:val="Lijstnummering"/>
      <w:lvlText w:val="%1)"/>
      <w:lvlJc w:val="left"/>
      <w:pPr>
        <w:tabs>
          <w:tab w:val="num" w:pos="360"/>
        </w:tabs>
        <w:ind w:left="400" w:hanging="400"/>
      </w:pPr>
      <w:rPr>
        <w:rFonts w:cs="Times New Roman"/>
        <w:dstrike w:val="0"/>
      </w:rPr>
    </w:lvl>
    <w:lvl w:ilvl="1">
      <w:start w:val="1"/>
      <w:numFmt w:val="decimal"/>
      <w:pStyle w:val="Lijstnummering2"/>
      <w:lvlText w:val="%2)"/>
      <w:lvlJc w:val="left"/>
      <w:pPr>
        <w:tabs>
          <w:tab w:val="num" w:pos="1080"/>
        </w:tabs>
        <w:ind w:left="800" w:hanging="400"/>
      </w:pPr>
      <w:rPr>
        <w:rFonts w:cs="Times New Roman"/>
      </w:rPr>
    </w:lvl>
    <w:lvl w:ilvl="2">
      <w:start w:val="1"/>
      <w:numFmt w:val="lowerRoman"/>
      <w:pStyle w:val="Lijstnummering3"/>
      <w:lvlText w:val="%3)"/>
      <w:lvlJc w:val="left"/>
      <w:pPr>
        <w:tabs>
          <w:tab w:val="num" w:pos="1800"/>
        </w:tabs>
        <w:ind w:left="1200" w:hanging="400"/>
      </w:pPr>
      <w:rPr>
        <w:rFonts w:cs="Times New Roman"/>
      </w:rPr>
    </w:lvl>
    <w:lvl w:ilvl="3">
      <w:start w:val="1"/>
      <w:numFmt w:val="upperRoman"/>
      <w:pStyle w:val="Lijstnummering4"/>
      <w:lvlText w:val="%4)"/>
      <w:lvlJc w:val="left"/>
      <w:pPr>
        <w:tabs>
          <w:tab w:val="num" w:pos="2520"/>
        </w:tabs>
        <w:ind w:left="1600" w:hanging="400"/>
      </w:pPr>
      <w:rPr>
        <w:rFonts w:cs="Times New Roman"/>
      </w:rPr>
    </w:lvl>
    <w:lvl w:ilvl="4">
      <w:start w:val="1"/>
      <w:numFmt w:val="none"/>
      <w:pStyle w:val="zzLn5"/>
      <w:suff w:val="nothing"/>
      <w:lvlText w:val=" "/>
      <w:lvlJc w:val="left"/>
      <w:pPr>
        <w:tabs>
          <w:tab w:val="num" w:pos="3240"/>
        </w:tabs>
      </w:pPr>
      <w:rPr>
        <w:rFonts w:cs="Times New Roman"/>
      </w:rPr>
    </w:lvl>
    <w:lvl w:ilvl="5">
      <w:start w:val="1"/>
      <w:numFmt w:val="none"/>
      <w:pStyle w:val="zzLn6"/>
      <w:suff w:val="nothing"/>
      <w:lvlText w:val=" "/>
      <w:lvlJc w:val="left"/>
      <w:pPr>
        <w:tabs>
          <w:tab w:val="num" w:pos="3960"/>
        </w:tabs>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1">
    <w:nsid w:val="7A6C4306"/>
    <w:multiLevelType w:val="hybridMultilevel"/>
    <w:tmpl w:val="1C52BE64"/>
    <w:lvl w:ilvl="0" w:tplc="BD62D68E">
      <w:start w:val="7"/>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3"/>
    <w:lvlOverride w:ilvl="0">
      <w:startOverride w:val="4"/>
      <w:lvl w:ilvl="0">
        <w:start w:val="4"/>
        <w:numFmt w:val="decimal"/>
        <w:pStyle w:val="Level1"/>
        <w:lvlText w:val="1.%1_"/>
        <w:lvlJc w:val="left"/>
        <w:rPr>
          <w:rFonts w:cs="Times New Roman"/>
        </w:rPr>
      </w:lvl>
    </w:lvlOverride>
    <w:lvlOverride w:ilvl="1">
      <w:startOverride w:val="1"/>
      <w:lvl w:ilvl="1">
        <w:start w:val="1"/>
        <w:numFmt w:val="decimal"/>
        <w:lvlText w:val="%2"/>
        <w:lvlJc w:val="left"/>
        <w:rPr>
          <w:rFonts w:cs="Times New Roman"/>
        </w:rPr>
      </w:lvl>
    </w:lvlOverride>
    <w:lvlOverride w:ilvl="2">
      <w:startOverride w:val="1"/>
      <w:lvl w:ilvl="2">
        <w:start w:val="1"/>
        <w:numFmt w:val="decimal"/>
        <w:lvlText w:val="%3"/>
        <w:lvlJc w:val="left"/>
        <w:rPr>
          <w:rFonts w:cs="Times New Roman"/>
        </w:rPr>
      </w:lvl>
    </w:lvlOverride>
    <w:lvlOverride w:ilvl="3">
      <w:startOverride w:val="1"/>
      <w:lvl w:ilvl="3">
        <w:start w:val="1"/>
        <w:numFmt w:val="decimal"/>
        <w:lvlText w:val="%4"/>
        <w:lvlJc w:val="left"/>
        <w:rPr>
          <w:rFonts w:cs="Times New Roman"/>
        </w:rPr>
      </w:lvl>
    </w:lvlOverride>
    <w:lvlOverride w:ilvl="4">
      <w:startOverride w:val="1"/>
      <w:lvl w:ilvl="4">
        <w:start w:val="1"/>
        <w:numFmt w:val="decimal"/>
        <w:lvlText w:val="%5"/>
        <w:lvlJc w:val="left"/>
        <w:rPr>
          <w:rFonts w:cs="Times New Roman"/>
        </w:rPr>
      </w:lvl>
    </w:lvlOverride>
    <w:lvlOverride w:ilvl="5">
      <w:startOverride w:val="1"/>
      <w:lvl w:ilvl="5">
        <w:start w:val="1"/>
        <w:numFmt w:val="decimal"/>
        <w:lvlText w:val="%6"/>
        <w:lvlJc w:val="left"/>
        <w:rPr>
          <w:rFonts w:cs="Times New Roman"/>
        </w:rPr>
      </w:lvl>
    </w:lvlOverride>
    <w:lvlOverride w:ilvl="6">
      <w:startOverride w:val="1"/>
      <w:lvl w:ilvl="6">
        <w:start w:val="1"/>
        <w:numFmt w:val="decimal"/>
        <w:lvlText w:val="%7"/>
        <w:lvlJc w:val="left"/>
        <w:rPr>
          <w:rFonts w:cs="Times New Roman"/>
        </w:rPr>
      </w:lvl>
    </w:lvlOverride>
    <w:lvlOverride w:ilvl="7">
      <w:startOverride w:val="1"/>
      <w:lvl w:ilvl="7">
        <w:start w:val="1"/>
        <w:numFmt w:val="decimal"/>
        <w:lvlText w:val="%8"/>
        <w:lvlJc w:val="left"/>
        <w:rPr>
          <w:rFonts w:cs="Times New Roman"/>
        </w:rPr>
      </w:lvl>
    </w:lvlOverride>
  </w:num>
  <w:num w:numId="2">
    <w:abstractNumId w:val="10"/>
  </w:num>
  <w:num w:numId="3">
    <w:abstractNumId w:val="6"/>
  </w:num>
  <w:num w:numId="4">
    <w:abstractNumId w:val="2"/>
  </w:num>
  <w:num w:numId="5">
    <w:abstractNumId w:val="1"/>
  </w:num>
  <w:num w:numId="6">
    <w:abstractNumId w:val="7"/>
  </w:num>
  <w:num w:numId="7">
    <w:abstractNumId w:val="0"/>
  </w:num>
  <w:num w:numId="8">
    <w:abstractNumId w:val="9"/>
  </w:num>
  <w:num w:numId="9">
    <w:abstractNumId w:val="5"/>
  </w:num>
  <w:num w:numId="10">
    <w:abstractNumId w:val="8"/>
  </w:num>
  <w:num w:numId="11">
    <w:abstractNumId w:val="4"/>
  </w:num>
  <w:num w:numId="12">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0093"/>
    <w:rsid w:val="0000092E"/>
    <w:rsid w:val="00003466"/>
    <w:rsid w:val="00004F8F"/>
    <w:rsid w:val="000100FD"/>
    <w:rsid w:val="00010F00"/>
    <w:rsid w:val="00011A9B"/>
    <w:rsid w:val="000127F4"/>
    <w:rsid w:val="00012CA9"/>
    <w:rsid w:val="00012EE9"/>
    <w:rsid w:val="00013493"/>
    <w:rsid w:val="00014A2B"/>
    <w:rsid w:val="0001506D"/>
    <w:rsid w:val="00016171"/>
    <w:rsid w:val="000161B3"/>
    <w:rsid w:val="000171C2"/>
    <w:rsid w:val="000204EE"/>
    <w:rsid w:val="000215BE"/>
    <w:rsid w:val="00022D3A"/>
    <w:rsid w:val="00023C64"/>
    <w:rsid w:val="00023CC5"/>
    <w:rsid w:val="00024D8C"/>
    <w:rsid w:val="00024EE9"/>
    <w:rsid w:val="00025DA9"/>
    <w:rsid w:val="000310F0"/>
    <w:rsid w:val="000317B7"/>
    <w:rsid w:val="00032E27"/>
    <w:rsid w:val="000351E5"/>
    <w:rsid w:val="00036ABC"/>
    <w:rsid w:val="00040027"/>
    <w:rsid w:val="00040921"/>
    <w:rsid w:val="00043BAD"/>
    <w:rsid w:val="00043E0C"/>
    <w:rsid w:val="00046B2F"/>
    <w:rsid w:val="00047955"/>
    <w:rsid w:val="00047DBD"/>
    <w:rsid w:val="00047DF1"/>
    <w:rsid w:val="00050BF4"/>
    <w:rsid w:val="00051171"/>
    <w:rsid w:val="000538F7"/>
    <w:rsid w:val="000539D6"/>
    <w:rsid w:val="000543B0"/>
    <w:rsid w:val="000546EE"/>
    <w:rsid w:val="0005471E"/>
    <w:rsid w:val="00054740"/>
    <w:rsid w:val="00054844"/>
    <w:rsid w:val="0005525F"/>
    <w:rsid w:val="0005562F"/>
    <w:rsid w:val="0005590F"/>
    <w:rsid w:val="00056EBD"/>
    <w:rsid w:val="00056F09"/>
    <w:rsid w:val="000574AD"/>
    <w:rsid w:val="000578A3"/>
    <w:rsid w:val="00060873"/>
    <w:rsid w:val="00062E7E"/>
    <w:rsid w:val="00064021"/>
    <w:rsid w:val="00065706"/>
    <w:rsid w:val="00065A73"/>
    <w:rsid w:val="00066FAB"/>
    <w:rsid w:val="0007016A"/>
    <w:rsid w:val="000713CD"/>
    <w:rsid w:val="00071877"/>
    <w:rsid w:val="00071D91"/>
    <w:rsid w:val="0007201F"/>
    <w:rsid w:val="00073439"/>
    <w:rsid w:val="00073CE5"/>
    <w:rsid w:val="00074FB9"/>
    <w:rsid w:val="0007631D"/>
    <w:rsid w:val="0007768D"/>
    <w:rsid w:val="000779DB"/>
    <w:rsid w:val="00081430"/>
    <w:rsid w:val="00081619"/>
    <w:rsid w:val="00082B17"/>
    <w:rsid w:val="00083140"/>
    <w:rsid w:val="00083C36"/>
    <w:rsid w:val="000850D0"/>
    <w:rsid w:val="000866C8"/>
    <w:rsid w:val="00087430"/>
    <w:rsid w:val="00087AAE"/>
    <w:rsid w:val="00087CA3"/>
    <w:rsid w:val="00091E99"/>
    <w:rsid w:val="000923A0"/>
    <w:rsid w:val="000924E6"/>
    <w:rsid w:val="00092D6E"/>
    <w:rsid w:val="000955CA"/>
    <w:rsid w:val="0009571C"/>
    <w:rsid w:val="000969F5"/>
    <w:rsid w:val="00097162"/>
    <w:rsid w:val="00097608"/>
    <w:rsid w:val="000A0424"/>
    <w:rsid w:val="000A09C1"/>
    <w:rsid w:val="000A0A2B"/>
    <w:rsid w:val="000A189E"/>
    <w:rsid w:val="000A1BA9"/>
    <w:rsid w:val="000A1CD1"/>
    <w:rsid w:val="000A6924"/>
    <w:rsid w:val="000A6A78"/>
    <w:rsid w:val="000B6C1E"/>
    <w:rsid w:val="000B759C"/>
    <w:rsid w:val="000B78EE"/>
    <w:rsid w:val="000C2351"/>
    <w:rsid w:val="000C2368"/>
    <w:rsid w:val="000C3A2F"/>
    <w:rsid w:val="000C41F4"/>
    <w:rsid w:val="000C4270"/>
    <w:rsid w:val="000C59C4"/>
    <w:rsid w:val="000C6D6D"/>
    <w:rsid w:val="000D0680"/>
    <w:rsid w:val="000D0B57"/>
    <w:rsid w:val="000D2D68"/>
    <w:rsid w:val="000D54B5"/>
    <w:rsid w:val="000D6451"/>
    <w:rsid w:val="000D6512"/>
    <w:rsid w:val="000D6F2E"/>
    <w:rsid w:val="000D7DF0"/>
    <w:rsid w:val="000D7DF9"/>
    <w:rsid w:val="000E0DAA"/>
    <w:rsid w:val="000E1122"/>
    <w:rsid w:val="000E126A"/>
    <w:rsid w:val="000E1DE9"/>
    <w:rsid w:val="000E2AE7"/>
    <w:rsid w:val="000E5480"/>
    <w:rsid w:val="000E5E48"/>
    <w:rsid w:val="000F1ABB"/>
    <w:rsid w:val="000F3083"/>
    <w:rsid w:val="000F354F"/>
    <w:rsid w:val="000F4293"/>
    <w:rsid w:val="000F5112"/>
    <w:rsid w:val="000F5B1F"/>
    <w:rsid w:val="000F67B8"/>
    <w:rsid w:val="000F6CA3"/>
    <w:rsid w:val="000F7417"/>
    <w:rsid w:val="000F7649"/>
    <w:rsid w:val="000F79B4"/>
    <w:rsid w:val="00101834"/>
    <w:rsid w:val="0010340A"/>
    <w:rsid w:val="00103556"/>
    <w:rsid w:val="00107DD1"/>
    <w:rsid w:val="00110129"/>
    <w:rsid w:val="00111585"/>
    <w:rsid w:val="001134A2"/>
    <w:rsid w:val="00114943"/>
    <w:rsid w:val="00116B5F"/>
    <w:rsid w:val="00117441"/>
    <w:rsid w:val="001175EA"/>
    <w:rsid w:val="0011764E"/>
    <w:rsid w:val="00121892"/>
    <w:rsid w:val="00122E03"/>
    <w:rsid w:val="00123177"/>
    <w:rsid w:val="001243EB"/>
    <w:rsid w:val="00124B29"/>
    <w:rsid w:val="00125E5E"/>
    <w:rsid w:val="00125EFA"/>
    <w:rsid w:val="001264DF"/>
    <w:rsid w:val="00126DE3"/>
    <w:rsid w:val="0013083B"/>
    <w:rsid w:val="001313BD"/>
    <w:rsid w:val="001338D5"/>
    <w:rsid w:val="00135A74"/>
    <w:rsid w:val="00135A90"/>
    <w:rsid w:val="001370C5"/>
    <w:rsid w:val="001370DF"/>
    <w:rsid w:val="001376CF"/>
    <w:rsid w:val="00137E5B"/>
    <w:rsid w:val="001404B5"/>
    <w:rsid w:val="00141F77"/>
    <w:rsid w:val="001428BF"/>
    <w:rsid w:val="00142DF4"/>
    <w:rsid w:val="00142FB7"/>
    <w:rsid w:val="00143609"/>
    <w:rsid w:val="00143B56"/>
    <w:rsid w:val="00143C42"/>
    <w:rsid w:val="0014514E"/>
    <w:rsid w:val="0014581B"/>
    <w:rsid w:val="00145958"/>
    <w:rsid w:val="00150428"/>
    <w:rsid w:val="001519F8"/>
    <w:rsid w:val="00153A43"/>
    <w:rsid w:val="00153B3F"/>
    <w:rsid w:val="00156E7F"/>
    <w:rsid w:val="00157A28"/>
    <w:rsid w:val="00157CD4"/>
    <w:rsid w:val="00160536"/>
    <w:rsid w:val="00160A3E"/>
    <w:rsid w:val="00161178"/>
    <w:rsid w:val="00161AA9"/>
    <w:rsid w:val="00161AEA"/>
    <w:rsid w:val="00162560"/>
    <w:rsid w:val="00163830"/>
    <w:rsid w:val="00164285"/>
    <w:rsid w:val="00165AFF"/>
    <w:rsid w:val="00165CAA"/>
    <w:rsid w:val="00166D82"/>
    <w:rsid w:val="0016780C"/>
    <w:rsid w:val="00171D2B"/>
    <w:rsid w:val="001729F7"/>
    <w:rsid w:val="00172DAE"/>
    <w:rsid w:val="00174580"/>
    <w:rsid w:val="00176152"/>
    <w:rsid w:val="00177217"/>
    <w:rsid w:val="00177344"/>
    <w:rsid w:val="0017760F"/>
    <w:rsid w:val="001805AC"/>
    <w:rsid w:val="0018265A"/>
    <w:rsid w:val="00183094"/>
    <w:rsid w:val="0018357D"/>
    <w:rsid w:val="00185000"/>
    <w:rsid w:val="00185ABA"/>
    <w:rsid w:val="0018646E"/>
    <w:rsid w:val="001868D5"/>
    <w:rsid w:val="00190394"/>
    <w:rsid w:val="00190E69"/>
    <w:rsid w:val="00191C91"/>
    <w:rsid w:val="0019465F"/>
    <w:rsid w:val="0019521D"/>
    <w:rsid w:val="00195642"/>
    <w:rsid w:val="00197F78"/>
    <w:rsid w:val="001A06D1"/>
    <w:rsid w:val="001A0C41"/>
    <w:rsid w:val="001A114D"/>
    <w:rsid w:val="001A1C7E"/>
    <w:rsid w:val="001A1CDE"/>
    <w:rsid w:val="001A4AF7"/>
    <w:rsid w:val="001A5521"/>
    <w:rsid w:val="001A5AF5"/>
    <w:rsid w:val="001A5DC8"/>
    <w:rsid w:val="001A71BF"/>
    <w:rsid w:val="001B350A"/>
    <w:rsid w:val="001B3CCA"/>
    <w:rsid w:val="001B51DE"/>
    <w:rsid w:val="001B5973"/>
    <w:rsid w:val="001C0C59"/>
    <w:rsid w:val="001C1085"/>
    <w:rsid w:val="001C21D2"/>
    <w:rsid w:val="001C23CC"/>
    <w:rsid w:val="001C3309"/>
    <w:rsid w:val="001C367A"/>
    <w:rsid w:val="001C38AD"/>
    <w:rsid w:val="001C4E90"/>
    <w:rsid w:val="001D0822"/>
    <w:rsid w:val="001D46A4"/>
    <w:rsid w:val="001D47A6"/>
    <w:rsid w:val="001D4D14"/>
    <w:rsid w:val="001D52CA"/>
    <w:rsid w:val="001D5840"/>
    <w:rsid w:val="001D7163"/>
    <w:rsid w:val="001D796F"/>
    <w:rsid w:val="001E1E03"/>
    <w:rsid w:val="001E23B5"/>
    <w:rsid w:val="001E2850"/>
    <w:rsid w:val="001E388E"/>
    <w:rsid w:val="001E3C05"/>
    <w:rsid w:val="001E67F0"/>
    <w:rsid w:val="001E75DD"/>
    <w:rsid w:val="001F1C23"/>
    <w:rsid w:val="001F2127"/>
    <w:rsid w:val="001F2885"/>
    <w:rsid w:val="001F29D0"/>
    <w:rsid w:val="001F3149"/>
    <w:rsid w:val="001F318C"/>
    <w:rsid w:val="001F6392"/>
    <w:rsid w:val="001F720E"/>
    <w:rsid w:val="001F7242"/>
    <w:rsid w:val="002009D6"/>
    <w:rsid w:val="002046F5"/>
    <w:rsid w:val="00205779"/>
    <w:rsid w:val="002062EF"/>
    <w:rsid w:val="00207088"/>
    <w:rsid w:val="00210B2F"/>
    <w:rsid w:val="00212C7C"/>
    <w:rsid w:val="002133FF"/>
    <w:rsid w:val="00213797"/>
    <w:rsid w:val="0021381A"/>
    <w:rsid w:val="00213C69"/>
    <w:rsid w:val="00214792"/>
    <w:rsid w:val="002154A2"/>
    <w:rsid w:val="00215B42"/>
    <w:rsid w:val="002164BA"/>
    <w:rsid w:val="00220293"/>
    <w:rsid w:val="002213C0"/>
    <w:rsid w:val="002213E2"/>
    <w:rsid w:val="0022162C"/>
    <w:rsid w:val="00224EFE"/>
    <w:rsid w:val="0022528C"/>
    <w:rsid w:val="002264FA"/>
    <w:rsid w:val="00226D28"/>
    <w:rsid w:val="00233FF9"/>
    <w:rsid w:val="0023416A"/>
    <w:rsid w:val="0023437B"/>
    <w:rsid w:val="002364C4"/>
    <w:rsid w:val="00236E11"/>
    <w:rsid w:val="00237020"/>
    <w:rsid w:val="00241E38"/>
    <w:rsid w:val="00242156"/>
    <w:rsid w:val="002423B2"/>
    <w:rsid w:val="0024277C"/>
    <w:rsid w:val="00242D4C"/>
    <w:rsid w:val="00243C77"/>
    <w:rsid w:val="00243CD8"/>
    <w:rsid w:val="00244C95"/>
    <w:rsid w:val="00245C99"/>
    <w:rsid w:val="002467C3"/>
    <w:rsid w:val="002473BA"/>
    <w:rsid w:val="002474E5"/>
    <w:rsid w:val="0024753F"/>
    <w:rsid w:val="00250967"/>
    <w:rsid w:val="00252DD8"/>
    <w:rsid w:val="00254B7D"/>
    <w:rsid w:val="00255B0E"/>
    <w:rsid w:val="002573CA"/>
    <w:rsid w:val="00257985"/>
    <w:rsid w:val="002611E0"/>
    <w:rsid w:val="002622CC"/>
    <w:rsid w:val="00263DC3"/>
    <w:rsid w:val="00264A58"/>
    <w:rsid w:val="00265D05"/>
    <w:rsid w:val="00266A3C"/>
    <w:rsid w:val="00270DC9"/>
    <w:rsid w:val="00272369"/>
    <w:rsid w:val="002728AA"/>
    <w:rsid w:val="0027365F"/>
    <w:rsid w:val="00274951"/>
    <w:rsid w:val="002753DF"/>
    <w:rsid w:val="00275800"/>
    <w:rsid w:val="0027626E"/>
    <w:rsid w:val="00280BAC"/>
    <w:rsid w:val="00280CB9"/>
    <w:rsid w:val="00280D8A"/>
    <w:rsid w:val="00284318"/>
    <w:rsid w:val="00284E04"/>
    <w:rsid w:val="0028555A"/>
    <w:rsid w:val="00286583"/>
    <w:rsid w:val="002866A7"/>
    <w:rsid w:val="00287E19"/>
    <w:rsid w:val="00290328"/>
    <w:rsid w:val="00290D07"/>
    <w:rsid w:val="00290F5B"/>
    <w:rsid w:val="00293D95"/>
    <w:rsid w:val="00294DD6"/>
    <w:rsid w:val="00294E34"/>
    <w:rsid w:val="00296014"/>
    <w:rsid w:val="002961F7"/>
    <w:rsid w:val="0029654D"/>
    <w:rsid w:val="00296A7F"/>
    <w:rsid w:val="002A1CF4"/>
    <w:rsid w:val="002A289F"/>
    <w:rsid w:val="002A295A"/>
    <w:rsid w:val="002A4415"/>
    <w:rsid w:val="002A44C5"/>
    <w:rsid w:val="002A4D8F"/>
    <w:rsid w:val="002A5257"/>
    <w:rsid w:val="002A651D"/>
    <w:rsid w:val="002A6D66"/>
    <w:rsid w:val="002A6F2A"/>
    <w:rsid w:val="002B1456"/>
    <w:rsid w:val="002B1494"/>
    <w:rsid w:val="002B1E03"/>
    <w:rsid w:val="002B451A"/>
    <w:rsid w:val="002B49DE"/>
    <w:rsid w:val="002B59FE"/>
    <w:rsid w:val="002B6511"/>
    <w:rsid w:val="002B6BBE"/>
    <w:rsid w:val="002B6E57"/>
    <w:rsid w:val="002B7CCD"/>
    <w:rsid w:val="002B7F20"/>
    <w:rsid w:val="002C0796"/>
    <w:rsid w:val="002C0B4F"/>
    <w:rsid w:val="002C122C"/>
    <w:rsid w:val="002C2263"/>
    <w:rsid w:val="002C2AB8"/>
    <w:rsid w:val="002C2CCB"/>
    <w:rsid w:val="002C3409"/>
    <w:rsid w:val="002C46E1"/>
    <w:rsid w:val="002C4CB7"/>
    <w:rsid w:val="002C67F5"/>
    <w:rsid w:val="002D08B2"/>
    <w:rsid w:val="002D0BA3"/>
    <w:rsid w:val="002D0D6B"/>
    <w:rsid w:val="002D137A"/>
    <w:rsid w:val="002D1BB5"/>
    <w:rsid w:val="002D27E0"/>
    <w:rsid w:val="002D3362"/>
    <w:rsid w:val="002D544A"/>
    <w:rsid w:val="002D549C"/>
    <w:rsid w:val="002D5AFC"/>
    <w:rsid w:val="002D5B03"/>
    <w:rsid w:val="002D69B4"/>
    <w:rsid w:val="002D7948"/>
    <w:rsid w:val="002E0A35"/>
    <w:rsid w:val="002E155D"/>
    <w:rsid w:val="002E1689"/>
    <w:rsid w:val="002E36A5"/>
    <w:rsid w:val="002E50F5"/>
    <w:rsid w:val="002E53A5"/>
    <w:rsid w:val="002E7083"/>
    <w:rsid w:val="002E7302"/>
    <w:rsid w:val="002F14D8"/>
    <w:rsid w:val="002F1662"/>
    <w:rsid w:val="002F1866"/>
    <w:rsid w:val="002F1FF9"/>
    <w:rsid w:val="002F2846"/>
    <w:rsid w:val="002F2E11"/>
    <w:rsid w:val="002F33B8"/>
    <w:rsid w:val="002F429D"/>
    <w:rsid w:val="002F52AE"/>
    <w:rsid w:val="002F531D"/>
    <w:rsid w:val="002F6471"/>
    <w:rsid w:val="002F735F"/>
    <w:rsid w:val="003005B1"/>
    <w:rsid w:val="00301C43"/>
    <w:rsid w:val="003031A0"/>
    <w:rsid w:val="0030454A"/>
    <w:rsid w:val="003055DD"/>
    <w:rsid w:val="00305891"/>
    <w:rsid w:val="00306235"/>
    <w:rsid w:val="00306A10"/>
    <w:rsid w:val="003102D8"/>
    <w:rsid w:val="0031087E"/>
    <w:rsid w:val="00310B5C"/>
    <w:rsid w:val="00310FE6"/>
    <w:rsid w:val="00311EDC"/>
    <w:rsid w:val="00312C44"/>
    <w:rsid w:val="00313545"/>
    <w:rsid w:val="003139EA"/>
    <w:rsid w:val="0031684E"/>
    <w:rsid w:val="00316929"/>
    <w:rsid w:val="00316FCA"/>
    <w:rsid w:val="00317730"/>
    <w:rsid w:val="00317AE2"/>
    <w:rsid w:val="00317B68"/>
    <w:rsid w:val="00321B2B"/>
    <w:rsid w:val="00322183"/>
    <w:rsid w:val="00322924"/>
    <w:rsid w:val="00322B3C"/>
    <w:rsid w:val="00323A50"/>
    <w:rsid w:val="00324BE6"/>
    <w:rsid w:val="00325D22"/>
    <w:rsid w:val="00326682"/>
    <w:rsid w:val="00326D11"/>
    <w:rsid w:val="003300D8"/>
    <w:rsid w:val="00330F58"/>
    <w:rsid w:val="00331B82"/>
    <w:rsid w:val="00333B66"/>
    <w:rsid w:val="00334518"/>
    <w:rsid w:val="0033777E"/>
    <w:rsid w:val="003455DB"/>
    <w:rsid w:val="0034795A"/>
    <w:rsid w:val="00350414"/>
    <w:rsid w:val="0035106F"/>
    <w:rsid w:val="0035189C"/>
    <w:rsid w:val="00352837"/>
    <w:rsid w:val="00356AA0"/>
    <w:rsid w:val="00356E26"/>
    <w:rsid w:val="003572F8"/>
    <w:rsid w:val="00357565"/>
    <w:rsid w:val="00361430"/>
    <w:rsid w:val="00366685"/>
    <w:rsid w:val="00367084"/>
    <w:rsid w:val="00370139"/>
    <w:rsid w:val="0037063C"/>
    <w:rsid w:val="00370B05"/>
    <w:rsid w:val="00370E73"/>
    <w:rsid w:val="003716F4"/>
    <w:rsid w:val="00371FA0"/>
    <w:rsid w:val="00374AD8"/>
    <w:rsid w:val="00374D61"/>
    <w:rsid w:val="00376AA5"/>
    <w:rsid w:val="00376AC3"/>
    <w:rsid w:val="00376B5E"/>
    <w:rsid w:val="003771EE"/>
    <w:rsid w:val="0037773E"/>
    <w:rsid w:val="00377EAA"/>
    <w:rsid w:val="0038114D"/>
    <w:rsid w:val="00382D18"/>
    <w:rsid w:val="00382E30"/>
    <w:rsid w:val="003841BE"/>
    <w:rsid w:val="00384647"/>
    <w:rsid w:val="00384795"/>
    <w:rsid w:val="00384ED6"/>
    <w:rsid w:val="00386306"/>
    <w:rsid w:val="00387188"/>
    <w:rsid w:val="0038790C"/>
    <w:rsid w:val="00387DF9"/>
    <w:rsid w:val="00391FB2"/>
    <w:rsid w:val="00393F94"/>
    <w:rsid w:val="00393FB9"/>
    <w:rsid w:val="003979C3"/>
    <w:rsid w:val="003A0E3B"/>
    <w:rsid w:val="003A17D6"/>
    <w:rsid w:val="003A232C"/>
    <w:rsid w:val="003A2887"/>
    <w:rsid w:val="003A3AFA"/>
    <w:rsid w:val="003A445A"/>
    <w:rsid w:val="003A4E21"/>
    <w:rsid w:val="003A502B"/>
    <w:rsid w:val="003A699D"/>
    <w:rsid w:val="003A6F25"/>
    <w:rsid w:val="003A7B62"/>
    <w:rsid w:val="003A7BA9"/>
    <w:rsid w:val="003B043A"/>
    <w:rsid w:val="003B1ED8"/>
    <w:rsid w:val="003B3970"/>
    <w:rsid w:val="003B3C45"/>
    <w:rsid w:val="003B4023"/>
    <w:rsid w:val="003B42E8"/>
    <w:rsid w:val="003B4D58"/>
    <w:rsid w:val="003B5475"/>
    <w:rsid w:val="003B5D51"/>
    <w:rsid w:val="003B60A6"/>
    <w:rsid w:val="003B700E"/>
    <w:rsid w:val="003B73C8"/>
    <w:rsid w:val="003C03FA"/>
    <w:rsid w:val="003C172E"/>
    <w:rsid w:val="003C2FA0"/>
    <w:rsid w:val="003C3DD5"/>
    <w:rsid w:val="003C571A"/>
    <w:rsid w:val="003C63ED"/>
    <w:rsid w:val="003D09A2"/>
    <w:rsid w:val="003D09CB"/>
    <w:rsid w:val="003D13F7"/>
    <w:rsid w:val="003D19D1"/>
    <w:rsid w:val="003D1DCB"/>
    <w:rsid w:val="003D24DA"/>
    <w:rsid w:val="003D36B5"/>
    <w:rsid w:val="003D3818"/>
    <w:rsid w:val="003D407B"/>
    <w:rsid w:val="003D528B"/>
    <w:rsid w:val="003D563B"/>
    <w:rsid w:val="003D5AE0"/>
    <w:rsid w:val="003D6764"/>
    <w:rsid w:val="003D68A4"/>
    <w:rsid w:val="003D76A8"/>
    <w:rsid w:val="003D787D"/>
    <w:rsid w:val="003D7E51"/>
    <w:rsid w:val="003E04B7"/>
    <w:rsid w:val="003E1857"/>
    <w:rsid w:val="003E211A"/>
    <w:rsid w:val="003E2359"/>
    <w:rsid w:val="003E649F"/>
    <w:rsid w:val="003E7B3E"/>
    <w:rsid w:val="003E7CE9"/>
    <w:rsid w:val="003F0236"/>
    <w:rsid w:val="003F2704"/>
    <w:rsid w:val="003F2EED"/>
    <w:rsid w:val="003F2FD0"/>
    <w:rsid w:val="003F3709"/>
    <w:rsid w:val="003F4C2F"/>
    <w:rsid w:val="003F5D42"/>
    <w:rsid w:val="003F621D"/>
    <w:rsid w:val="003F6925"/>
    <w:rsid w:val="003F7307"/>
    <w:rsid w:val="0040057D"/>
    <w:rsid w:val="004016A4"/>
    <w:rsid w:val="00401E85"/>
    <w:rsid w:val="0040314A"/>
    <w:rsid w:val="00403E00"/>
    <w:rsid w:val="00404D0D"/>
    <w:rsid w:val="00404EF6"/>
    <w:rsid w:val="0040626C"/>
    <w:rsid w:val="00410BAD"/>
    <w:rsid w:val="004113DC"/>
    <w:rsid w:val="00411814"/>
    <w:rsid w:val="0041219C"/>
    <w:rsid w:val="00413112"/>
    <w:rsid w:val="00413405"/>
    <w:rsid w:val="004136B1"/>
    <w:rsid w:val="004157B4"/>
    <w:rsid w:val="00415D0D"/>
    <w:rsid w:val="00416ABE"/>
    <w:rsid w:val="0041708C"/>
    <w:rsid w:val="0041733C"/>
    <w:rsid w:val="00422D0A"/>
    <w:rsid w:val="00423347"/>
    <w:rsid w:val="0042405D"/>
    <w:rsid w:val="0042414B"/>
    <w:rsid w:val="004245C4"/>
    <w:rsid w:val="00424AF2"/>
    <w:rsid w:val="00425B70"/>
    <w:rsid w:val="00430093"/>
    <w:rsid w:val="00430502"/>
    <w:rsid w:val="00430E2C"/>
    <w:rsid w:val="004311C6"/>
    <w:rsid w:val="00434056"/>
    <w:rsid w:val="0043422A"/>
    <w:rsid w:val="0043444E"/>
    <w:rsid w:val="00434C24"/>
    <w:rsid w:val="00434E77"/>
    <w:rsid w:val="00434EC7"/>
    <w:rsid w:val="00436DC1"/>
    <w:rsid w:val="00436DD3"/>
    <w:rsid w:val="00441851"/>
    <w:rsid w:val="004424B5"/>
    <w:rsid w:val="00442E24"/>
    <w:rsid w:val="00443A21"/>
    <w:rsid w:val="00444461"/>
    <w:rsid w:val="00445EB8"/>
    <w:rsid w:val="004514FC"/>
    <w:rsid w:val="00451B29"/>
    <w:rsid w:val="0045388E"/>
    <w:rsid w:val="00453CB7"/>
    <w:rsid w:val="00454B7E"/>
    <w:rsid w:val="004564D3"/>
    <w:rsid w:val="0045773D"/>
    <w:rsid w:val="00457965"/>
    <w:rsid w:val="00457989"/>
    <w:rsid w:val="0046045D"/>
    <w:rsid w:val="004605FA"/>
    <w:rsid w:val="00460F69"/>
    <w:rsid w:val="0046106F"/>
    <w:rsid w:val="00461884"/>
    <w:rsid w:val="00461C31"/>
    <w:rsid w:val="004638E9"/>
    <w:rsid w:val="0046466D"/>
    <w:rsid w:val="00467497"/>
    <w:rsid w:val="004700CE"/>
    <w:rsid w:val="00471B68"/>
    <w:rsid w:val="004724C2"/>
    <w:rsid w:val="00473142"/>
    <w:rsid w:val="0047347E"/>
    <w:rsid w:val="004747E4"/>
    <w:rsid w:val="004761CD"/>
    <w:rsid w:val="0047795A"/>
    <w:rsid w:val="004808CA"/>
    <w:rsid w:val="00480E5C"/>
    <w:rsid w:val="004820D8"/>
    <w:rsid w:val="004841A1"/>
    <w:rsid w:val="00484546"/>
    <w:rsid w:val="00485198"/>
    <w:rsid w:val="004859E3"/>
    <w:rsid w:val="00485C45"/>
    <w:rsid w:val="00485CBD"/>
    <w:rsid w:val="00486C9D"/>
    <w:rsid w:val="0048729E"/>
    <w:rsid w:val="00490401"/>
    <w:rsid w:val="00494358"/>
    <w:rsid w:val="00495376"/>
    <w:rsid w:val="00495792"/>
    <w:rsid w:val="004959DC"/>
    <w:rsid w:val="00496110"/>
    <w:rsid w:val="0049761F"/>
    <w:rsid w:val="00497D12"/>
    <w:rsid w:val="00497EB2"/>
    <w:rsid w:val="004A0945"/>
    <w:rsid w:val="004A1E30"/>
    <w:rsid w:val="004A5406"/>
    <w:rsid w:val="004A590D"/>
    <w:rsid w:val="004A6332"/>
    <w:rsid w:val="004A662A"/>
    <w:rsid w:val="004A7D6A"/>
    <w:rsid w:val="004B13EF"/>
    <w:rsid w:val="004B1FC6"/>
    <w:rsid w:val="004B20F3"/>
    <w:rsid w:val="004B2833"/>
    <w:rsid w:val="004B3E58"/>
    <w:rsid w:val="004B429E"/>
    <w:rsid w:val="004B51BE"/>
    <w:rsid w:val="004B5383"/>
    <w:rsid w:val="004B53C0"/>
    <w:rsid w:val="004B588A"/>
    <w:rsid w:val="004B65C7"/>
    <w:rsid w:val="004B6F99"/>
    <w:rsid w:val="004B716D"/>
    <w:rsid w:val="004C0614"/>
    <w:rsid w:val="004C07F7"/>
    <w:rsid w:val="004C08C7"/>
    <w:rsid w:val="004C1698"/>
    <w:rsid w:val="004C1699"/>
    <w:rsid w:val="004C1D05"/>
    <w:rsid w:val="004C2D83"/>
    <w:rsid w:val="004C5010"/>
    <w:rsid w:val="004C7191"/>
    <w:rsid w:val="004D0527"/>
    <w:rsid w:val="004D1034"/>
    <w:rsid w:val="004D4158"/>
    <w:rsid w:val="004D44AD"/>
    <w:rsid w:val="004D69AF"/>
    <w:rsid w:val="004D6F73"/>
    <w:rsid w:val="004E053A"/>
    <w:rsid w:val="004E0609"/>
    <w:rsid w:val="004E07D3"/>
    <w:rsid w:val="004E1943"/>
    <w:rsid w:val="004E1E95"/>
    <w:rsid w:val="004E24E0"/>
    <w:rsid w:val="004E328C"/>
    <w:rsid w:val="004E340C"/>
    <w:rsid w:val="004E629D"/>
    <w:rsid w:val="004F2065"/>
    <w:rsid w:val="004F36D3"/>
    <w:rsid w:val="0050006E"/>
    <w:rsid w:val="005007B7"/>
    <w:rsid w:val="00501B37"/>
    <w:rsid w:val="00501CCD"/>
    <w:rsid w:val="00503FCD"/>
    <w:rsid w:val="00504BD0"/>
    <w:rsid w:val="00506700"/>
    <w:rsid w:val="00506E15"/>
    <w:rsid w:val="00507691"/>
    <w:rsid w:val="005122D6"/>
    <w:rsid w:val="00512A79"/>
    <w:rsid w:val="00512E32"/>
    <w:rsid w:val="00513597"/>
    <w:rsid w:val="005137A4"/>
    <w:rsid w:val="00514518"/>
    <w:rsid w:val="0051510C"/>
    <w:rsid w:val="00515F2E"/>
    <w:rsid w:val="00517369"/>
    <w:rsid w:val="005207C6"/>
    <w:rsid w:val="00520B22"/>
    <w:rsid w:val="0052127F"/>
    <w:rsid w:val="00521864"/>
    <w:rsid w:val="005240FD"/>
    <w:rsid w:val="005245A3"/>
    <w:rsid w:val="00527190"/>
    <w:rsid w:val="00530093"/>
    <w:rsid w:val="00531C12"/>
    <w:rsid w:val="00532A23"/>
    <w:rsid w:val="00532E08"/>
    <w:rsid w:val="00533A19"/>
    <w:rsid w:val="00534452"/>
    <w:rsid w:val="00535CDB"/>
    <w:rsid w:val="005364DE"/>
    <w:rsid w:val="005374BD"/>
    <w:rsid w:val="0054004F"/>
    <w:rsid w:val="00540436"/>
    <w:rsid w:val="00542596"/>
    <w:rsid w:val="00542A7F"/>
    <w:rsid w:val="00544F93"/>
    <w:rsid w:val="00545083"/>
    <w:rsid w:val="00546765"/>
    <w:rsid w:val="00546DFF"/>
    <w:rsid w:val="00546EB5"/>
    <w:rsid w:val="00546EE0"/>
    <w:rsid w:val="0055319F"/>
    <w:rsid w:val="005540D3"/>
    <w:rsid w:val="00555039"/>
    <w:rsid w:val="00555CBA"/>
    <w:rsid w:val="00557F59"/>
    <w:rsid w:val="00560A30"/>
    <w:rsid w:val="00560C40"/>
    <w:rsid w:val="00560D05"/>
    <w:rsid w:val="00561ECD"/>
    <w:rsid w:val="00564651"/>
    <w:rsid w:val="0056487A"/>
    <w:rsid w:val="005649F4"/>
    <w:rsid w:val="00565536"/>
    <w:rsid w:val="0056668C"/>
    <w:rsid w:val="005667B9"/>
    <w:rsid w:val="00566871"/>
    <w:rsid w:val="00566C48"/>
    <w:rsid w:val="00567B05"/>
    <w:rsid w:val="005701D5"/>
    <w:rsid w:val="005703D6"/>
    <w:rsid w:val="00570638"/>
    <w:rsid w:val="00571302"/>
    <w:rsid w:val="00572417"/>
    <w:rsid w:val="00573CE0"/>
    <w:rsid w:val="00574145"/>
    <w:rsid w:val="00574996"/>
    <w:rsid w:val="00575616"/>
    <w:rsid w:val="0057649F"/>
    <w:rsid w:val="00576B23"/>
    <w:rsid w:val="005774F0"/>
    <w:rsid w:val="00577577"/>
    <w:rsid w:val="005778E2"/>
    <w:rsid w:val="00577B23"/>
    <w:rsid w:val="00577D61"/>
    <w:rsid w:val="00577EBC"/>
    <w:rsid w:val="00580B3B"/>
    <w:rsid w:val="0058209C"/>
    <w:rsid w:val="00583352"/>
    <w:rsid w:val="0058362D"/>
    <w:rsid w:val="00586DE6"/>
    <w:rsid w:val="00587F85"/>
    <w:rsid w:val="005906ED"/>
    <w:rsid w:val="005913D4"/>
    <w:rsid w:val="00591D9C"/>
    <w:rsid w:val="00592913"/>
    <w:rsid w:val="005932DC"/>
    <w:rsid w:val="00593C5B"/>
    <w:rsid w:val="00594190"/>
    <w:rsid w:val="005941F8"/>
    <w:rsid w:val="00595687"/>
    <w:rsid w:val="00595A04"/>
    <w:rsid w:val="005968BF"/>
    <w:rsid w:val="005A057F"/>
    <w:rsid w:val="005A0B1B"/>
    <w:rsid w:val="005A0C4A"/>
    <w:rsid w:val="005A0C7F"/>
    <w:rsid w:val="005A183C"/>
    <w:rsid w:val="005A23BB"/>
    <w:rsid w:val="005A2E93"/>
    <w:rsid w:val="005A4376"/>
    <w:rsid w:val="005A5D63"/>
    <w:rsid w:val="005A5E3F"/>
    <w:rsid w:val="005B1176"/>
    <w:rsid w:val="005B1C97"/>
    <w:rsid w:val="005B2474"/>
    <w:rsid w:val="005B3BF6"/>
    <w:rsid w:val="005C070F"/>
    <w:rsid w:val="005C13B9"/>
    <w:rsid w:val="005C2576"/>
    <w:rsid w:val="005C2D56"/>
    <w:rsid w:val="005C3CA0"/>
    <w:rsid w:val="005C3DFF"/>
    <w:rsid w:val="005C51DB"/>
    <w:rsid w:val="005C55C9"/>
    <w:rsid w:val="005C6850"/>
    <w:rsid w:val="005C6B30"/>
    <w:rsid w:val="005D05A5"/>
    <w:rsid w:val="005D21A5"/>
    <w:rsid w:val="005D2483"/>
    <w:rsid w:val="005D273A"/>
    <w:rsid w:val="005D3967"/>
    <w:rsid w:val="005D3C63"/>
    <w:rsid w:val="005D4624"/>
    <w:rsid w:val="005E3A43"/>
    <w:rsid w:val="005E43E7"/>
    <w:rsid w:val="005E46D5"/>
    <w:rsid w:val="005F0DD8"/>
    <w:rsid w:val="005F2701"/>
    <w:rsid w:val="005F2918"/>
    <w:rsid w:val="005F2C67"/>
    <w:rsid w:val="005F45D9"/>
    <w:rsid w:val="005F478A"/>
    <w:rsid w:val="005F56E7"/>
    <w:rsid w:val="005F5773"/>
    <w:rsid w:val="005F7959"/>
    <w:rsid w:val="00600FD5"/>
    <w:rsid w:val="006019C6"/>
    <w:rsid w:val="00602DB0"/>
    <w:rsid w:val="006052F3"/>
    <w:rsid w:val="006062DB"/>
    <w:rsid w:val="006068B0"/>
    <w:rsid w:val="0060756C"/>
    <w:rsid w:val="0060797F"/>
    <w:rsid w:val="00607C26"/>
    <w:rsid w:val="00607DC1"/>
    <w:rsid w:val="00607F86"/>
    <w:rsid w:val="00612A01"/>
    <w:rsid w:val="006131D8"/>
    <w:rsid w:val="00616571"/>
    <w:rsid w:val="00616699"/>
    <w:rsid w:val="00617347"/>
    <w:rsid w:val="006173E1"/>
    <w:rsid w:val="00617ADC"/>
    <w:rsid w:val="00620542"/>
    <w:rsid w:val="006234F5"/>
    <w:rsid w:val="006240DB"/>
    <w:rsid w:val="006247B4"/>
    <w:rsid w:val="00624E75"/>
    <w:rsid w:val="00624EB8"/>
    <w:rsid w:val="0062517F"/>
    <w:rsid w:val="00625287"/>
    <w:rsid w:val="006256ED"/>
    <w:rsid w:val="00625C5C"/>
    <w:rsid w:val="0062725E"/>
    <w:rsid w:val="00630CF8"/>
    <w:rsid w:val="00632E65"/>
    <w:rsid w:val="006348A7"/>
    <w:rsid w:val="00635EE6"/>
    <w:rsid w:val="00637006"/>
    <w:rsid w:val="00637049"/>
    <w:rsid w:val="00640084"/>
    <w:rsid w:val="006402E0"/>
    <w:rsid w:val="00640EE7"/>
    <w:rsid w:val="00641E75"/>
    <w:rsid w:val="00642A98"/>
    <w:rsid w:val="00642FD9"/>
    <w:rsid w:val="00644D27"/>
    <w:rsid w:val="00645BED"/>
    <w:rsid w:val="00646E13"/>
    <w:rsid w:val="00646FF3"/>
    <w:rsid w:val="006478C7"/>
    <w:rsid w:val="0065074E"/>
    <w:rsid w:val="006515E6"/>
    <w:rsid w:val="006516EF"/>
    <w:rsid w:val="0065271F"/>
    <w:rsid w:val="006528BE"/>
    <w:rsid w:val="00654694"/>
    <w:rsid w:val="00656409"/>
    <w:rsid w:val="00657780"/>
    <w:rsid w:val="006610FF"/>
    <w:rsid w:val="006616D0"/>
    <w:rsid w:val="00665AC3"/>
    <w:rsid w:val="00667EE2"/>
    <w:rsid w:val="00672820"/>
    <w:rsid w:val="00672A70"/>
    <w:rsid w:val="00672A84"/>
    <w:rsid w:val="00672AA2"/>
    <w:rsid w:val="00675260"/>
    <w:rsid w:val="00676CF8"/>
    <w:rsid w:val="00680317"/>
    <w:rsid w:val="0068151D"/>
    <w:rsid w:val="0068290F"/>
    <w:rsid w:val="0068455B"/>
    <w:rsid w:val="00684D76"/>
    <w:rsid w:val="00685427"/>
    <w:rsid w:val="00685584"/>
    <w:rsid w:val="00686A9A"/>
    <w:rsid w:val="00686EF4"/>
    <w:rsid w:val="00687006"/>
    <w:rsid w:val="00692447"/>
    <w:rsid w:val="006934B2"/>
    <w:rsid w:val="00694510"/>
    <w:rsid w:val="00697D61"/>
    <w:rsid w:val="00697FDE"/>
    <w:rsid w:val="006A2AA5"/>
    <w:rsid w:val="006A2DCB"/>
    <w:rsid w:val="006A4C72"/>
    <w:rsid w:val="006A4C88"/>
    <w:rsid w:val="006A6440"/>
    <w:rsid w:val="006A647F"/>
    <w:rsid w:val="006A73AF"/>
    <w:rsid w:val="006A7CD8"/>
    <w:rsid w:val="006B1857"/>
    <w:rsid w:val="006B1A3F"/>
    <w:rsid w:val="006B2A5D"/>
    <w:rsid w:val="006B3855"/>
    <w:rsid w:val="006B3B88"/>
    <w:rsid w:val="006B4078"/>
    <w:rsid w:val="006B40B8"/>
    <w:rsid w:val="006B410E"/>
    <w:rsid w:val="006B4B43"/>
    <w:rsid w:val="006C1B8B"/>
    <w:rsid w:val="006C3F2E"/>
    <w:rsid w:val="006C6800"/>
    <w:rsid w:val="006C79FC"/>
    <w:rsid w:val="006D11A5"/>
    <w:rsid w:val="006D178B"/>
    <w:rsid w:val="006D4811"/>
    <w:rsid w:val="006D5F40"/>
    <w:rsid w:val="006D7420"/>
    <w:rsid w:val="006E0434"/>
    <w:rsid w:val="006E07A0"/>
    <w:rsid w:val="006E16BF"/>
    <w:rsid w:val="006E2802"/>
    <w:rsid w:val="006E40AC"/>
    <w:rsid w:val="006E439F"/>
    <w:rsid w:val="006E4726"/>
    <w:rsid w:val="006E5C9B"/>
    <w:rsid w:val="006E794E"/>
    <w:rsid w:val="006F12D5"/>
    <w:rsid w:val="006F2F07"/>
    <w:rsid w:val="006F7547"/>
    <w:rsid w:val="007003BB"/>
    <w:rsid w:val="00702340"/>
    <w:rsid w:val="0070391E"/>
    <w:rsid w:val="00703B36"/>
    <w:rsid w:val="00705813"/>
    <w:rsid w:val="00707307"/>
    <w:rsid w:val="00710EAC"/>
    <w:rsid w:val="007127CF"/>
    <w:rsid w:val="00712D7D"/>
    <w:rsid w:val="00715892"/>
    <w:rsid w:val="007165CA"/>
    <w:rsid w:val="00717ACF"/>
    <w:rsid w:val="0072029E"/>
    <w:rsid w:val="00720478"/>
    <w:rsid w:val="0072068B"/>
    <w:rsid w:val="007212DD"/>
    <w:rsid w:val="00721874"/>
    <w:rsid w:val="00721F80"/>
    <w:rsid w:val="0072301B"/>
    <w:rsid w:val="007255E1"/>
    <w:rsid w:val="0072564A"/>
    <w:rsid w:val="00725FF8"/>
    <w:rsid w:val="00726FEE"/>
    <w:rsid w:val="00727323"/>
    <w:rsid w:val="007300DC"/>
    <w:rsid w:val="00730D6B"/>
    <w:rsid w:val="007314A9"/>
    <w:rsid w:val="00731E28"/>
    <w:rsid w:val="00733299"/>
    <w:rsid w:val="00735169"/>
    <w:rsid w:val="007364D8"/>
    <w:rsid w:val="00740A59"/>
    <w:rsid w:val="0074121D"/>
    <w:rsid w:val="0074123E"/>
    <w:rsid w:val="00742FB1"/>
    <w:rsid w:val="0074335E"/>
    <w:rsid w:val="007438FB"/>
    <w:rsid w:val="00743DE3"/>
    <w:rsid w:val="007472EC"/>
    <w:rsid w:val="0074794A"/>
    <w:rsid w:val="0075010F"/>
    <w:rsid w:val="007508C4"/>
    <w:rsid w:val="00754335"/>
    <w:rsid w:val="00754829"/>
    <w:rsid w:val="00754A4E"/>
    <w:rsid w:val="00760A63"/>
    <w:rsid w:val="00760BB3"/>
    <w:rsid w:val="007614FA"/>
    <w:rsid w:val="00764243"/>
    <w:rsid w:val="00764E8C"/>
    <w:rsid w:val="00771C69"/>
    <w:rsid w:val="007763BF"/>
    <w:rsid w:val="00776775"/>
    <w:rsid w:val="0078216E"/>
    <w:rsid w:val="0078248F"/>
    <w:rsid w:val="00782F66"/>
    <w:rsid w:val="00784368"/>
    <w:rsid w:val="0078463D"/>
    <w:rsid w:val="007852D7"/>
    <w:rsid w:val="00785B34"/>
    <w:rsid w:val="007867E6"/>
    <w:rsid w:val="00787B36"/>
    <w:rsid w:val="007911A9"/>
    <w:rsid w:val="007920FE"/>
    <w:rsid w:val="00792935"/>
    <w:rsid w:val="00795482"/>
    <w:rsid w:val="007959F1"/>
    <w:rsid w:val="00795B5A"/>
    <w:rsid w:val="00797284"/>
    <w:rsid w:val="00797C00"/>
    <w:rsid w:val="007A0834"/>
    <w:rsid w:val="007A090C"/>
    <w:rsid w:val="007A130C"/>
    <w:rsid w:val="007A145E"/>
    <w:rsid w:val="007A2798"/>
    <w:rsid w:val="007A34DD"/>
    <w:rsid w:val="007A3AB3"/>
    <w:rsid w:val="007A4432"/>
    <w:rsid w:val="007A4E74"/>
    <w:rsid w:val="007A4FB5"/>
    <w:rsid w:val="007A53E5"/>
    <w:rsid w:val="007A5450"/>
    <w:rsid w:val="007A5C25"/>
    <w:rsid w:val="007A5EBC"/>
    <w:rsid w:val="007A64AC"/>
    <w:rsid w:val="007B0D89"/>
    <w:rsid w:val="007B0EDC"/>
    <w:rsid w:val="007B12B5"/>
    <w:rsid w:val="007B1407"/>
    <w:rsid w:val="007B3944"/>
    <w:rsid w:val="007B5793"/>
    <w:rsid w:val="007B7275"/>
    <w:rsid w:val="007B7EBC"/>
    <w:rsid w:val="007C00B6"/>
    <w:rsid w:val="007C0640"/>
    <w:rsid w:val="007C0E15"/>
    <w:rsid w:val="007C0E51"/>
    <w:rsid w:val="007C3962"/>
    <w:rsid w:val="007C45ED"/>
    <w:rsid w:val="007C570C"/>
    <w:rsid w:val="007C5C04"/>
    <w:rsid w:val="007C6D5D"/>
    <w:rsid w:val="007C7977"/>
    <w:rsid w:val="007D32C0"/>
    <w:rsid w:val="007D339F"/>
    <w:rsid w:val="007D3604"/>
    <w:rsid w:val="007D4535"/>
    <w:rsid w:val="007D5613"/>
    <w:rsid w:val="007D5695"/>
    <w:rsid w:val="007E01AE"/>
    <w:rsid w:val="007E02CE"/>
    <w:rsid w:val="007E0E6E"/>
    <w:rsid w:val="007E130C"/>
    <w:rsid w:val="007E25E5"/>
    <w:rsid w:val="007E2C5A"/>
    <w:rsid w:val="007E405D"/>
    <w:rsid w:val="007E4D5B"/>
    <w:rsid w:val="007E5A13"/>
    <w:rsid w:val="007E6F41"/>
    <w:rsid w:val="007F25D1"/>
    <w:rsid w:val="007F3BA5"/>
    <w:rsid w:val="007F3DD9"/>
    <w:rsid w:val="007F42B2"/>
    <w:rsid w:val="007F5847"/>
    <w:rsid w:val="007F6305"/>
    <w:rsid w:val="00803FEB"/>
    <w:rsid w:val="008043F8"/>
    <w:rsid w:val="00805371"/>
    <w:rsid w:val="00805FAF"/>
    <w:rsid w:val="00806864"/>
    <w:rsid w:val="00806869"/>
    <w:rsid w:val="00807401"/>
    <w:rsid w:val="0080762C"/>
    <w:rsid w:val="00810FAD"/>
    <w:rsid w:val="00812DE0"/>
    <w:rsid w:val="00813C27"/>
    <w:rsid w:val="0082140A"/>
    <w:rsid w:val="0082240E"/>
    <w:rsid w:val="008270D7"/>
    <w:rsid w:val="00830339"/>
    <w:rsid w:val="008313AF"/>
    <w:rsid w:val="008320E1"/>
    <w:rsid w:val="00832324"/>
    <w:rsid w:val="0083245A"/>
    <w:rsid w:val="008334E8"/>
    <w:rsid w:val="0083389F"/>
    <w:rsid w:val="00834DD2"/>
    <w:rsid w:val="00835176"/>
    <w:rsid w:val="008352E9"/>
    <w:rsid w:val="00841203"/>
    <w:rsid w:val="0084315E"/>
    <w:rsid w:val="00844195"/>
    <w:rsid w:val="008446DF"/>
    <w:rsid w:val="00846124"/>
    <w:rsid w:val="008466AD"/>
    <w:rsid w:val="00847D9B"/>
    <w:rsid w:val="00850E4B"/>
    <w:rsid w:val="00851B9B"/>
    <w:rsid w:val="00852C9C"/>
    <w:rsid w:val="00854423"/>
    <w:rsid w:val="00856BFC"/>
    <w:rsid w:val="0085707D"/>
    <w:rsid w:val="008571FA"/>
    <w:rsid w:val="00857844"/>
    <w:rsid w:val="00861813"/>
    <w:rsid w:val="00863039"/>
    <w:rsid w:val="008639C7"/>
    <w:rsid w:val="00863A68"/>
    <w:rsid w:val="00864D16"/>
    <w:rsid w:val="00867139"/>
    <w:rsid w:val="00870B81"/>
    <w:rsid w:val="00870BD4"/>
    <w:rsid w:val="00871C30"/>
    <w:rsid w:val="00872F5B"/>
    <w:rsid w:val="00877FE5"/>
    <w:rsid w:val="0088034D"/>
    <w:rsid w:val="00880355"/>
    <w:rsid w:val="008814AD"/>
    <w:rsid w:val="008814ED"/>
    <w:rsid w:val="00881904"/>
    <w:rsid w:val="00881DE3"/>
    <w:rsid w:val="008820BF"/>
    <w:rsid w:val="00882B55"/>
    <w:rsid w:val="00883014"/>
    <w:rsid w:val="008835BD"/>
    <w:rsid w:val="00883B0E"/>
    <w:rsid w:val="00885B50"/>
    <w:rsid w:val="00885BB9"/>
    <w:rsid w:val="00887F30"/>
    <w:rsid w:val="00890543"/>
    <w:rsid w:val="008909DD"/>
    <w:rsid w:val="00890E21"/>
    <w:rsid w:val="00890EF6"/>
    <w:rsid w:val="008946B5"/>
    <w:rsid w:val="00894C8E"/>
    <w:rsid w:val="00895179"/>
    <w:rsid w:val="008955BE"/>
    <w:rsid w:val="0089639D"/>
    <w:rsid w:val="00896845"/>
    <w:rsid w:val="008974DB"/>
    <w:rsid w:val="008A0D0E"/>
    <w:rsid w:val="008A13D7"/>
    <w:rsid w:val="008A2270"/>
    <w:rsid w:val="008A4896"/>
    <w:rsid w:val="008A5471"/>
    <w:rsid w:val="008A6A29"/>
    <w:rsid w:val="008A6C90"/>
    <w:rsid w:val="008A7367"/>
    <w:rsid w:val="008A7C1B"/>
    <w:rsid w:val="008B0FBC"/>
    <w:rsid w:val="008B423D"/>
    <w:rsid w:val="008B52A2"/>
    <w:rsid w:val="008B5B65"/>
    <w:rsid w:val="008B68E1"/>
    <w:rsid w:val="008C22C4"/>
    <w:rsid w:val="008C2D45"/>
    <w:rsid w:val="008C419F"/>
    <w:rsid w:val="008C61FF"/>
    <w:rsid w:val="008C691F"/>
    <w:rsid w:val="008D04E1"/>
    <w:rsid w:val="008D162A"/>
    <w:rsid w:val="008D4279"/>
    <w:rsid w:val="008D495B"/>
    <w:rsid w:val="008D7562"/>
    <w:rsid w:val="008E1493"/>
    <w:rsid w:val="008E21EB"/>
    <w:rsid w:val="008E2ED7"/>
    <w:rsid w:val="008E4273"/>
    <w:rsid w:val="008E4422"/>
    <w:rsid w:val="008E4FEF"/>
    <w:rsid w:val="008E5820"/>
    <w:rsid w:val="008E67E7"/>
    <w:rsid w:val="008E7918"/>
    <w:rsid w:val="008F0AF2"/>
    <w:rsid w:val="008F0F8E"/>
    <w:rsid w:val="008F12F5"/>
    <w:rsid w:val="008F1512"/>
    <w:rsid w:val="008F38AD"/>
    <w:rsid w:val="008F5412"/>
    <w:rsid w:val="008F5F2C"/>
    <w:rsid w:val="008F655C"/>
    <w:rsid w:val="008F6AA0"/>
    <w:rsid w:val="008F6CB0"/>
    <w:rsid w:val="008F6EBE"/>
    <w:rsid w:val="008F7E7B"/>
    <w:rsid w:val="009014EB"/>
    <w:rsid w:val="00902687"/>
    <w:rsid w:val="00902AB3"/>
    <w:rsid w:val="00902BE9"/>
    <w:rsid w:val="00903587"/>
    <w:rsid w:val="00903742"/>
    <w:rsid w:val="009048CF"/>
    <w:rsid w:val="0090566B"/>
    <w:rsid w:val="00906B7A"/>
    <w:rsid w:val="00907A49"/>
    <w:rsid w:val="00907EB6"/>
    <w:rsid w:val="009109D6"/>
    <w:rsid w:val="00910BA6"/>
    <w:rsid w:val="00910D5A"/>
    <w:rsid w:val="0091153B"/>
    <w:rsid w:val="00912781"/>
    <w:rsid w:val="00912BD1"/>
    <w:rsid w:val="0091317A"/>
    <w:rsid w:val="00913684"/>
    <w:rsid w:val="00913867"/>
    <w:rsid w:val="0091411F"/>
    <w:rsid w:val="009152DD"/>
    <w:rsid w:val="00915DF0"/>
    <w:rsid w:val="00916467"/>
    <w:rsid w:val="00916B4E"/>
    <w:rsid w:val="00916FB8"/>
    <w:rsid w:val="00920CA5"/>
    <w:rsid w:val="009214EF"/>
    <w:rsid w:val="009218FB"/>
    <w:rsid w:val="0092194E"/>
    <w:rsid w:val="00921B28"/>
    <w:rsid w:val="00921E84"/>
    <w:rsid w:val="00923024"/>
    <w:rsid w:val="009232D7"/>
    <w:rsid w:val="009244BB"/>
    <w:rsid w:val="00924823"/>
    <w:rsid w:val="009248BC"/>
    <w:rsid w:val="00924EE5"/>
    <w:rsid w:val="00925E8A"/>
    <w:rsid w:val="00927655"/>
    <w:rsid w:val="00930D0B"/>
    <w:rsid w:val="00932FD5"/>
    <w:rsid w:val="0093515C"/>
    <w:rsid w:val="00937132"/>
    <w:rsid w:val="00940683"/>
    <w:rsid w:val="00941E73"/>
    <w:rsid w:val="00942EE2"/>
    <w:rsid w:val="00944143"/>
    <w:rsid w:val="009444DD"/>
    <w:rsid w:val="00944A73"/>
    <w:rsid w:val="00944D77"/>
    <w:rsid w:val="00945939"/>
    <w:rsid w:val="009462CC"/>
    <w:rsid w:val="0095071D"/>
    <w:rsid w:val="00950B50"/>
    <w:rsid w:val="00950EC7"/>
    <w:rsid w:val="009524E5"/>
    <w:rsid w:val="009534FE"/>
    <w:rsid w:val="00955F64"/>
    <w:rsid w:val="009560F0"/>
    <w:rsid w:val="00956FDE"/>
    <w:rsid w:val="00960C17"/>
    <w:rsid w:val="00960D49"/>
    <w:rsid w:val="00962C47"/>
    <w:rsid w:val="00962DB1"/>
    <w:rsid w:val="009667B9"/>
    <w:rsid w:val="00971A8E"/>
    <w:rsid w:val="00971B5E"/>
    <w:rsid w:val="00972A88"/>
    <w:rsid w:val="00972C68"/>
    <w:rsid w:val="00972EEB"/>
    <w:rsid w:val="00973C54"/>
    <w:rsid w:val="00973FCB"/>
    <w:rsid w:val="009768FB"/>
    <w:rsid w:val="00977B7B"/>
    <w:rsid w:val="009807F5"/>
    <w:rsid w:val="00980869"/>
    <w:rsid w:val="009808BC"/>
    <w:rsid w:val="00981855"/>
    <w:rsid w:val="009832C6"/>
    <w:rsid w:val="00983E1D"/>
    <w:rsid w:val="009911FF"/>
    <w:rsid w:val="00991219"/>
    <w:rsid w:val="00994119"/>
    <w:rsid w:val="009948C3"/>
    <w:rsid w:val="00994D1B"/>
    <w:rsid w:val="00995C36"/>
    <w:rsid w:val="00997896"/>
    <w:rsid w:val="009A0D7C"/>
    <w:rsid w:val="009A1D2A"/>
    <w:rsid w:val="009A2AF2"/>
    <w:rsid w:val="009A35FD"/>
    <w:rsid w:val="009A60A0"/>
    <w:rsid w:val="009A6A63"/>
    <w:rsid w:val="009A7CCD"/>
    <w:rsid w:val="009B08AB"/>
    <w:rsid w:val="009B2448"/>
    <w:rsid w:val="009B2BA3"/>
    <w:rsid w:val="009B2D36"/>
    <w:rsid w:val="009B48F9"/>
    <w:rsid w:val="009B4B16"/>
    <w:rsid w:val="009B5D88"/>
    <w:rsid w:val="009C0D24"/>
    <w:rsid w:val="009C1C98"/>
    <w:rsid w:val="009C27A6"/>
    <w:rsid w:val="009C2939"/>
    <w:rsid w:val="009C48AE"/>
    <w:rsid w:val="009C5AA1"/>
    <w:rsid w:val="009C6643"/>
    <w:rsid w:val="009C7C0B"/>
    <w:rsid w:val="009C7CCB"/>
    <w:rsid w:val="009D037D"/>
    <w:rsid w:val="009D2C0A"/>
    <w:rsid w:val="009D32DB"/>
    <w:rsid w:val="009D3314"/>
    <w:rsid w:val="009D37F2"/>
    <w:rsid w:val="009D455D"/>
    <w:rsid w:val="009D4F44"/>
    <w:rsid w:val="009D5B52"/>
    <w:rsid w:val="009D7654"/>
    <w:rsid w:val="009E0394"/>
    <w:rsid w:val="009E0A60"/>
    <w:rsid w:val="009E0C5E"/>
    <w:rsid w:val="009E10AD"/>
    <w:rsid w:val="009E1572"/>
    <w:rsid w:val="009E3539"/>
    <w:rsid w:val="009E35D3"/>
    <w:rsid w:val="009E3B5F"/>
    <w:rsid w:val="009E4BEB"/>
    <w:rsid w:val="009E4F2D"/>
    <w:rsid w:val="009E5745"/>
    <w:rsid w:val="009E5F4C"/>
    <w:rsid w:val="009F0499"/>
    <w:rsid w:val="009F0949"/>
    <w:rsid w:val="009F12F4"/>
    <w:rsid w:val="009F3EF7"/>
    <w:rsid w:val="009F3FB3"/>
    <w:rsid w:val="009F4105"/>
    <w:rsid w:val="009F6705"/>
    <w:rsid w:val="009F6B49"/>
    <w:rsid w:val="00A006ED"/>
    <w:rsid w:val="00A00BEC"/>
    <w:rsid w:val="00A01027"/>
    <w:rsid w:val="00A02422"/>
    <w:rsid w:val="00A02482"/>
    <w:rsid w:val="00A039E3"/>
    <w:rsid w:val="00A04CD8"/>
    <w:rsid w:val="00A05231"/>
    <w:rsid w:val="00A061B5"/>
    <w:rsid w:val="00A07908"/>
    <w:rsid w:val="00A13183"/>
    <w:rsid w:val="00A162B3"/>
    <w:rsid w:val="00A16F11"/>
    <w:rsid w:val="00A17368"/>
    <w:rsid w:val="00A21E92"/>
    <w:rsid w:val="00A247DD"/>
    <w:rsid w:val="00A25210"/>
    <w:rsid w:val="00A263B1"/>
    <w:rsid w:val="00A3183B"/>
    <w:rsid w:val="00A31C5C"/>
    <w:rsid w:val="00A32997"/>
    <w:rsid w:val="00A32E88"/>
    <w:rsid w:val="00A33405"/>
    <w:rsid w:val="00A3354D"/>
    <w:rsid w:val="00A34955"/>
    <w:rsid w:val="00A34BDA"/>
    <w:rsid w:val="00A365B4"/>
    <w:rsid w:val="00A406BF"/>
    <w:rsid w:val="00A40F55"/>
    <w:rsid w:val="00A41AA5"/>
    <w:rsid w:val="00A446F1"/>
    <w:rsid w:val="00A45ACA"/>
    <w:rsid w:val="00A462AA"/>
    <w:rsid w:val="00A467EF"/>
    <w:rsid w:val="00A52EF2"/>
    <w:rsid w:val="00A531C8"/>
    <w:rsid w:val="00A537D6"/>
    <w:rsid w:val="00A539D7"/>
    <w:rsid w:val="00A53F20"/>
    <w:rsid w:val="00A54AA8"/>
    <w:rsid w:val="00A56831"/>
    <w:rsid w:val="00A5763D"/>
    <w:rsid w:val="00A57EFF"/>
    <w:rsid w:val="00A600C3"/>
    <w:rsid w:val="00A635E8"/>
    <w:rsid w:val="00A63EA9"/>
    <w:rsid w:val="00A671BA"/>
    <w:rsid w:val="00A728F2"/>
    <w:rsid w:val="00A73A8D"/>
    <w:rsid w:val="00A73DB2"/>
    <w:rsid w:val="00A76570"/>
    <w:rsid w:val="00A80EA9"/>
    <w:rsid w:val="00A83C12"/>
    <w:rsid w:val="00A84765"/>
    <w:rsid w:val="00A85AD3"/>
    <w:rsid w:val="00A86AC2"/>
    <w:rsid w:val="00A86AF2"/>
    <w:rsid w:val="00A86D6D"/>
    <w:rsid w:val="00A914F0"/>
    <w:rsid w:val="00A92664"/>
    <w:rsid w:val="00A929C3"/>
    <w:rsid w:val="00A93FF2"/>
    <w:rsid w:val="00A975C5"/>
    <w:rsid w:val="00A97C36"/>
    <w:rsid w:val="00AA21B5"/>
    <w:rsid w:val="00AA2A31"/>
    <w:rsid w:val="00AA34A2"/>
    <w:rsid w:val="00AA3597"/>
    <w:rsid w:val="00AA6938"/>
    <w:rsid w:val="00AA69BC"/>
    <w:rsid w:val="00AB03B8"/>
    <w:rsid w:val="00AB0BF0"/>
    <w:rsid w:val="00AB0F20"/>
    <w:rsid w:val="00AB13F4"/>
    <w:rsid w:val="00AB233A"/>
    <w:rsid w:val="00AB4C0F"/>
    <w:rsid w:val="00AB6292"/>
    <w:rsid w:val="00AB7AAD"/>
    <w:rsid w:val="00AB7D48"/>
    <w:rsid w:val="00AC1D50"/>
    <w:rsid w:val="00AC2DF8"/>
    <w:rsid w:val="00AC4182"/>
    <w:rsid w:val="00AC4861"/>
    <w:rsid w:val="00AC5C21"/>
    <w:rsid w:val="00AD0BBE"/>
    <w:rsid w:val="00AD1A35"/>
    <w:rsid w:val="00AD1C8A"/>
    <w:rsid w:val="00AD1CC9"/>
    <w:rsid w:val="00AD228F"/>
    <w:rsid w:val="00AD2744"/>
    <w:rsid w:val="00AD4023"/>
    <w:rsid w:val="00AD420E"/>
    <w:rsid w:val="00AD50F5"/>
    <w:rsid w:val="00AD5F26"/>
    <w:rsid w:val="00AD708C"/>
    <w:rsid w:val="00AD70A5"/>
    <w:rsid w:val="00AD7659"/>
    <w:rsid w:val="00AE0130"/>
    <w:rsid w:val="00AE14DC"/>
    <w:rsid w:val="00AE1E34"/>
    <w:rsid w:val="00AE3D77"/>
    <w:rsid w:val="00AE4445"/>
    <w:rsid w:val="00AE4E51"/>
    <w:rsid w:val="00AE4FF4"/>
    <w:rsid w:val="00AE578E"/>
    <w:rsid w:val="00AE6768"/>
    <w:rsid w:val="00AE70DE"/>
    <w:rsid w:val="00AE7625"/>
    <w:rsid w:val="00AE7996"/>
    <w:rsid w:val="00AF09BE"/>
    <w:rsid w:val="00AF0D15"/>
    <w:rsid w:val="00AF15B8"/>
    <w:rsid w:val="00AF24C3"/>
    <w:rsid w:val="00AF2A0B"/>
    <w:rsid w:val="00AF3404"/>
    <w:rsid w:val="00AF35B3"/>
    <w:rsid w:val="00AF37CA"/>
    <w:rsid w:val="00AF6B0E"/>
    <w:rsid w:val="00AF6CFD"/>
    <w:rsid w:val="00AF6E7E"/>
    <w:rsid w:val="00AF7044"/>
    <w:rsid w:val="00B03827"/>
    <w:rsid w:val="00B03C86"/>
    <w:rsid w:val="00B059BD"/>
    <w:rsid w:val="00B05A1E"/>
    <w:rsid w:val="00B065B0"/>
    <w:rsid w:val="00B10246"/>
    <w:rsid w:val="00B1121A"/>
    <w:rsid w:val="00B12B34"/>
    <w:rsid w:val="00B12D54"/>
    <w:rsid w:val="00B1388C"/>
    <w:rsid w:val="00B14869"/>
    <w:rsid w:val="00B16C16"/>
    <w:rsid w:val="00B17C5F"/>
    <w:rsid w:val="00B202DC"/>
    <w:rsid w:val="00B202EF"/>
    <w:rsid w:val="00B20348"/>
    <w:rsid w:val="00B20665"/>
    <w:rsid w:val="00B20709"/>
    <w:rsid w:val="00B2085A"/>
    <w:rsid w:val="00B2228E"/>
    <w:rsid w:val="00B223CD"/>
    <w:rsid w:val="00B264BD"/>
    <w:rsid w:val="00B2657A"/>
    <w:rsid w:val="00B2794A"/>
    <w:rsid w:val="00B27FAA"/>
    <w:rsid w:val="00B30682"/>
    <w:rsid w:val="00B3145F"/>
    <w:rsid w:val="00B31707"/>
    <w:rsid w:val="00B33E0E"/>
    <w:rsid w:val="00B34016"/>
    <w:rsid w:val="00B34AEC"/>
    <w:rsid w:val="00B362DD"/>
    <w:rsid w:val="00B36AF3"/>
    <w:rsid w:val="00B40175"/>
    <w:rsid w:val="00B40750"/>
    <w:rsid w:val="00B417C9"/>
    <w:rsid w:val="00B42EA9"/>
    <w:rsid w:val="00B43658"/>
    <w:rsid w:val="00B45CBB"/>
    <w:rsid w:val="00B45FC2"/>
    <w:rsid w:val="00B4619A"/>
    <w:rsid w:val="00B46AFC"/>
    <w:rsid w:val="00B50011"/>
    <w:rsid w:val="00B511DC"/>
    <w:rsid w:val="00B53651"/>
    <w:rsid w:val="00B53C6D"/>
    <w:rsid w:val="00B54299"/>
    <w:rsid w:val="00B542E9"/>
    <w:rsid w:val="00B54577"/>
    <w:rsid w:val="00B54A57"/>
    <w:rsid w:val="00B54B78"/>
    <w:rsid w:val="00B5605D"/>
    <w:rsid w:val="00B57769"/>
    <w:rsid w:val="00B60521"/>
    <w:rsid w:val="00B629A7"/>
    <w:rsid w:val="00B62FD6"/>
    <w:rsid w:val="00B64B00"/>
    <w:rsid w:val="00B65ED9"/>
    <w:rsid w:val="00B666E2"/>
    <w:rsid w:val="00B67906"/>
    <w:rsid w:val="00B724E5"/>
    <w:rsid w:val="00B7300E"/>
    <w:rsid w:val="00B739A5"/>
    <w:rsid w:val="00B73D44"/>
    <w:rsid w:val="00B76412"/>
    <w:rsid w:val="00B764F4"/>
    <w:rsid w:val="00B80D3E"/>
    <w:rsid w:val="00B82E2F"/>
    <w:rsid w:val="00B83183"/>
    <w:rsid w:val="00B831DA"/>
    <w:rsid w:val="00B83310"/>
    <w:rsid w:val="00B8377C"/>
    <w:rsid w:val="00B8408F"/>
    <w:rsid w:val="00B87925"/>
    <w:rsid w:val="00B910F2"/>
    <w:rsid w:val="00B92ED6"/>
    <w:rsid w:val="00B935DE"/>
    <w:rsid w:val="00B94135"/>
    <w:rsid w:val="00B95814"/>
    <w:rsid w:val="00BA016A"/>
    <w:rsid w:val="00BA0CA7"/>
    <w:rsid w:val="00BA1661"/>
    <w:rsid w:val="00BA17A0"/>
    <w:rsid w:val="00BA2578"/>
    <w:rsid w:val="00BA2FFD"/>
    <w:rsid w:val="00BA3208"/>
    <w:rsid w:val="00BA3EFF"/>
    <w:rsid w:val="00BA492D"/>
    <w:rsid w:val="00BA4BC0"/>
    <w:rsid w:val="00BB06D3"/>
    <w:rsid w:val="00BB12CC"/>
    <w:rsid w:val="00BB25EA"/>
    <w:rsid w:val="00BB32B7"/>
    <w:rsid w:val="00BB3AF3"/>
    <w:rsid w:val="00BB49F6"/>
    <w:rsid w:val="00BB5986"/>
    <w:rsid w:val="00BC0D57"/>
    <w:rsid w:val="00BC119B"/>
    <w:rsid w:val="00BC1B94"/>
    <w:rsid w:val="00BC1D5A"/>
    <w:rsid w:val="00BC1EB4"/>
    <w:rsid w:val="00BC3CDC"/>
    <w:rsid w:val="00BC43A8"/>
    <w:rsid w:val="00BC4ED0"/>
    <w:rsid w:val="00BC4F13"/>
    <w:rsid w:val="00BC5676"/>
    <w:rsid w:val="00BC5A10"/>
    <w:rsid w:val="00BC67A9"/>
    <w:rsid w:val="00BC6A63"/>
    <w:rsid w:val="00BC6CCB"/>
    <w:rsid w:val="00BC7E52"/>
    <w:rsid w:val="00BD0D27"/>
    <w:rsid w:val="00BD161A"/>
    <w:rsid w:val="00BD2DC6"/>
    <w:rsid w:val="00BD3B9B"/>
    <w:rsid w:val="00BD3D80"/>
    <w:rsid w:val="00BD4298"/>
    <w:rsid w:val="00BD471B"/>
    <w:rsid w:val="00BD6D40"/>
    <w:rsid w:val="00BD7572"/>
    <w:rsid w:val="00BD7671"/>
    <w:rsid w:val="00BD7864"/>
    <w:rsid w:val="00BE0269"/>
    <w:rsid w:val="00BE0553"/>
    <w:rsid w:val="00BE1854"/>
    <w:rsid w:val="00BE1A0A"/>
    <w:rsid w:val="00BE2E36"/>
    <w:rsid w:val="00BE3DA5"/>
    <w:rsid w:val="00BE4D79"/>
    <w:rsid w:val="00BE51B2"/>
    <w:rsid w:val="00BE539C"/>
    <w:rsid w:val="00BE6417"/>
    <w:rsid w:val="00BE6438"/>
    <w:rsid w:val="00BE7CCA"/>
    <w:rsid w:val="00BF01A1"/>
    <w:rsid w:val="00BF5BA5"/>
    <w:rsid w:val="00BF68B0"/>
    <w:rsid w:val="00BF6E5F"/>
    <w:rsid w:val="00C01200"/>
    <w:rsid w:val="00C01B06"/>
    <w:rsid w:val="00C0432A"/>
    <w:rsid w:val="00C04AC3"/>
    <w:rsid w:val="00C04EB6"/>
    <w:rsid w:val="00C0515A"/>
    <w:rsid w:val="00C05621"/>
    <w:rsid w:val="00C0603B"/>
    <w:rsid w:val="00C07E4B"/>
    <w:rsid w:val="00C106D7"/>
    <w:rsid w:val="00C10766"/>
    <w:rsid w:val="00C12DB7"/>
    <w:rsid w:val="00C134CC"/>
    <w:rsid w:val="00C13827"/>
    <w:rsid w:val="00C1437D"/>
    <w:rsid w:val="00C15C80"/>
    <w:rsid w:val="00C2232C"/>
    <w:rsid w:val="00C223CA"/>
    <w:rsid w:val="00C22702"/>
    <w:rsid w:val="00C2281E"/>
    <w:rsid w:val="00C238D9"/>
    <w:rsid w:val="00C23F2F"/>
    <w:rsid w:val="00C249C4"/>
    <w:rsid w:val="00C26AED"/>
    <w:rsid w:val="00C27FE1"/>
    <w:rsid w:val="00C30E56"/>
    <w:rsid w:val="00C314FF"/>
    <w:rsid w:val="00C31D36"/>
    <w:rsid w:val="00C32282"/>
    <w:rsid w:val="00C32ABC"/>
    <w:rsid w:val="00C336A2"/>
    <w:rsid w:val="00C33C6E"/>
    <w:rsid w:val="00C352E6"/>
    <w:rsid w:val="00C35537"/>
    <w:rsid w:val="00C35C92"/>
    <w:rsid w:val="00C36775"/>
    <w:rsid w:val="00C370FA"/>
    <w:rsid w:val="00C4125A"/>
    <w:rsid w:val="00C419A1"/>
    <w:rsid w:val="00C43E61"/>
    <w:rsid w:val="00C43F4C"/>
    <w:rsid w:val="00C467CE"/>
    <w:rsid w:val="00C4740C"/>
    <w:rsid w:val="00C50DED"/>
    <w:rsid w:val="00C528B1"/>
    <w:rsid w:val="00C52E35"/>
    <w:rsid w:val="00C531B6"/>
    <w:rsid w:val="00C5332B"/>
    <w:rsid w:val="00C55904"/>
    <w:rsid w:val="00C56731"/>
    <w:rsid w:val="00C57016"/>
    <w:rsid w:val="00C57166"/>
    <w:rsid w:val="00C607FB"/>
    <w:rsid w:val="00C61474"/>
    <w:rsid w:val="00C61578"/>
    <w:rsid w:val="00C61750"/>
    <w:rsid w:val="00C619D0"/>
    <w:rsid w:val="00C61CE7"/>
    <w:rsid w:val="00C64035"/>
    <w:rsid w:val="00C67F33"/>
    <w:rsid w:val="00C7118D"/>
    <w:rsid w:val="00C71587"/>
    <w:rsid w:val="00C717BB"/>
    <w:rsid w:val="00C71910"/>
    <w:rsid w:val="00C7362C"/>
    <w:rsid w:val="00C74798"/>
    <w:rsid w:val="00C76760"/>
    <w:rsid w:val="00C767F9"/>
    <w:rsid w:val="00C807FC"/>
    <w:rsid w:val="00C81E40"/>
    <w:rsid w:val="00C82955"/>
    <w:rsid w:val="00C83378"/>
    <w:rsid w:val="00C84966"/>
    <w:rsid w:val="00C86274"/>
    <w:rsid w:val="00C86A17"/>
    <w:rsid w:val="00C8791D"/>
    <w:rsid w:val="00C9118D"/>
    <w:rsid w:val="00C91628"/>
    <w:rsid w:val="00C91C17"/>
    <w:rsid w:val="00C91FBC"/>
    <w:rsid w:val="00C92259"/>
    <w:rsid w:val="00C922A7"/>
    <w:rsid w:val="00C92605"/>
    <w:rsid w:val="00C93250"/>
    <w:rsid w:val="00C933D0"/>
    <w:rsid w:val="00C93A1E"/>
    <w:rsid w:val="00C96EB0"/>
    <w:rsid w:val="00C97663"/>
    <w:rsid w:val="00C97D0D"/>
    <w:rsid w:val="00CA054F"/>
    <w:rsid w:val="00CA1B80"/>
    <w:rsid w:val="00CA5014"/>
    <w:rsid w:val="00CA6990"/>
    <w:rsid w:val="00CB0788"/>
    <w:rsid w:val="00CB07FC"/>
    <w:rsid w:val="00CB0A45"/>
    <w:rsid w:val="00CB13CA"/>
    <w:rsid w:val="00CB1455"/>
    <w:rsid w:val="00CB2B3B"/>
    <w:rsid w:val="00CB3C04"/>
    <w:rsid w:val="00CB52C9"/>
    <w:rsid w:val="00CB5B42"/>
    <w:rsid w:val="00CB5F21"/>
    <w:rsid w:val="00CB799E"/>
    <w:rsid w:val="00CC19DF"/>
    <w:rsid w:val="00CC50FF"/>
    <w:rsid w:val="00CC6646"/>
    <w:rsid w:val="00CC6C55"/>
    <w:rsid w:val="00CC7117"/>
    <w:rsid w:val="00CC7D33"/>
    <w:rsid w:val="00CD0887"/>
    <w:rsid w:val="00CD0F08"/>
    <w:rsid w:val="00CD2473"/>
    <w:rsid w:val="00CD265E"/>
    <w:rsid w:val="00CD4B20"/>
    <w:rsid w:val="00CD4C25"/>
    <w:rsid w:val="00CD4E3C"/>
    <w:rsid w:val="00CD5094"/>
    <w:rsid w:val="00CD52E4"/>
    <w:rsid w:val="00CD64AC"/>
    <w:rsid w:val="00CD6551"/>
    <w:rsid w:val="00CD67CA"/>
    <w:rsid w:val="00CD735F"/>
    <w:rsid w:val="00CD766E"/>
    <w:rsid w:val="00CE038C"/>
    <w:rsid w:val="00CE063D"/>
    <w:rsid w:val="00CE1143"/>
    <w:rsid w:val="00CE1623"/>
    <w:rsid w:val="00CE1E63"/>
    <w:rsid w:val="00CE21ED"/>
    <w:rsid w:val="00CE30DB"/>
    <w:rsid w:val="00CE3C09"/>
    <w:rsid w:val="00CE4FA7"/>
    <w:rsid w:val="00CE58FA"/>
    <w:rsid w:val="00CE65DC"/>
    <w:rsid w:val="00CE66D9"/>
    <w:rsid w:val="00CE7986"/>
    <w:rsid w:val="00CE7D81"/>
    <w:rsid w:val="00CF024D"/>
    <w:rsid w:val="00CF0B00"/>
    <w:rsid w:val="00CF12BE"/>
    <w:rsid w:val="00CF1EED"/>
    <w:rsid w:val="00CF3154"/>
    <w:rsid w:val="00CF339B"/>
    <w:rsid w:val="00CF61F5"/>
    <w:rsid w:val="00D004AC"/>
    <w:rsid w:val="00D00D22"/>
    <w:rsid w:val="00D03F6E"/>
    <w:rsid w:val="00D05A66"/>
    <w:rsid w:val="00D065E9"/>
    <w:rsid w:val="00D07277"/>
    <w:rsid w:val="00D11851"/>
    <w:rsid w:val="00D12A57"/>
    <w:rsid w:val="00D139B2"/>
    <w:rsid w:val="00D13E4D"/>
    <w:rsid w:val="00D14230"/>
    <w:rsid w:val="00D147CE"/>
    <w:rsid w:val="00D148F4"/>
    <w:rsid w:val="00D14AC3"/>
    <w:rsid w:val="00D15DFD"/>
    <w:rsid w:val="00D2071E"/>
    <w:rsid w:val="00D20923"/>
    <w:rsid w:val="00D21924"/>
    <w:rsid w:val="00D26A06"/>
    <w:rsid w:val="00D279D9"/>
    <w:rsid w:val="00D27AAF"/>
    <w:rsid w:val="00D32297"/>
    <w:rsid w:val="00D336DE"/>
    <w:rsid w:val="00D35AB4"/>
    <w:rsid w:val="00D36650"/>
    <w:rsid w:val="00D36C01"/>
    <w:rsid w:val="00D40A64"/>
    <w:rsid w:val="00D43115"/>
    <w:rsid w:val="00D4325C"/>
    <w:rsid w:val="00D43302"/>
    <w:rsid w:val="00D4415E"/>
    <w:rsid w:val="00D4432B"/>
    <w:rsid w:val="00D4574C"/>
    <w:rsid w:val="00D46078"/>
    <w:rsid w:val="00D477DD"/>
    <w:rsid w:val="00D47957"/>
    <w:rsid w:val="00D50C2B"/>
    <w:rsid w:val="00D510CC"/>
    <w:rsid w:val="00D524F2"/>
    <w:rsid w:val="00D538BC"/>
    <w:rsid w:val="00D54A6F"/>
    <w:rsid w:val="00D54BF5"/>
    <w:rsid w:val="00D56273"/>
    <w:rsid w:val="00D57983"/>
    <w:rsid w:val="00D6016A"/>
    <w:rsid w:val="00D61057"/>
    <w:rsid w:val="00D6182B"/>
    <w:rsid w:val="00D62FDB"/>
    <w:rsid w:val="00D63876"/>
    <w:rsid w:val="00D6546D"/>
    <w:rsid w:val="00D6605C"/>
    <w:rsid w:val="00D66148"/>
    <w:rsid w:val="00D66F79"/>
    <w:rsid w:val="00D7057A"/>
    <w:rsid w:val="00D73BAC"/>
    <w:rsid w:val="00D7590B"/>
    <w:rsid w:val="00D76688"/>
    <w:rsid w:val="00D774D0"/>
    <w:rsid w:val="00D77C96"/>
    <w:rsid w:val="00D8080B"/>
    <w:rsid w:val="00D80B77"/>
    <w:rsid w:val="00D81643"/>
    <w:rsid w:val="00D819EA"/>
    <w:rsid w:val="00D82E65"/>
    <w:rsid w:val="00D82F55"/>
    <w:rsid w:val="00D8520A"/>
    <w:rsid w:val="00D85397"/>
    <w:rsid w:val="00D86B11"/>
    <w:rsid w:val="00D922D1"/>
    <w:rsid w:val="00D95013"/>
    <w:rsid w:val="00D95029"/>
    <w:rsid w:val="00D9547A"/>
    <w:rsid w:val="00D9645D"/>
    <w:rsid w:val="00D964D6"/>
    <w:rsid w:val="00DA1501"/>
    <w:rsid w:val="00DA225D"/>
    <w:rsid w:val="00DA2DDC"/>
    <w:rsid w:val="00DA39A0"/>
    <w:rsid w:val="00DA3E57"/>
    <w:rsid w:val="00DA40B4"/>
    <w:rsid w:val="00DA6633"/>
    <w:rsid w:val="00DA695F"/>
    <w:rsid w:val="00DA7666"/>
    <w:rsid w:val="00DA79E7"/>
    <w:rsid w:val="00DB09FD"/>
    <w:rsid w:val="00DB0B3B"/>
    <w:rsid w:val="00DB0D4D"/>
    <w:rsid w:val="00DB0E22"/>
    <w:rsid w:val="00DB1845"/>
    <w:rsid w:val="00DB19AB"/>
    <w:rsid w:val="00DB206D"/>
    <w:rsid w:val="00DB2CB8"/>
    <w:rsid w:val="00DB3336"/>
    <w:rsid w:val="00DB4241"/>
    <w:rsid w:val="00DB4805"/>
    <w:rsid w:val="00DB4D42"/>
    <w:rsid w:val="00DB55D0"/>
    <w:rsid w:val="00DB5D73"/>
    <w:rsid w:val="00DB7657"/>
    <w:rsid w:val="00DC2503"/>
    <w:rsid w:val="00DC251C"/>
    <w:rsid w:val="00DC3AA4"/>
    <w:rsid w:val="00DC5AB3"/>
    <w:rsid w:val="00DC5D23"/>
    <w:rsid w:val="00DC7D60"/>
    <w:rsid w:val="00DD05C2"/>
    <w:rsid w:val="00DD121C"/>
    <w:rsid w:val="00DD3159"/>
    <w:rsid w:val="00DD3AE2"/>
    <w:rsid w:val="00DD3B1D"/>
    <w:rsid w:val="00DD4FD4"/>
    <w:rsid w:val="00DD57CF"/>
    <w:rsid w:val="00DE12B4"/>
    <w:rsid w:val="00DE205D"/>
    <w:rsid w:val="00DE23F0"/>
    <w:rsid w:val="00DE244C"/>
    <w:rsid w:val="00DE2697"/>
    <w:rsid w:val="00DE2E66"/>
    <w:rsid w:val="00DE327A"/>
    <w:rsid w:val="00DE3CCF"/>
    <w:rsid w:val="00DE43A4"/>
    <w:rsid w:val="00DE451A"/>
    <w:rsid w:val="00DE5779"/>
    <w:rsid w:val="00DE5A13"/>
    <w:rsid w:val="00DE5DD1"/>
    <w:rsid w:val="00DE6B5C"/>
    <w:rsid w:val="00DE70DF"/>
    <w:rsid w:val="00DE74AE"/>
    <w:rsid w:val="00DE7721"/>
    <w:rsid w:val="00DE78D2"/>
    <w:rsid w:val="00DE79B7"/>
    <w:rsid w:val="00DF1BD9"/>
    <w:rsid w:val="00DF2BBE"/>
    <w:rsid w:val="00DF3114"/>
    <w:rsid w:val="00DF3735"/>
    <w:rsid w:val="00DF3CBB"/>
    <w:rsid w:val="00DF4AF4"/>
    <w:rsid w:val="00DF4FFA"/>
    <w:rsid w:val="00DF5638"/>
    <w:rsid w:val="00DF5D7C"/>
    <w:rsid w:val="00DF66BF"/>
    <w:rsid w:val="00DF682F"/>
    <w:rsid w:val="00DF6E10"/>
    <w:rsid w:val="00DF73FA"/>
    <w:rsid w:val="00DF7667"/>
    <w:rsid w:val="00DF7670"/>
    <w:rsid w:val="00E00A8D"/>
    <w:rsid w:val="00E00FCE"/>
    <w:rsid w:val="00E018D7"/>
    <w:rsid w:val="00E039D6"/>
    <w:rsid w:val="00E041D2"/>
    <w:rsid w:val="00E045C8"/>
    <w:rsid w:val="00E04981"/>
    <w:rsid w:val="00E05070"/>
    <w:rsid w:val="00E05355"/>
    <w:rsid w:val="00E06D9B"/>
    <w:rsid w:val="00E11232"/>
    <w:rsid w:val="00E11BE2"/>
    <w:rsid w:val="00E11C0F"/>
    <w:rsid w:val="00E11EF0"/>
    <w:rsid w:val="00E12609"/>
    <w:rsid w:val="00E153B0"/>
    <w:rsid w:val="00E2085D"/>
    <w:rsid w:val="00E2120B"/>
    <w:rsid w:val="00E222F1"/>
    <w:rsid w:val="00E22B77"/>
    <w:rsid w:val="00E232C8"/>
    <w:rsid w:val="00E23F7B"/>
    <w:rsid w:val="00E2421F"/>
    <w:rsid w:val="00E24968"/>
    <w:rsid w:val="00E25626"/>
    <w:rsid w:val="00E25EDB"/>
    <w:rsid w:val="00E269BF"/>
    <w:rsid w:val="00E306AF"/>
    <w:rsid w:val="00E3099E"/>
    <w:rsid w:val="00E3264B"/>
    <w:rsid w:val="00E32BB0"/>
    <w:rsid w:val="00E33D5D"/>
    <w:rsid w:val="00E406B5"/>
    <w:rsid w:val="00E41A31"/>
    <w:rsid w:val="00E435CF"/>
    <w:rsid w:val="00E4386A"/>
    <w:rsid w:val="00E4499B"/>
    <w:rsid w:val="00E4621E"/>
    <w:rsid w:val="00E478F5"/>
    <w:rsid w:val="00E50134"/>
    <w:rsid w:val="00E503B5"/>
    <w:rsid w:val="00E506E5"/>
    <w:rsid w:val="00E51364"/>
    <w:rsid w:val="00E514FF"/>
    <w:rsid w:val="00E532B5"/>
    <w:rsid w:val="00E53B11"/>
    <w:rsid w:val="00E53BF1"/>
    <w:rsid w:val="00E53FA0"/>
    <w:rsid w:val="00E546BC"/>
    <w:rsid w:val="00E549F2"/>
    <w:rsid w:val="00E55634"/>
    <w:rsid w:val="00E56A82"/>
    <w:rsid w:val="00E573B0"/>
    <w:rsid w:val="00E5742A"/>
    <w:rsid w:val="00E57C6A"/>
    <w:rsid w:val="00E61467"/>
    <w:rsid w:val="00E62C1F"/>
    <w:rsid w:val="00E63AD0"/>
    <w:rsid w:val="00E655A9"/>
    <w:rsid w:val="00E66557"/>
    <w:rsid w:val="00E66C27"/>
    <w:rsid w:val="00E70AFB"/>
    <w:rsid w:val="00E70F4D"/>
    <w:rsid w:val="00E711D5"/>
    <w:rsid w:val="00E71B2C"/>
    <w:rsid w:val="00E71EE8"/>
    <w:rsid w:val="00E72598"/>
    <w:rsid w:val="00E73045"/>
    <w:rsid w:val="00E74014"/>
    <w:rsid w:val="00E74226"/>
    <w:rsid w:val="00E764F8"/>
    <w:rsid w:val="00E765FA"/>
    <w:rsid w:val="00E77993"/>
    <w:rsid w:val="00E77E89"/>
    <w:rsid w:val="00E80163"/>
    <w:rsid w:val="00E81AE2"/>
    <w:rsid w:val="00E81E86"/>
    <w:rsid w:val="00E82237"/>
    <w:rsid w:val="00E82769"/>
    <w:rsid w:val="00E82BE3"/>
    <w:rsid w:val="00E83588"/>
    <w:rsid w:val="00E847D0"/>
    <w:rsid w:val="00E86CA7"/>
    <w:rsid w:val="00E9046D"/>
    <w:rsid w:val="00E90FBC"/>
    <w:rsid w:val="00E91271"/>
    <w:rsid w:val="00E91524"/>
    <w:rsid w:val="00E91EEC"/>
    <w:rsid w:val="00E95282"/>
    <w:rsid w:val="00E95292"/>
    <w:rsid w:val="00E972A6"/>
    <w:rsid w:val="00E97985"/>
    <w:rsid w:val="00E97FBC"/>
    <w:rsid w:val="00EA157B"/>
    <w:rsid w:val="00EA159B"/>
    <w:rsid w:val="00EA19BA"/>
    <w:rsid w:val="00EA2C10"/>
    <w:rsid w:val="00EA3FB1"/>
    <w:rsid w:val="00EA3FD9"/>
    <w:rsid w:val="00EA49E9"/>
    <w:rsid w:val="00EA53D6"/>
    <w:rsid w:val="00EA6002"/>
    <w:rsid w:val="00EA6DD4"/>
    <w:rsid w:val="00EA7496"/>
    <w:rsid w:val="00EB01A4"/>
    <w:rsid w:val="00EB1672"/>
    <w:rsid w:val="00EB2DA7"/>
    <w:rsid w:val="00EB35E6"/>
    <w:rsid w:val="00EB46AA"/>
    <w:rsid w:val="00EB5F63"/>
    <w:rsid w:val="00EB6A3E"/>
    <w:rsid w:val="00EB6D36"/>
    <w:rsid w:val="00EB6DEA"/>
    <w:rsid w:val="00EB795C"/>
    <w:rsid w:val="00EB7F8B"/>
    <w:rsid w:val="00EC2380"/>
    <w:rsid w:val="00EC33AD"/>
    <w:rsid w:val="00EC6462"/>
    <w:rsid w:val="00EC7608"/>
    <w:rsid w:val="00EC7AEF"/>
    <w:rsid w:val="00ED06AB"/>
    <w:rsid w:val="00ED06E4"/>
    <w:rsid w:val="00ED1BF5"/>
    <w:rsid w:val="00ED1E90"/>
    <w:rsid w:val="00ED258B"/>
    <w:rsid w:val="00ED3B52"/>
    <w:rsid w:val="00ED4742"/>
    <w:rsid w:val="00ED57D4"/>
    <w:rsid w:val="00ED5B47"/>
    <w:rsid w:val="00ED619C"/>
    <w:rsid w:val="00ED6D0B"/>
    <w:rsid w:val="00EE0C4D"/>
    <w:rsid w:val="00EE29BE"/>
    <w:rsid w:val="00EE2D8D"/>
    <w:rsid w:val="00EE3AA2"/>
    <w:rsid w:val="00EE3C6B"/>
    <w:rsid w:val="00EE6181"/>
    <w:rsid w:val="00EE6BC3"/>
    <w:rsid w:val="00EE6D4A"/>
    <w:rsid w:val="00EE726C"/>
    <w:rsid w:val="00EE7622"/>
    <w:rsid w:val="00EF2BD2"/>
    <w:rsid w:val="00EF3206"/>
    <w:rsid w:val="00EF521A"/>
    <w:rsid w:val="00EF59F1"/>
    <w:rsid w:val="00EF5BB1"/>
    <w:rsid w:val="00EF6744"/>
    <w:rsid w:val="00EF7963"/>
    <w:rsid w:val="00EF7A1E"/>
    <w:rsid w:val="00F00720"/>
    <w:rsid w:val="00F00C94"/>
    <w:rsid w:val="00F01AC9"/>
    <w:rsid w:val="00F049D8"/>
    <w:rsid w:val="00F058AA"/>
    <w:rsid w:val="00F06B5B"/>
    <w:rsid w:val="00F07AD9"/>
    <w:rsid w:val="00F07F0C"/>
    <w:rsid w:val="00F103F3"/>
    <w:rsid w:val="00F10E43"/>
    <w:rsid w:val="00F12628"/>
    <w:rsid w:val="00F1352F"/>
    <w:rsid w:val="00F13659"/>
    <w:rsid w:val="00F15623"/>
    <w:rsid w:val="00F15690"/>
    <w:rsid w:val="00F15B39"/>
    <w:rsid w:val="00F16339"/>
    <w:rsid w:val="00F21FA6"/>
    <w:rsid w:val="00F2385F"/>
    <w:rsid w:val="00F23D84"/>
    <w:rsid w:val="00F246E2"/>
    <w:rsid w:val="00F24A00"/>
    <w:rsid w:val="00F25CDD"/>
    <w:rsid w:val="00F2648D"/>
    <w:rsid w:val="00F26A5F"/>
    <w:rsid w:val="00F32DDA"/>
    <w:rsid w:val="00F33272"/>
    <w:rsid w:val="00F33AB0"/>
    <w:rsid w:val="00F36CC5"/>
    <w:rsid w:val="00F36F81"/>
    <w:rsid w:val="00F37846"/>
    <w:rsid w:val="00F4106C"/>
    <w:rsid w:val="00F41C5D"/>
    <w:rsid w:val="00F4302E"/>
    <w:rsid w:val="00F434EE"/>
    <w:rsid w:val="00F43DF6"/>
    <w:rsid w:val="00F46868"/>
    <w:rsid w:val="00F5002F"/>
    <w:rsid w:val="00F522B6"/>
    <w:rsid w:val="00F52527"/>
    <w:rsid w:val="00F52AC1"/>
    <w:rsid w:val="00F5319A"/>
    <w:rsid w:val="00F55527"/>
    <w:rsid w:val="00F55D28"/>
    <w:rsid w:val="00F56DC6"/>
    <w:rsid w:val="00F57E6B"/>
    <w:rsid w:val="00F60E81"/>
    <w:rsid w:val="00F61DDF"/>
    <w:rsid w:val="00F61E10"/>
    <w:rsid w:val="00F63517"/>
    <w:rsid w:val="00F641C2"/>
    <w:rsid w:val="00F64929"/>
    <w:rsid w:val="00F675BE"/>
    <w:rsid w:val="00F6777E"/>
    <w:rsid w:val="00F677FD"/>
    <w:rsid w:val="00F72980"/>
    <w:rsid w:val="00F72E67"/>
    <w:rsid w:val="00F74208"/>
    <w:rsid w:val="00F754E7"/>
    <w:rsid w:val="00F75854"/>
    <w:rsid w:val="00F75FBF"/>
    <w:rsid w:val="00F7664A"/>
    <w:rsid w:val="00F769DB"/>
    <w:rsid w:val="00F80BEA"/>
    <w:rsid w:val="00F83C39"/>
    <w:rsid w:val="00F83E57"/>
    <w:rsid w:val="00F91717"/>
    <w:rsid w:val="00F917E0"/>
    <w:rsid w:val="00F91CAF"/>
    <w:rsid w:val="00F91DF6"/>
    <w:rsid w:val="00F91F8F"/>
    <w:rsid w:val="00F9227A"/>
    <w:rsid w:val="00F92C0F"/>
    <w:rsid w:val="00F938E6"/>
    <w:rsid w:val="00F94E76"/>
    <w:rsid w:val="00F958E8"/>
    <w:rsid w:val="00F969DA"/>
    <w:rsid w:val="00F97D29"/>
    <w:rsid w:val="00FA0A23"/>
    <w:rsid w:val="00FA3F94"/>
    <w:rsid w:val="00FA4629"/>
    <w:rsid w:val="00FA5110"/>
    <w:rsid w:val="00FA68E4"/>
    <w:rsid w:val="00FA76E0"/>
    <w:rsid w:val="00FA7BF7"/>
    <w:rsid w:val="00FB36F6"/>
    <w:rsid w:val="00FB3DCD"/>
    <w:rsid w:val="00FB5417"/>
    <w:rsid w:val="00FB6BED"/>
    <w:rsid w:val="00FB6FA8"/>
    <w:rsid w:val="00FB7DE2"/>
    <w:rsid w:val="00FC0489"/>
    <w:rsid w:val="00FC0E6E"/>
    <w:rsid w:val="00FC25D4"/>
    <w:rsid w:val="00FC2635"/>
    <w:rsid w:val="00FC3D3F"/>
    <w:rsid w:val="00FC4553"/>
    <w:rsid w:val="00FC512F"/>
    <w:rsid w:val="00FC5485"/>
    <w:rsid w:val="00FC6C17"/>
    <w:rsid w:val="00FC79B5"/>
    <w:rsid w:val="00FD2E11"/>
    <w:rsid w:val="00FD2E4F"/>
    <w:rsid w:val="00FD4ECB"/>
    <w:rsid w:val="00FD5271"/>
    <w:rsid w:val="00FD721C"/>
    <w:rsid w:val="00FD7FA3"/>
    <w:rsid w:val="00FE18A1"/>
    <w:rsid w:val="00FE1F69"/>
    <w:rsid w:val="00FE261C"/>
    <w:rsid w:val="00FE36B1"/>
    <w:rsid w:val="00FE4072"/>
    <w:rsid w:val="00FE44BE"/>
    <w:rsid w:val="00FE614C"/>
    <w:rsid w:val="00FE6F3D"/>
    <w:rsid w:val="00FE7537"/>
    <w:rsid w:val="00FE77F5"/>
    <w:rsid w:val="00FF0F1A"/>
    <w:rsid w:val="00FF19EC"/>
    <w:rsid w:val="00FF289E"/>
    <w:rsid w:val="00FF2C97"/>
    <w:rsid w:val="00FF47F5"/>
    <w:rsid w:val="00FF6A42"/>
    <w:rsid w:val="00FF7C9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2740E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qFormat="1"/>
    <w:lsdException w:name="heading 9" w:uiPriority="0" w:qFormat="1"/>
    <w:lsdException w:name="toc 1" w:uiPriority="39"/>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0" w:qFormat="1"/>
    <w:lsdException w:name="line number" w:uiPriority="0"/>
    <w:lsdException w:name="page number" w:uiPriority="0"/>
    <w:lsdException w:name="List Bullet" w:uiPriority="0"/>
    <w:lsdException w:name="List Bullet 2" w:uiPriority="0"/>
    <w:lsdException w:name="List Bullet 3"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782F66"/>
  </w:style>
  <w:style w:type="paragraph" w:styleId="Kop1">
    <w:name w:val="heading 1"/>
    <w:basedOn w:val="Standaard"/>
    <w:next w:val="Standaard"/>
    <w:link w:val="Kop1Char"/>
    <w:qFormat/>
    <w:rsid w:val="00EA53D6"/>
    <w:pPr>
      <w:keepNext/>
      <w:numPr>
        <w:numId w:val="7"/>
      </w:numPr>
      <w:spacing w:line="330" w:lineRule="exact"/>
      <w:jc w:val="center"/>
      <w:outlineLvl w:val="0"/>
    </w:pPr>
    <w:rPr>
      <w:rFonts w:ascii="Arial" w:eastAsia="Times New Roman" w:hAnsi="Arial" w:cs="Arial"/>
      <w:sz w:val="33"/>
      <w:szCs w:val="20"/>
      <w:lang w:val="en-GB" w:eastAsia="zh-CN"/>
    </w:rPr>
  </w:style>
  <w:style w:type="paragraph" w:styleId="Kop2">
    <w:name w:val="heading 2"/>
    <w:basedOn w:val="Standaard"/>
    <w:next w:val="Standaard"/>
    <w:link w:val="Kop2Char"/>
    <w:qFormat/>
    <w:rsid w:val="00EA53D6"/>
    <w:pPr>
      <w:keepNext/>
      <w:numPr>
        <w:ilvl w:val="1"/>
        <w:numId w:val="7"/>
      </w:numPr>
      <w:outlineLvl w:val="1"/>
    </w:pPr>
    <w:rPr>
      <w:rFonts w:ascii="Arial" w:eastAsia="Times New Roman" w:hAnsi="Arial" w:cs="Arial"/>
      <w:b/>
      <w:bCs/>
      <w:sz w:val="22"/>
    </w:rPr>
  </w:style>
  <w:style w:type="paragraph" w:styleId="Kop3">
    <w:name w:val="heading 3"/>
    <w:basedOn w:val="Standaard"/>
    <w:next w:val="Standaard"/>
    <w:link w:val="Kop3Char"/>
    <w:qFormat/>
    <w:rsid w:val="00EA53D6"/>
    <w:pPr>
      <w:keepNext/>
      <w:numPr>
        <w:ilvl w:val="2"/>
        <w:numId w:val="7"/>
      </w:numPr>
      <w:spacing w:before="240" w:after="60"/>
      <w:outlineLvl w:val="2"/>
    </w:pPr>
    <w:rPr>
      <w:rFonts w:ascii="Arial" w:eastAsia="Times New Roman" w:hAnsi="Arial" w:cs="Arial"/>
      <w:b/>
      <w:bCs/>
      <w:sz w:val="26"/>
      <w:szCs w:val="26"/>
      <w:lang w:val="de-DE" w:eastAsia="zh-CN"/>
    </w:rPr>
  </w:style>
  <w:style w:type="paragraph" w:styleId="Kop4">
    <w:name w:val="heading 4"/>
    <w:basedOn w:val="Standaard"/>
    <w:next w:val="Standaard"/>
    <w:link w:val="Kop4Char"/>
    <w:qFormat/>
    <w:rsid w:val="00EA53D6"/>
    <w:pPr>
      <w:keepNext/>
      <w:numPr>
        <w:ilvl w:val="3"/>
        <w:numId w:val="7"/>
      </w:numPr>
      <w:spacing w:before="240" w:after="60"/>
      <w:outlineLvl w:val="3"/>
    </w:pPr>
    <w:rPr>
      <w:rFonts w:ascii="Times New Roman" w:eastAsia="Times New Roman" w:hAnsi="Times New Roman" w:cs="Times New Roman"/>
      <w:b/>
      <w:bCs/>
      <w:sz w:val="28"/>
      <w:szCs w:val="28"/>
      <w:lang w:val="de-DE" w:eastAsia="zh-CN"/>
    </w:rPr>
  </w:style>
  <w:style w:type="paragraph" w:styleId="Kop5">
    <w:name w:val="heading 5"/>
    <w:basedOn w:val="Standaard"/>
    <w:next w:val="Standaard"/>
    <w:link w:val="Kop5Char"/>
    <w:qFormat/>
    <w:rsid w:val="00EA53D6"/>
    <w:pPr>
      <w:numPr>
        <w:ilvl w:val="4"/>
        <w:numId w:val="7"/>
      </w:numPr>
      <w:spacing w:before="240" w:after="60"/>
      <w:outlineLvl w:val="4"/>
    </w:pPr>
    <w:rPr>
      <w:rFonts w:ascii="Frutiger 47 LightCn" w:eastAsia="Times New Roman" w:hAnsi="Frutiger 47 LightCn" w:cs="Times New Roman"/>
      <w:b/>
      <w:bCs/>
      <w:i/>
      <w:iCs/>
      <w:sz w:val="26"/>
      <w:szCs w:val="26"/>
      <w:lang w:val="de-DE" w:eastAsia="zh-CN"/>
    </w:rPr>
  </w:style>
  <w:style w:type="paragraph" w:styleId="Kop6">
    <w:name w:val="heading 6"/>
    <w:basedOn w:val="Standaard"/>
    <w:next w:val="Standaard"/>
    <w:link w:val="Kop6Char"/>
    <w:qFormat/>
    <w:rsid w:val="00EA53D6"/>
    <w:pPr>
      <w:numPr>
        <w:ilvl w:val="5"/>
        <w:numId w:val="7"/>
      </w:numPr>
      <w:spacing w:before="240" w:after="60"/>
      <w:outlineLvl w:val="5"/>
    </w:pPr>
    <w:rPr>
      <w:rFonts w:ascii="Times New Roman" w:eastAsia="Times New Roman" w:hAnsi="Times New Roman" w:cs="Times New Roman"/>
      <w:b/>
      <w:bCs/>
      <w:sz w:val="22"/>
      <w:szCs w:val="22"/>
      <w:lang w:val="de-DE" w:eastAsia="zh-CN"/>
    </w:rPr>
  </w:style>
  <w:style w:type="paragraph" w:styleId="Kop7">
    <w:name w:val="heading 7"/>
    <w:basedOn w:val="Kop6"/>
    <w:next w:val="Standaard"/>
    <w:link w:val="Kop7Char"/>
    <w:qFormat/>
    <w:rsid w:val="00EA53D6"/>
    <w:pPr>
      <w:keepNext/>
      <w:numPr>
        <w:ilvl w:val="6"/>
        <w:numId w:val="6"/>
      </w:numPr>
      <w:suppressAutoHyphens/>
      <w:spacing w:before="60" w:after="240" w:line="230" w:lineRule="exact"/>
      <w:outlineLvl w:val="6"/>
    </w:pPr>
    <w:rPr>
      <w:rFonts w:ascii="Arial" w:eastAsia="MS Mincho" w:hAnsi="Arial"/>
      <w:bCs w:val="0"/>
      <w:sz w:val="20"/>
      <w:szCs w:val="20"/>
      <w:lang w:val="en-GB"/>
    </w:rPr>
  </w:style>
  <w:style w:type="paragraph" w:styleId="Kop8">
    <w:name w:val="heading 8"/>
    <w:basedOn w:val="Kop6"/>
    <w:next w:val="Standaard"/>
    <w:link w:val="Kop8Char"/>
    <w:uiPriority w:val="99"/>
    <w:qFormat/>
    <w:rsid w:val="00EA53D6"/>
    <w:pPr>
      <w:keepNext/>
      <w:numPr>
        <w:ilvl w:val="7"/>
        <w:numId w:val="6"/>
      </w:numPr>
      <w:suppressAutoHyphens/>
      <w:spacing w:before="60" w:after="240" w:line="230" w:lineRule="exact"/>
      <w:outlineLvl w:val="7"/>
    </w:pPr>
    <w:rPr>
      <w:rFonts w:ascii="Arial" w:eastAsia="MS Mincho" w:hAnsi="Arial"/>
      <w:bCs w:val="0"/>
      <w:sz w:val="20"/>
      <w:szCs w:val="20"/>
      <w:lang w:val="en-GB"/>
    </w:rPr>
  </w:style>
  <w:style w:type="paragraph" w:styleId="Kop9">
    <w:name w:val="heading 9"/>
    <w:basedOn w:val="Kop6"/>
    <w:next w:val="Standaard"/>
    <w:link w:val="Kop9Char"/>
    <w:qFormat/>
    <w:rsid w:val="00EA53D6"/>
    <w:pPr>
      <w:keepNext/>
      <w:numPr>
        <w:ilvl w:val="8"/>
        <w:numId w:val="6"/>
      </w:numPr>
      <w:suppressAutoHyphens/>
      <w:spacing w:before="60" w:after="240" w:line="230" w:lineRule="exact"/>
      <w:outlineLvl w:val="8"/>
    </w:pPr>
    <w:rPr>
      <w:rFonts w:ascii="Arial" w:eastAsia="MS Mincho" w:hAnsi="Arial"/>
      <w:bCs w:val="0"/>
      <w:sz w:val="20"/>
      <w:szCs w:val="20"/>
      <w:lang w:val="en-GB"/>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nhideWhenUsed/>
    <w:rsid w:val="00534452"/>
    <w:pPr>
      <w:tabs>
        <w:tab w:val="center" w:pos="4320"/>
        <w:tab w:val="right" w:pos="8640"/>
      </w:tabs>
    </w:pPr>
  </w:style>
  <w:style w:type="character" w:customStyle="1" w:styleId="KoptekstChar">
    <w:name w:val="Koptekst Char"/>
    <w:basedOn w:val="Standaardalinea-lettertype"/>
    <w:link w:val="Koptekst"/>
    <w:rsid w:val="00534452"/>
  </w:style>
  <w:style w:type="paragraph" w:styleId="Voettekst">
    <w:name w:val="footer"/>
    <w:basedOn w:val="Standaard"/>
    <w:link w:val="VoettekstChar"/>
    <w:unhideWhenUsed/>
    <w:rsid w:val="00534452"/>
    <w:pPr>
      <w:tabs>
        <w:tab w:val="center" w:pos="4320"/>
        <w:tab w:val="right" w:pos="8640"/>
      </w:tabs>
    </w:pPr>
  </w:style>
  <w:style w:type="character" w:customStyle="1" w:styleId="VoettekstChar">
    <w:name w:val="Voettekst Char"/>
    <w:basedOn w:val="Standaardalinea-lettertype"/>
    <w:link w:val="Voettekst"/>
    <w:uiPriority w:val="99"/>
    <w:rsid w:val="00534452"/>
  </w:style>
  <w:style w:type="character" w:styleId="Paginanummer">
    <w:name w:val="page number"/>
    <w:basedOn w:val="Standaardalinea-lettertype"/>
    <w:unhideWhenUsed/>
    <w:rsid w:val="00534452"/>
  </w:style>
  <w:style w:type="paragraph" w:styleId="Ballontekst">
    <w:name w:val="Balloon Text"/>
    <w:basedOn w:val="Standaard"/>
    <w:link w:val="BallontekstChar"/>
    <w:unhideWhenUsed/>
    <w:rsid w:val="00534452"/>
    <w:rPr>
      <w:rFonts w:ascii="Lucida Grande" w:hAnsi="Lucida Grande" w:cs="Lucida Grande"/>
      <w:sz w:val="18"/>
      <w:szCs w:val="18"/>
    </w:rPr>
  </w:style>
  <w:style w:type="character" w:customStyle="1" w:styleId="BallontekstChar">
    <w:name w:val="Ballontekst Char"/>
    <w:basedOn w:val="Standaardalinea-lettertype"/>
    <w:link w:val="Ballontekst"/>
    <w:uiPriority w:val="99"/>
    <w:semiHidden/>
    <w:rsid w:val="00534452"/>
    <w:rPr>
      <w:rFonts w:ascii="Lucida Grande" w:hAnsi="Lucida Grande" w:cs="Lucida Grande"/>
      <w:sz w:val="18"/>
      <w:szCs w:val="18"/>
    </w:rPr>
  </w:style>
  <w:style w:type="character" w:customStyle="1" w:styleId="FSCSubHeadline">
    <w:name w:val="FSC Sub Headline"/>
    <w:uiPriority w:val="99"/>
    <w:rsid w:val="00577EBC"/>
    <w:rPr>
      <w:rFonts w:ascii="Arial" w:hAnsi="Arial"/>
      <w:color w:val="FFFFFF"/>
      <w:sz w:val="33"/>
      <w:szCs w:val="33"/>
    </w:rPr>
  </w:style>
  <w:style w:type="character" w:customStyle="1" w:styleId="Kop1Char">
    <w:name w:val="Kop 1 Char"/>
    <w:basedOn w:val="Standaardalinea-lettertype"/>
    <w:link w:val="Kop1"/>
    <w:rsid w:val="00EA53D6"/>
    <w:rPr>
      <w:rFonts w:ascii="Arial" w:eastAsia="Times New Roman" w:hAnsi="Arial" w:cs="Arial"/>
      <w:sz w:val="33"/>
      <w:szCs w:val="20"/>
      <w:lang w:val="en-GB" w:eastAsia="zh-CN"/>
    </w:rPr>
  </w:style>
  <w:style w:type="character" w:customStyle="1" w:styleId="Kop2Char">
    <w:name w:val="Kop 2 Char"/>
    <w:basedOn w:val="Standaardalinea-lettertype"/>
    <w:link w:val="Kop2"/>
    <w:rsid w:val="00EA53D6"/>
    <w:rPr>
      <w:rFonts w:ascii="Arial" w:eastAsia="Times New Roman" w:hAnsi="Arial" w:cs="Arial"/>
      <w:b/>
      <w:bCs/>
      <w:sz w:val="22"/>
    </w:rPr>
  </w:style>
  <w:style w:type="character" w:customStyle="1" w:styleId="Kop3Char">
    <w:name w:val="Kop 3 Char"/>
    <w:basedOn w:val="Standaardalinea-lettertype"/>
    <w:link w:val="Kop3"/>
    <w:rsid w:val="00EA53D6"/>
    <w:rPr>
      <w:rFonts w:ascii="Arial" w:eastAsia="Times New Roman" w:hAnsi="Arial" w:cs="Arial"/>
      <w:b/>
      <w:bCs/>
      <w:sz w:val="26"/>
      <w:szCs w:val="26"/>
      <w:lang w:val="de-DE" w:eastAsia="zh-CN"/>
    </w:rPr>
  </w:style>
  <w:style w:type="character" w:customStyle="1" w:styleId="Kop4Char">
    <w:name w:val="Kop 4 Char"/>
    <w:basedOn w:val="Standaardalinea-lettertype"/>
    <w:link w:val="Kop4"/>
    <w:rsid w:val="00EA53D6"/>
    <w:rPr>
      <w:rFonts w:ascii="Times New Roman" w:eastAsia="Times New Roman" w:hAnsi="Times New Roman" w:cs="Times New Roman"/>
      <w:b/>
      <w:bCs/>
      <w:sz w:val="28"/>
      <w:szCs w:val="28"/>
      <w:lang w:val="de-DE" w:eastAsia="zh-CN"/>
    </w:rPr>
  </w:style>
  <w:style w:type="character" w:customStyle="1" w:styleId="Kop5Char">
    <w:name w:val="Kop 5 Char"/>
    <w:basedOn w:val="Standaardalinea-lettertype"/>
    <w:link w:val="Kop5"/>
    <w:rsid w:val="00EA53D6"/>
    <w:rPr>
      <w:rFonts w:ascii="Frutiger 47 LightCn" w:eastAsia="Times New Roman" w:hAnsi="Frutiger 47 LightCn" w:cs="Times New Roman"/>
      <w:b/>
      <w:bCs/>
      <w:i/>
      <w:iCs/>
      <w:sz w:val="26"/>
      <w:szCs w:val="26"/>
      <w:lang w:val="de-DE" w:eastAsia="zh-CN"/>
    </w:rPr>
  </w:style>
  <w:style w:type="character" w:customStyle="1" w:styleId="Kop6Char">
    <w:name w:val="Kop 6 Char"/>
    <w:basedOn w:val="Standaardalinea-lettertype"/>
    <w:link w:val="Kop6"/>
    <w:rsid w:val="00EA53D6"/>
    <w:rPr>
      <w:rFonts w:ascii="Times New Roman" w:eastAsia="Times New Roman" w:hAnsi="Times New Roman" w:cs="Times New Roman"/>
      <w:b/>
      <w:bCs/>
      <w:sz w:val="22"/>
      <w:szCs w:val="22"/>
      <w:lang w:val="de-DE" w:eastAsia="zh-CN"/>
    </w:rPr>
  </w:style>
  <w:style w:type="character" w:customStyle="1" w:styleId="Kop7Char">
    <w:name w:val="Kop 7 Char"/>
    <w:basedOn w:val="Standaardalinea-lettertype"/>
    <w:link w:val="Kop7"/>
    <w:rsid w:val="00EA53D6"/>
    <w:rPr>
      <w:rFonts w:ascii="Arial" w:eastAsia="MS Mincho" w:hAnsi="Arial" w:cs="Times New Roman"/>
      <w:b/>
      <w:sz w:val="20"/>
      <w:szCs w:val="20"/>
      <w:lang w:val="en-GB" w:eastAsia="zh-CN"/>
    </w:rPr>
  </w:style>
  <w:style w:type="character" w:customStyle="1" w:styleId="Kop8Char">
    <w:name w:val="Kop 8 Char"/>
    <w:basedOn w:val="Standaardalinea-lettertype"/>
    <w:link w:val="Kop8"/>
    <w:uiPriority w:val="99"/>
    <w:rsid w:val="00EA53D6"/>
    <w:rPr>
      <w:rFonts w:ascii="Arial" w:eastAsia="MS Mincho" w:hAnsi="Arial" w:cs="Times New Roman"/>
      <w:b/>
      <w:sz w:val="20"/>
      <w:szCs w:val="20"/>
      <w:lang w:val="en-GB" w:eastAsia="zh-CN"/>
    </w:rPr>
  </w:style>
  <w:style w:type="character" w:customStyle="1" w:styleId="Kop9Char">
    <w:name w:val="Kop 9 Char"/>
    <w:basedOn w:val="Standaardalinea-lettertype"/>
    <w:link w:val="Kop9"/>
    <w:rsid w:val="00EA53D6"/>
    <w:rPr>
      <w:rFonts w:ascii="Arial" w:eastAsia="MS Mincho" w:hAnsi="Arial" w:cs="Times New Roman"/>
      <w:b/>
      <w:sz w:val="20"/>
      <w:szCs w:val="20"/>
      <w:lang w:val="en-GB" w:eastAsia="zh-CN"/>
    </w:rPr>
  </w:style>
  <w:style w:type="paragraph" w:styleId="Bloktekst">
    <w:name w:val="Block Text"/>
    <w:basedOn w:val="Standaard"/>
    <w:uiPriority w:val="99"/>
    <w:rsid w:val="00EA53D6"/>
    <w:pPr>
      <w:spacing w:after="120"/>
      <w:ind w:left="1440" w:right="1440"/>
    </w:pPr>
    <w:rPr>
      <w:rFonts w:ascii="Frutiger 47 LightCn" w:eastAsia="Times New Roman" w:hAnsi="Frutiger 47 LightCn" w:cs="Times New Roman"/>
      <w:szCs w:val="20"/>
      <w:lang w:val="de-DE" w:eastAsia="zh-CN"/>
    </w:rPr>
  </w:style>
  <w:style w:type="paragraph" w:customStyle="1" w:styleId="Formatvorlage1">
    <w:name w:val="Formatvorlage1"/>
    <w:basedOn w:val="Standaard"/>
    <w:uiPriority w:val="99"/>
    <w:rsid w:val="00EA53D6"/>
    <w:pPr>
      <w:tabs>
        <w:tab w:val="left" w:pos="1695"/>
      </w:tabs>
    </w:pPr>
    <w:rPr>
      <w:rFonts w:ascii="Frutiger 47 LightCn" w:eastAsia="Times New Roman" w:hAnsi="Frutiger 47 LightCn" w:cs="Times New Roman"/>
      <w:sz w:val="48"/>
      <w:szCs w:val="20"/>
      <w:lang w:val="fr-FR" w:eastAsia="zh-CN"/>
    </w:rPr>
  </w:style>
  <w:style w:type="paragraph" w:customStyle="1" w:styleId="Unit">
    <w:name w:val="Unit"/>
    <w:basedOn w:val="Standaard"/>
    <w:uiPriority w:val="99"/>
    <w:rsid w:val="00EA53D6"/>
    <w:pPr>
      <w:spacing w:line="220" w:lineRule="exact"/>
    </w:pPr>
    <w:rPr>
      <w:rFonts w:ascii="Arial" w:eastAsia="Times New Roman" w:hAnsi="Arial" w:cs="Times New Roman"/>
      <w:sz w:val="20"/>
      <w:szCs w:val="20"/>
      <w:lang w:val="en-GB" w:eastAsia="zh-CN"/>
    </w:rPr>
  </w:style>
  <w:style w:type="paragraph" w:customStyle="1" w:styleId="Adress">
    <w:name w:val="Adress"/>
    <w:basedOn w:val="Standaard"/>
    <w:rsid w:val="00EA53D6"/>
    <w:pPr>
      <w:spacing w:line="220" w:lineRule="exact"/>
      <w:jc w:val="center"/>
    </w:pPr>
    <w:rPr>
      <w:rFonts w:ascii="Arial" w:eastAsia="Times New Roman" w:hAnsi="Arial" w:cs="Times New Roman"/>
      <w:sz w:val="20"/>
      <w:szCs w:val="20"/>
      <w:lang w:val="en-GB" w:eastAsia="zh-CN"/>
    </w:rPr>
  </w:style>
  <w:style w:type="paragraph" w:customStyle="1" w:styleId="recepient">
    <w:name w:val="recepient"/>
    <w:basedOn w:val="Standaard"/>
    <w:uiPriority w:val="99"/>
    <w:rsid w:val="00EA53D6"/>
    <w:pPr>
      <w:spacing w:line="240" w:lineRule="exact"/>
    </w:pPr>
    <w:rPr>
      <w:rFonts w:ascii="Arial" w:eastAsia="Times New Roman" w:hAnsi="Arial" w:cs="Times New Roman"/>
      <w:sz w:val="22"/>
      <w:szCs w:val="20"/>
      <w:lang w:val="en-GB" w:eastAsia="zh-CN"/>
    </w:rPr>
  </w:style>
  <w:style w:type="paragraph" w:customStyle="1" w:styleId="bold">
    <w:name w:val="bold"/>
    <w:basedOn w:val="Adress"/>
    <w:uiPriority w:val="99"/>
    <w:rsid w:val="00EA53D6"/>
    <w:pPr>
      <w:spacing w:line="240" w:lineRule="exact"/>
    </w:pPr>
    <w:rPr>
      <w:b/>
      <w:sz w:val="22"/>
    </w:rPr>
  </w:style>
  <w:style w:type="paragraph" w:customStyle="1" w:styleId="text">
    <w:name w:val="text"/>
    <w:basedOn w:val="Standaard"/>
    <w:rsid w:val="00EA53D6"/>
    <w:pPr>
      <w:spacing w:line="240" w:lineRule="exact"/>
      <w:jc w:val="center"/>
    </w:pPr>
    <w:rPr>
      <w:rFonts w:ascii="Arial" w:eastAsia="Times New Roman" w:hAnsi="Arial" w:cs="Times New Roman"/>
      <w:sz w:val="22"/>
      <w:szCs w:val="20"/>
      <w:lang w:val="de-DE" w:eastAsia="zh-CN"/>
    </w:rPr>
  </w:style>
  <w:style w:type="paragraph" w:styleId="Documentstructuur">
    <w:name w:val="Document Map"/>
    <w:basedOn w:val="Standaard"/>
    <w:link w:val="DocumentstructuurChar"/>
    <w:rsid w:val="00EA53D6"/>
    <w:pPr>
      <w:shd w:val="clear" w:color="auto" w:fill="000080"/>
    </w:pPr>
    <w:rPr>
      <w:rFonts w:ascii="Tahoma" w:eastAsia="Times New Roman" w:hAnsi="Tahoma" w:cs="Times New Roman"/>
      <w:szCs w:val="20"/>
      <w:lang w:val="de-DE" w:eastAsia="zh-CN"/>
    </w:rPr>
  </w:style>
  <w:style w:type="character" w:customStyle="1" w:styleId="DocumentstructuurChar">
    <w:name w:val="Documentstructuur Char"/>
    <w:basedOn w:val="Standaardalinea-lettertype"/>
    <w:link w:val="Documentstructuur"/>
    <w:rsid w:val="00EA53D6"/>
    <w:rPr>
      <w:rFonts w:ascii="Tahoma" w:eastAsia="Times New Roman" w:hAnsi="Tahoma" w:cs="Times New Roman"/>
      <w:szCs w:val="20"/>
      <w:shd w:val="clear" w:color="auto" w:fill="000080"/>
      <w:lang w:val="de-DE" w:eastAsia="zh-CN"/>
    </w:rPr>
  </w:style>
  <w:style w:type="character" w:styleId="Hyperlink">
    <w:name w:val="Hyperlink"/>
    <w:basedOn w:val="Standaardalinea-lettertype"/>
    <w:uiPriority w:val="99"/>
    <w:rsid w:val="00EA53D6"/>
    <w:rPr>
      <w:rFonts w:cs="Times New Roman"/>
      <w:color w:val="0000FF"/>
      <w:u w:val="single"/>
    </w:rPr>
  </w:style>
  <w:style w:type="paragraph" w:customStyle="1" w:styleId="text2">
    <w:name w:val="text 2"/>
    <w:basedOn w:val="Standaard"/>
    <w:uiPriority w:val="99"/>
    <w:rsid w:val="00EA53D6"/>
    <w:pPr>
      <w:spacing w:line="240" w:lineRule="exact"/>
    </w:pPr>
    <w:rPr>
      <w:rFonts w:ascii="Arial" w:eastAsia="Times New Roman" w:hAnsi="Arial" w:cs="Times New Roman"/>
      <w:sz w:val="22"/>
      <w:szCs w:val="20"/>
      <w:lang w:val="en-GB" w:eastAsia="zh-CN"/>
    </w:rPr>
  </w:style>
  <w:style w:type="paragraph" w:customStyle="1" w:styleId="claim">
    <w:name w:val="claim"/>
    <w:basedOn w:val="Standaard"/>
    <w:uiPriority w:val="99"/>
    <w:rsid w:val="00EA53D6"/>
    <w:pPr>
      <w:spacing w:line="140" w:lineRule="exact"/>
    </w:pPr>
    <w:rPr>
      <w:rFonts w:ascii="Arial" w:eastAsia="Times New Roman" w:hAnsi="Arial" w:cs="Times New Roman"/>
      <w:sz w:val="14"/>
      <w:szCs w:val="20"/>
      <w:lang w:val="en-GB" w:eastAsia="zh-CN"/>
    </w:rPr>
  </w:style>
  <w:style w:type="paragraph" w:customStyle="1" w:styleId="document">
    <w:name w:val="document"/>
    <w:basedOn w:val="Standaard"/>
    <w:rsid w:val="00EA53D6"/>
    <w:pPr>
      <w:spacing w:line="330" w:lineRule="exact"/>
      <w:jc w:val="center"/>
    </w:pPr>
    <w:rPr>
      <w:rFonts w:ascii="Arial" w:eastAsia="Times New Roman" w:hAnsi="Arial" w:cs="Times New Roman"/>
      <w:caps/>
      <w:color w:val="D37D2D"/>
      <w:sz w:val="33"/>
      <w:szCs w:val="20"/>
      <w:lang w:val="en-GB" w:eastAsia="zh-CN"/>
    </w:rPr>
  </w:style>
  <w:style w:type="paragraph" w:customStyle="1" w:styleId="Title1">
    <w:name w:val="Title1"/>
    <w:basedOn w:val="document"/>
    <w:rsid w:val="00EA53D6"/>
    <w:rPr>
      <w:color w:val="326D63"/>
    </w:rPr>
  </w:style>
  <w:style w:type="paragraph" w:styleId="Voetnoottekst">
    <w:name w:val="footnote text"/>
    <w:basedOn w:val="Standaard"/>
    <w:link w:val="VoetnoottekstChar"/>
    <w:rsid w:val="00EA53D6"/>
    <w:rPr>
      <w:rFonts w:ascii="Times New Roman" w:eastAsia="Times New Roman" w:hAnsi="Times New Roman" w:cs="Times New Roman"/>
      <w:sz w:val="20"/>
      <w:szCs w:val="20"/>
      <w:lang w:val="en-GB"/>
    </w:rPr>
  </w:style>
  <w:style w:type="character" w:customStyle="1" w:styleId="VoetnoottekstChar">
    <w:name w:val="Voetnoottekst Char"/>
    <w:basedOn w:val="Standaardalinea-lettertype"/>
    <w:link w:val="Voetnoottekst"/>
    <w:rsid w:val="00EA53D6"/>
    <w:rPr>
      <w:rFonts w:ascii="Times New Roman" w:eastAsia="Times New Roman" w:hAnsi="Times New Roman" w:cs="Times New Roman"/>
      <w:sz w:val="20"/>
      <w:szCs w:val="20"/>
      <w:lang w:val="en-GB"/>
    </w:rPr>
  </w:style>
  <w:style w:type="paragraph" w:customStyle="1" w:styleId="bold2">
    <w:name w:val="bold 2"/>
    <w:basedOn w:val="text2"/>
    <w:uiPriority w:val="99"/>
    <w:rsid w:val="00EA53D6"/>
    <w:rPr>
      <w:b/>
    </w:rPr>
  </w:style>
  <w:style w:type="character" w:styleId="Voetnootmarkering">
    <w:name w:val="footnote reference"/>
    <w:aliases w:val="Balloon Text Char1,Balloon Text Char Char,Sprechblasentext Zchn Char"/>
    <w:basedOn w:val="Standaardalinea-lettertype"/>
    <w:uiPriority w:val="99"/>
    <w:rsid w:val="00EA53D6"/>
    <w:rPr>
      <w:rFonts w:cs="Times New Roman"/>
      <w:vertAlign w:val="superscript"/>
    </w:rPr>
  </w:style>
  <w:style w:type="paragraph" w:customStyle="1" w:styleId="Motiontitle">
    <w:name w:val="Motion title"/>
    <w:basedOn w:val="Plattetekst"/>
    <w:uiPriority w:val="99"/>
    <w:rsid w:val="00EA53D6"/>
    <w:pPr>
      <w:tabs>
        <w:tab w:val="left" w:pos="1624"/>
      </w:tabs>
      <w:spacing w:after="0"/>
    </w:pPr>
    <w:rPr>
      <w:rFonts w:ascii="Arial" w:hAnsi="Arial" w:cs="Arial"/>
      <w:b/>
      <w:bCs/>
      <w:color w:val="0033CC"/>
      <w:sz w:val="60"/>
      <w:szCs w:val="25"/>
    </w:rPr>
  </w:style>
  <w:style w:type="paragraph" w:styleId="Plattetekst">
    <w:name w:val="Body Text"/>
    <w:basedOn w:val="Standaard"/>
    <w:link w:val="PlattetekstChar"/>
    <w:rsid w:val="00EA53D6"/>
    <w:pPr>
      <w:spacing w:after="120"/>
    </w:pPr>
    <w:rPr>
      <w:rFonts w:ascii="Times New Roman" w:eastAsia="Times New Roman" w:hAnsi="Times New Roman" w:cs="Times New Roman"/>
      <w:lang w:val="en-GB"/>
    </w:rPr>
  </w:style>
  <w:style w:type="character" w:customStyle="1" w:styleId="PlattetekstChar">
    <w:name w:val="Platte tekst Char"/>
    <w:basedOn w:val="Standaardalinea-lettertype"/>
    <w:link w:val="Plattetekst"/>
    <w:rsid w:val="00EA53D6"/>
    <w:rPr>
      <w:rFonts w:ascii="Times New Roman" w:eastAsia="Times New Roman" w:hAnsi="Times New Roman" w:cs="Times New Roman"/>
      <w:lang w:val="en-GB"/>
    </w:rPr>
  </w:style>
  <w:style w:type="paragraph" w:customStyle="1" w:styleId="Level1">
    <w:name w:val="Level 1"/>
    <w:basedOn w:val="Standaard"/>
    <w:rsid w:val="00EA53D6"/>
    <w:pPr>
      <w:widowControl w:val="0"/>
      <w:numPr>
        <w:numId w:val="1"/>
      </w:numPr>
      <w:ind w:left="720" w:hanging="720"/>
      <w:outlineLvl w:val="0"/>
    </w:pPr>
    <w:rPr>
      <w:rFonts w:ascii="Times New Roman" w:eastAsia="Times New Roman" w:hAnsi="Times New Roman" w:cs="Times New Roman"/>
      <w:szCs w:val="20"/>
      <w:lang w:eastAsia="es-ES"/>
    </w:rPr>
  </w:style>
  <w:style w:type="paragraph" w:styleId="Tekstopmerking">
    <w:name w:val="annotation text"/>
    <w:aliases w:val=" Char"/>
    <w:basedOn w:val="Standaard"/>
    <w:link w:val="TekstopmerkingChar"/>
    <w:uiPriority w:val="99"/>
    <w:rsid w:val="00EA53D6"/>
    <w:rPr>
      <w:rFonts w:ascii="Times New Roman" w:eastAsia="Times New Roman" w:hAnsi="Times New Roman" w:cs="Times New Roman"/>
      <w:sz w:val="20"/>
      <w:szCs w:val="20"/>
      <w:lang w:val="en-GB"/>
    </w:rPr>
  </w:style>
  <w:style w:type="character" w:customStyle="1" w:styleId="TekstopmerkingChar">
    <w:name w:val="Tekst opmerking Char"/>
    <w:aliases w:val=" Char Char"/>
    <w:basedOn w:val="Standaardalinea-lettertype"/>
    <w:link w:val="Tekstopmerking"/>
    <w:uiPriority w:val="99"/>
    <w:rsid w:val="00EA53D6"/>
    <w:rPr>
      <w:rFonts w:ascii="Times New Roman" w:eastAsia="Times New Roman" w:hAnsi="Times New Roman" w:cs="Times New Roman"/>
      <w:sz w:val="20"/>
      <w:szCs w:val="20"/>
      <w:lang w:val="en-GB"/>
    </w:rPr>
  </w:style>
  <w:style w:type="paragraph" w:styleId="Onderwerpvanopmerking">
    <w:name w:val="annotation subject"/>
    <w:basedOn w:val="Tekstopmerking"/>
    <w:next w:val="Tekstopmerking"/>
    <w:link w:val="OnderwerpvanopmerkingChar"/>
    <w:semiHidden/>
    <w:rsid w:val="00EA53D6"/>
    <w:rPr>
      <w:b/>
      <w:bCs/>
    </w:rPr>
  </w:style>
  <w:style w:type="character" w:customStyle="1" w:styleId="OnderwerpvanopmerkingChar">
    <w:name w:val="Onderwerp van opmerking Char"/>
    <w:basedOn w:val="TekstopmerkingChar"/>
    <w:link w:val="Onderwerpvanopmerking"/>
    <w:semiHidden/>
    <w:rsid w:val="00EA53D6"/>
    <w:rPr>
      <w:rFonts w:ascii="Times New Roman" w:eastAsia="Times New Roman" w:hAnsi="Times New Roman" w:cs="Times New Roman"/>
      <w:b/>
      <w:bCs/>
      <w:sz w:val="20"/>
      <w:szCs w:val="20"/>
      <w:lang w:val="en-GB"/>
    </w:rPr>
  </w:style>
  <w:style w:type="paragraph" w:styleId="Plattetekstinspringen">
    <w:name w:val="Body Text Indent"/>
    <w:basedOn w:val="Standaard"/>
    <w:link w:val="PlattetekstinspringenChar"/>
    <w:rsid w:val="00EA53D6"/>
    <w:pPr>
      <w:ind w:left="748" w:hanging="748"/>
    </w:pPr>
    <w:rPr>
      <w:rFonts w:ascii="Arial" w:eastAsia="Times New Roman" w:hAnsi="Arial" w:cs="Arial"/>
      <w:bCs/>
      <w:sz w:val="22"/>
      <w:szCs w:val="22"/>
      <w:lang w:val="en-CA"/>
    </w:rPr>
  </w:style>
  <w:style w:type="character" w:customStyle="1" w:styleId="PlattetekstinspringenChar">
    <w:name w:val="Platte tekst inspringen Char"/>
    <w:basedOn w:val="Standaardalinea-lettertype"/>
    <w:link w:val="Plattetekstinspringen"/>
    <w:rsid w:val="00EA53D6"/>
    <w:rPr>
      <w:rFonts w:ascii="Arial" w:eastAsia="Times New Roman" w:hAnsi="Arial" w:cs="Arial"/>
      <w:bCs/>
      <w:sz w:val="22"/>
      <w:szCs w:val="22"/>
      <w:lang w:val="en-CA"/>
    </w:rPr>
  </w:style>
  <w:style w:type="paragraph" w:styleId="Normaalweb">
    <w:name w:val="Normal (Web)"/>
    <w:basedOn w:val="Standaard"/>
    <w:uiPriority w:val="99"/>
    <w:rsid w:val="00EA53D6"/>
    <w:pPr>
      <w:spacing w:before="100" w:beforeAutospacing="1" w:after="100" w:afterAutospacing="1"/>
    </w:pPr>
    <w:rPr>
      <w:rFonts w:ascii="Arial Unicode MS" w:eastAsia="Arial Unicode MS" w:hAnsi="Arial Unicode MS" w:cs="Arial Unicode MS"/>
      <w:color w:val="000000"/>
      <w:lang w:val="en-GB"/>
    </w:rPr>
  </w:style>
  <w:style w:type="character" w:styleId="Nadruk">
    <w:name w:val="Emphasis"/>
    <w:basedOn w:val="Standaardalinea-lettertype"/>
    <w:uiPriority w:val="20"/>
    <w:qFormat/>
    <w:rsid w:val="00EA53D6"/>
    <w:rPr>
      <w:rFonts w:cs="Times New Roman"/>
      <w:i/>
      <w:iCs/>
    </w:rPr>
  </w:style>
  <w:style w:type="paragraph" w:styleId="Tekstzonderopmaak">
    <w:name w:val="Plain Text"/>
    <w:basedOn w:val="Standaard"/>
    <w:link w:val="TekstzonderopmaakChar"/>
    <w:uiPriority w:val="99"/>
    <w:rsid w:val="00EA53D6"/>
    <w:rPr>
      <w:rFonts w:ascii="Courier New" w:eastAsia="Times New Roman" w:hAnsi="Courier New" w:cs="Courier New"/>
      <w:sz w:val="20"/>
      <w:szCs w:val="20"/>
    </w:rPr>
  </w:style>
  <w:style w:type="character" w:customStyle="1" w:styleId="TekstzonderopmaakChar">
    <w:name w:val="Tekst zonder opmaak Char"/>
    <w:basedOn w:val="Standaardalinea-lettertype"/>
    <w:link w:val="Tekstzonderopmaak"/>
    <w:uiPriority w:val="99"/>
    <w:rsid w:val="00EA53D6"/>
    <w:rPr>
      <w:rFonts w:ascii="Courier New" w:eastAsia="Times New Roman" w:hAnsi="Courier New" w:cs="Courier New"/>
      <w:sz w:val="20"/>
      <w:szCs w:val="20"/>
    </w:rPr>
  </w:style>
  <w:style w:type="paragraph" w:styleId="Lijstopsomteken">
    <w:name w:val="List Bullet"/>
    <w:basedOn w:val="Standaard"/>
    <w:autoRedefine/>
    <w:rsid w:val="00EA53D6"/>
    <w:pPr>
      <w:numPr>
        <w:numId w:val="3"/>
      </w:numPr>
      <w:spacing w:line="228" w:lineRule="auto"/>
    </w:pPr>
    <w:rPr>
      <w:rFonts w:ascii="Times New Roman" w:eastAsia="Times New Roman" w:hAnsi="Times New Roman" w:cs="Times New Roman"/>
    </w:rPr>
  </w:style>
  <w:style w:type="character" w:styleId="Verwijzingopmerking">
    <w:name w:val="annotation reference"/>
    <w:basedOn w:val="Standaardalinea-lettertype"/>
    <w:uiPriority w:val="99"/>
    <w:rsid w:val="00EA53D6"/>
    <w:rPr>
      <w:rFonts w:cs="Times New Roman"/>
      <w:sz w:val="16"/>
      <w:szCs w:val="16"/>
    </w:rPr>
  </w:style>
  <w:style w:type="paragraph" w:customStyle="1" w:styleId="Note">
    <w:name w:val="Note"/>
    <w:basedOn w:val="Standaard"/>
    <w:next w:val="Standaard"/>
    <w:link w:val="NoteChar"/>
    <w:uiPriority w:val="99"/>
    <w:rsid w:val="00EA53D6"/>
    <w:pPr>
      <w:tabs>
        <w:tab w:val="left" w:pos="960"/>
      </w:tabs>
      <w:spacing w:after="240" w:line="210" w:lineRule="atLeast"/>
      <w:jc w:val="both"/>
    </w:pPr>
    <w:rPr>
      <w:rFonts w:ascii="Arial" w:eastAsia="MS Mincho" w:hAnsi="Arial" w:cs="Times New Roman"/>
      <w:sz w:val="18"/>
      <w:szCs w:val="20"/>
      <w:lang w:val="en-GB" w:eastAsia="zh-CN"/>
    </w:rPr>
  </w:style>
  <w:style w:type="character" w:customStyle="1" w:styleId="NoteChar">
    <w:name w:val="Note Char"/>
    <w:basedOn w:val="Standaardalinea-lettertype"/>
    <w:link w:val="Note"/>
    <w:uiPriority w:val="99"/>
    <w:locked/>
    <w:rsid w:val="00EA53D6"/>
    <w:rPr>
      <w:rFonts w:ascii="Arial" w:eastAsia="MS Mincho" w:hAnsi="Arial" w:cs="Times New Roman"/>
      <w:sz w:val="18"/>
      <w:szCs w:val="20"/>
      <w:lang w:val="en-GB" w:eastAsia="zh-CN"/>
    </w:rPr>
  </w:style>
  <w:style w:type="paragraph" w:customStyle="1" w:styleId="p3">
    <w:name w:val="p3"/>
    <w:basedOn w:val="Standaard"/>
    <w:next w:val="Standaard"/>
    <w:uiPriority w:val="99"/>
    <w:rsid w:val="00EA53D6"/>
    <w:pPr>
      <w:tabs>
        <w:tab w:val="left" w:pos="720"/>
      </w:tabs>
      <w:spacing w:after="240" w:line="230" w:lineRule="atLeast"/>
      <w:jc w:val="both"/>
    </w:pPr>
    <w:rPr>
      <w:rFonts w:ascii="Arial" w:eastAsia="MS Mincho" w:hAnsi="Arial" w:cs="Times New Roman"/>
      <w:sz w:val="20"/>
      <w:szCs w:val="20"/>
      <w:lang w:val="en-GB" w:eastAsia="zh-CN"/>
    </w:rPr>
  </w:style>
  <w:style w:type="paragraph" w:styleId="Lijstnummering">
    <w:name w:val="List Number"/>
    <w:basedOn w:val="Standaard"/>
    <w:uiPriority w:val="99"/>
    <w:rsid w:val="00EA53D6"/>
    <w:pPr>
      <w:numPr>
        <w:numId w:val="2"/>
      </w:numPr>
      <w:spacing w:after="240" w:line="230" w:lineRule="atLeast"/>
      <w:jc w:val="both"/>
    </w:pPr>
    <w:rPr>
      <w:rFonts w:ascii="Arial" w:eastAsia="MS Mincho" w:hAnsi="Arial" w:cs="Times New Roman"/>
      <w:sz w:val="20"/>
      <w:szCs w:val="20"/>
      <w:lang w:val="en-GB" w:eastAsia="zh-CN"/>
    </w:rPr>
  </w:style>
  <w:style w:type="paragraph" w:styleId="Lijstnummering2">
    <w:name w:val="List Number 2"/>
    <w:basedOn w:val="Standaard"/>
    <w:uiPriority w:val="99"/>
    <w:rsid w:val="00EA53D6"/>
    <w:pPr>
      <w:numPr>
        <w:ilvl w:val="1"/>
        <w:numId w:val="2"/>
      </w:numPr>
      <w:spacing w:after="240" w:line="230" w:lineRule="atLeast"/>
      <w:jc w:val="both"/>
    </w:pPr>
    <w:rPr>
      <w:rFonts w:ascii="Arial" w:eastAsia="MS Mincho" w:hAnsi="Arial" w:cs="Times New Roman"/>
      <w:sz w:val="20"/>
      <w:szCs w:val="20"/>
      <w:lang w:val="en-GB" w:eastAsia="zh-CN"/>
    </w:rPr>
  </w:style>
  <w:style w:type="paragraph" w:styleId="Lijstnummering3">
    <w:name w:val="List Number 3"/>
    <w:basedOn w:val="Standaard"/>
    <w:uiPriority w:val="99"/>
    <w:rsid w:val="00EA53D6"/>
    <w:pPr>
      <w:numPr>
        <w:ilvl w:val="2"/>
        <w:numId w:val="2"/>
      </w:numPr>
      <w:tabs>
        <w:tab w:val="left" w:pos="1200"/>
      </w:tabs>
      <w:spacing w:after="240" w:line="230" w:lineRule="atLeast"/>
      <w:jc w:val="both"/>
    </w:pPr>
    <w:rPr>
      <w:rFonts w:ascii="Arial" w:eastAsia="MS Mincho" w:hAnsi="Arial" w:cs="Times New Roman"/>
      <w:sz w:val="20"/>
      <w:szCs w:val="20"/>
      <w:lang w:val="en-GB" w:eastAsia="zh-CN"/>
    </w:rPr>
  </w:style>
  <w:style w:type="paragraph" w:styleId="Lijstnummering4">
    <w:name w:val="List Number 4"/>
    <w:basedOn w:val="Standaard"/>
    <w:uiPriority w:val="99"/>
    <w:rsid w:val="00EA53D6"/>
    <w:pPr>
      <w:numPr>
        <w:ilvl w:val="3"/>
        <w:numId w:val="2"/>
      </w:numPr>
      <w:tabs>
        <w:tab w:val="left" w:pos="1600"/>
      </w:tabs>
      <w:spacing w:after="240" w:line="230" w:lineRule="atLeast"/>
      <w:jc w:val="both"/>
    </w:pPr>
    <w:rPr>
      <w:rFonts w:ascii="Arial" w:eastAsia="MS Mincho" w:hAnsi="Arial" w:cs="Times New Roman"/>
      <w:sz w:val="20"/>
      <w:szCs w:val="20"/>
      <w:lang w:val="en-GB" w:eastAsia="zh-CN"/>
    </w:rPr>
  </w:style>
  <w:style w:type="paragraph" w:customStyle="1" w:styleId="zzLn5">
    <w:name w:val="zzLn5"/>
    <w:basedOn w:val="Standaard"/>
    <w:next w:val="Standaard"/>
    <w:uiPriority w:val="99"/>
    <w:rsid w:val="00EA53D6"/>
    <w:pPr>
      <w:numPr>
        <w:ilvl w:val="4"/>
        <w:numId w:val="2"/>
      </w:numPr>
      <w:spacing w:after="240" w:line="230" w:lineRule="atLeast"/>
    </w:pPr>
    <w:rPr>
      <w:rFonts w:ascii="Arial" w:eastAsia="MS Mincho" w:hAnsi="Arial" w:cs="Times New Roman"/>
      <w:sz w:val="20"/>
      <w:szCs w:val="20"/>
      <w:lang w:val="en-GB" w:eastAsia="zh-CN"/>
    </w:rPr>
  </w:style>
  <w:style w:type="paragraph" w:customStyle="1" w:styleId="zzLn6">
    <w:name w:val="zzLn6"/>
    <w:basedOn w:val="Standaard"/>
    <w:next w:val="Standaard"/>
    <w:uiPriority w:val="99"/>
    <w:rsid w:val="00EA53D6"/>
    <w:pPr>
      <w:numPr>
        <w:ilvl w:val="5"/>
        <w:numId w:val="2"/>
      </w:numPr>
      <w:spacing w:after="240" w:line="230" w:lineRule="atLeast"/>
    </w:pPr>
    <w:rPr>
      <w:rFonts w:ascii="Arial" w:eastAsia="MS Mincho" w:hAnsi="Arial" w:cs="Times New Roman"/>
      <w:sz w:val="20"/>
      <w:szCs w:val="20"/>
      <w:lang w:val="en-GB" w:eastAsia="zh-CN"/>
    </w:rPr>
  </w:style>
  <w:style w:type="paragraph" w:customStyle="1" w:styleId="a">
    <w:name w:val="a"/>
    <w:aliases w:val="b,c"/>
    <w:basedOn w:val="Standaard"/>
    <w:uiPriority w:val="99"/>
    <w:rsid w:val="00EA53D6"/>
    <w:pPr>
      <w:widowControl w:val="0"/>
      <w:autoSpaceDE w:val="0"/>
      <w:autoSpaceDN w:val="0"/>
      <w:adjustRightInd w:val="0"/>
    </w:pPr>
    <w:rPr>
      <w:rFonts w:ascii="Times New Roman" w:eastAsia="Times New Roman" w:hAnsi="Times New Roman" w:cs="Times New Roman"/>
      <w:sz w:val="20"/>
    </w:rPr>
  </w:style>
  <w:style w:type="paragraph" w:customStyle="1" w:styleId="Revision1">
    <w:name w:val="Revision1"/>
    <w:hidden/>
    <w:uiPriority w:val="99"/>
    <w:semiHidden/>
    <w:rsid w:val="00EA53D6"/>
    <w:rPr>
      <w:rFonts w:ascii="Frutiger 47 LightCn" w:eastAsia="Times New Roman" w:hAnsi="Frutiger 47 LightCn" w:cs="Times New Roman"/>
      <w:szCs w:val="20"/>
      <w:lang w:val="de-DE" w:eastAsia="zh-CN"/>
    </w:rPr>
  </w:style>
  <w:style w:type="paragraph" w:styleId="Lijstvoortzetting">
    <w:name w:val="List Continue"/>
    <w:basedOn w:val="Standaard"/>
    <w:uiPriority w:val="99"/>
    <w:rsid w:val="00EA53D6"/>
    <w:pPr>
      <w:spacing w:after="120"/>
      <w:ind w:left="283"/>
      <w:contextualSpacing/>
    </w:pPr>
    <w:rPr>
      <w:rFonts w:ascii="Frutiger 47 LightCn" w:eastAsia="Times New Roman" w:hAnsi="Frutiger 47 LightCn" w:cs="Times New Roman"/>
      <w:szCs w:val="20"/>
      <w:lang w:val="de-DE" w:eastAsia="zh-CN"/>
    </w:rPr>
  </w:style>
  <w:style w:type="paragraph" w:styleId="Lijstvoortzetting2">
    <w:name w:val="List Continue 2"/>
    <w:basedOn w:val="Lijstvoortzetting"/>
    <w:uiPriority w:val="99"/>
    <w:rsid w:val="00EA53D6"/>
    <w:pPr>
      <w:spacing w:after="240" w:line="230" w:lineRule="atLeast"/>
      <w:ind w:left="800" w:hanging="400"/>
      <w:contextualSpacing w:val="0"/>
      <w:jc w:val="both"/>
    </w:pPr>
    <w:rPr>
      <w:rFonts w:ascii="Arial" w:eastAsia="MS Mincho" w:hAnsi="Arial"/>
      <w:sz w:val="20"/>
      <w:lang w:val="en-GB"/>
    </w:rPr>
  </w:style>
  <w:style w:type="paragraph" w:styleId="Lijstvoortzetting3">
    <w:name w:val="List Continue 3"/>
    <w:basedOn w:val="Lijstvoortzetting"/>
    <w:uiPriority w:val="99"/>
    <w:rsid w:val="00EA53D6"/>
    <w:pPr>
      <w:tabs>
        <w:tab w:val="left" w:pos="1200"/>
      </w:tabs>
      <w:spacing w:after="240" w:line="230" w:lineRule="atLeast"/>
      <w:ind w:left="1200" w:hanging="400"/>
      <w:contextualSpacing w:val="0"/>
      <w:jc w:val="both"/>
    </w:pPr>
    <w:rPr>
      <w:rFonts w:ascii="Arial" w:eastAsia="MS Mincho" w:hAnsi="Arial"/>
      <w:sz w:val="20"/>
      <w:lang w:val="en-GB"/>
    </w:rPr>
  </w:style>
  <w:style w:type="paragraph" w:styleId="Lijstvoortzetting4">
    <w:name w:val="List Continue 4"/>
    <w:basedOn w:val="Lijstvoortzetting"/>
    <w:uiPriority w:val="99"/>
    <w:rsid w:val="00EA53D6"/>
    <w:pPr>
      <w:tabs>
        <w:tab w:val="left" w:pos="1600"/>
      </w:tabs>
      <w:spacing w:after="240" w:line="230" w:lineRule="atLeast"/>
      <w:ind w:left="1600" w:hanging="400"/>
      <w:contextualSpacing w:val="0"/>
      <w:jc w:val="both"/>
    </w:pPr>
    <w:rPr>
      <w:rFonts w:ascii="Arial" w:eastAsia="MS Mincho" w:hAnsi="Arial"/>
      <w:sz w:val="20"/>
      <w:lang w:val="en-GB"/>
    </w:rPr>
  </w:style>
  <w:style w:type="paragraph" w:customStyle="1" w:styleId="zzLc5">
    <w:name w:val="zzLc5"/>
    <w:basedOn w:val="Standaard"/>
    <w:next w:val="Standaard"/>
    <w:uiPriority w:val="99"/>
    <w:rsid w:val="00EA53D6"/>
    <w:pPr>
      <w:spacing w:after="240" w:line="230" w:lineRule="atLeast"/>
    </w:pPr>
    <w:rPr>
      <w:rFonts w:ascii="Arial" w:eastAsia="MS Mincho" w:hAnsi="Arial" w:cs="Times New Roman"/>
      <w:sz w:val="20"/>
      <w:szCs w:val="20"/>
      <w:lang w:val="en-GB" w:eastAsia="zh-CN"/>
    </w:rPr>
  </w:style>
  <w:style w:type="paragraph" w:customStyle="1" w:styleId="zzLc6">
    <w:name w:val="zzLc6"/>
    <w:basedOn w:val="Standaard"/>
    <w:next w:val="Standaard"/>
    <w:uiPriority w:val="99"/>
    <w:rsid w:val="00EA53D6"/>
    <w:pPr>
      <w:spacing w:after="240" w:line="230" w:lineRule="atLeast"/>
    </w:pPr>
    <w:rPr>
      <w:rFonts w:ascii="Arial" w:eastAsia="MS Mincho" w:hAnsi="Arial" w:cs="Times New Roman"/>
      <w:sz w:val="20"/>
      <w:szCs w:val="20"/>
      <w:lang w:val="en-GB" w:eastAsia="zh-CN"/>
    </w:rPr>
  </w:style>
  <w:style w:type="paragraph" w:customStyle="1" w:styleId="ListParagraph1">
    <w:name w:val="List Paragraph1"/>
    <w:basedOn w:val="Standaard"/>
    <w:uiPriority w:val="99"/>
    <w:rsid w:val="00EA53D6"/>
    <w:pPr>
      <w:ind w:left="720"/>
    </w:pPr>
    <w:rPr>
      <w:rFonts w:ascii="Frutiger 47 LightCn" w:eastAsia="Times New Roman" w:hAnsi="Frutiger 47 LightCn" w:cs="Times New Roman"/>
      <w:szCs w:val="20"/>
      <w:lang w:val="de-DE" w:eastAsia="zh-CN"/>
    </w:rPr>
  </w:style>
  <w:style w:type="character" w:styleId="Regelnummer">
    <w:name w:val="line number"/>
    <w:basedOn w:val="Standaardalinea-lettertype"/>
    <w:rsid w:val="00EA53D6"/>
    <w:rPr>
      <w:rFonts w:cs="Times New Roman"/>
    </w:rPr>
  </w:style>
  <w:style w:type="table" w:styleId="Tabelraster">
    <w:name w:val="Table Grid"/>
    <w:basedOn w:val="Standaardtabel"/>
    <w:uiPriority w:val="59"/>
    <w:rsid w:val="00EA53D6"/>
    <w:rPr>
      <w:rFonts w:ascii="Times New Roman" w:eastAsia="Times New Roman"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Spacing1">
    <w:name w:val="No Spacing1"/>
    <w:link w:val="NoSpacingChar"/>
    <w:uiPriority w:val="99"/>
    <w:rsid w:val="00EA53D6"/>
    <w:rPr>
      <w:rFonts w:ascii="Calibri" w:eastAsia="Times New Roman" w:hAnsi="Calibri" w:cs="Times New Roman"/>
      <w:sz w:val="22"/>
      <w:szCs w:val="22"/>
    </w:rPr>
  </w:style>
  <w:style w:type="character" w:customStyle="1" w:styleId="NoSpacingChar">
    <w:name w:val="No Spacing Char"/>
    <w:basedOn w:val="Standaardalinea-lettertype"/>
    <w:link w:val="NoSpacing1"/>
    <w:uiPriority w:val="99"/>
    <w:locked/>
    <w:rsid w:val="00EA53D6"/>
    <w:rPr>
      <w:rFonts w:ascii="Calibri" w:eastAsia="Times New Roman" w:hAnsi="Calibri" w:cs="Times New Roman"/>
      <w:sz w:val="22"/>
      <w:szCs w:val="22"/>
    </w:rPr>
  </w:style>
  <w:style w:type="character" w:styleId="GevolgdeHyperlink">
    <w:name w:val="FollowedHyperlink"/>
    <w:basedOn w:val="Standaardalinea-lettertype"/>
    <w:rsid w:val="00EA53D6"/>
    <w:rPr>
      <w:rFonts w:cs="Times New Roman"/>
      <w:color w:val="800080"/>
      <w:u w:val="single"/>
    </w:rPr>
  </w:style>
  <w:style w:type="paragraph" w:styleId="Plattetekst2">
    <w:name w:val="Body Text 2"/>
    <w:basedOn w:val="Standaard"/>
    <w:link w:val="Plattetekst2Char"/>
    <w:rsid w:val="00EA53D6"/>
    <w:pPr>
      <w:spacing w:after="120" w:line="480" w:lineRule="auto"/>
    </w:pPr>
    <w:rPr>
      <w:rFonts w:ascii="Frutiger 47 LightCn" w:eastAsia="Times New Roman" w:hAnsi="Frutiger 47 LightCn" w:cs="Times New Roman"/>
      <w:szCs w:val="20"/>
      <w:lang w:val="de-DE" w:eastAsia="zh-CN"/>
    </w:rPr>
  </w:style>
  <w:style w:type="character" w:customStyle="1" w:styleId="Plattetekst2Char">
    <w:name w:val="Platte tekst 2 Char"/>
    <w:basedOn w:val="Standaardalinea-lettertype"/>
    <w:link w:val="Plattetekst2"/>
    <w:rsid w:val="00EA53D6"/>
    <w:rPr>
      <w:rFonts w:ascii="Frutiger 47 LightCn" w:eastAsia="Times New Roman" w:hAnsi="Frutiger 47 LightCn" w:cs="Times New Roman"/>
      <w:szCs w:val="20"/>
      <w:lang w:val="de-DE" w:eastAsia="zh-CN"/>
    </w:rPr>
  </w:style>
  <w:style w:type="character" w:customStyle="1" w:styleId="FootnoteCharacters">
    <w:name w:val="Footnote Characters"/>
    <w:basedOn w:val="Standaardalinea-lettertype"/>
    <w:uiPriority w:val="99"/>
    <w:rsid w:val="00EA53D6"/>
    <w:rPr>
      <w:rFonts w:cs="Times New Roman"/>
      <w:vertAlign w:val="superscript"/>
    </w:rPr>
  </w:style>
  <w:style w:type="character" w:customStyle="1" w:styleId="FSCAddressDetailsGreen">
    <w:name w:val="FSC Address Details Green"/>
    <w:uiPriority w:val="99"/>
    <w:rsid w:val="00EA53D6"/>
    <w:rPr>
      <w:rFonts w:ascii="Arial" w:hAnsi="Arial"/>
      <w:color w:val="174127"/>
      <w:sz w:val="16"/>
    </w:rPr>
  </w:style>
  <w:style w:type="character" w:customStyle="1" w:styleId="FSCTerm">
    <w:name w:val="FSC Term"/>
    <w:basedOn w:val="Standaardalinea-lettertype"/>
    <w:rsid w:val="00EA53D6"/>
    <w:rPr>
      <w:rFonts w:cs="Times New Roman"/>
      <w:i/>
      <w:iCs/>
    </w:rPr>
  </w:style>
  <w:style w:type="paragraph" w:styleId="Plattetekst3">
    <w:name w:val="Body Text 3"/>
    <w:basedOn w:val="Standaard"/>
    <w:link w:val="Plattetekst3Char"/>
    <w:rsid w:val="00EA53D6"/>
    <w:pPr>
      <w:spacing w:after="120"/>
    </w:pPr>
    <w:rPr>
      <w:rFonts w:ascii="Arial" w:eastAsia="Times New Roman" w:hAnsi="Arial" w:cs="Arial"/>
      <w:sz w:val="16"/>
      <w:szCs w:val="16"/>
      <w:lang w:val="en-CA"/>
    </w:rPr>
  </w:style>
  <w:style w:type="character" w:customStyle="1" w:styleId="Plattetekst3Char">
    <w:name w:val="Platte tekst 3 Char"/>
    <w:basedOn w:val="Standaardalinea-lettertype"/>
    <w:link w:val="Plattetekst3"/>
    <w:rsid w:val="00EA53D6"/>
    <w:rPr>
      <w:rFonts w:ascii="Arial" w:eastAsia="Times New Roman" w:hAnsi="Arial" w:cs="Arial"/>
      <w:sz w:val="16"/>
      <w:szCs w:val="16"/>
      <w:lang w:val="en-CA"/>
    </w:rPr>
  </w:style>
  <w:style w:type="paragraph" w:styleId="Lijstopsomteken5">
    <w:name w:val="List Bullet 5"/>
    <w:basedOn w:val="Standaard"/>
    <w:rsid w:val="00EA53D6"/>
    <w:pPr>
      <w:tabs>
        <w:tab w:val="num" w:pos="1492"/>
      </w:tabs>
      <w:ind w:left="1492" w:hanging="360"/>
    </w:pPr>
    <w:rPr>
      <w:rFonts w:ascii="Arial" w:eastAsia="Times New Roman" w:hAnsi="Arial" w:cs="Arial"/>
      <w:sz w:val="20"/>
      <w:szCs w:val="22"/>
      <w:lang w:val="en-CA"/>
    </w:rPr>
  </w:style>
  <w:style w:type="paragraph" w:customStyle="1" w:styleId="NOTE0">
    <w:name w:val="NOTE"/>
    <w:basedOn w:val="Standaard"/>
    <w:rsid w:val="00EA53D6"/>
    <w:pPr>
      <w:spacing w:before="120"/>
      <w:ind w:left="720" w:hanging="720"/>
    </w:pPr>
    <w:rPr>
      <w:rFonts w:ascii="Arial" w:eastAsia="Times New Roman" w:hAnsi="Arial" w:cs="Arial"/>
      <w:sz w:val="20"/>
      <w:szCs w:val="20"/>
    </w:rPr>
  </w:style>
  <w:style w:type="character" w:styleId="Zwaar">
    <w:name w:val="Strong"/>
    <w:basedOn w:val="Standaardalinea-lettertype"/>
    <w:uiPriority w:val="22"/>
    <w:qFormat/>
    <w:rsid w:val="00EA53D6"/>
    <w:rPr>
      <w:rFonts w:cs="Times New Roman"/>
      <w:b/>
      <w:bCs/>
    </w:rPr>
  </w:style>
  <w:style w:type="paragraph" w:customStyle="1" w:styleId="berarbeitung1">
    <w:name w:val="Überarbeitung1"/>
    <w:hidden/>
    <w:uiPriority w:val="99"/>
    <w:semiHidden/>
    <w:rsid w:val="00EA53D6"/>
    <w:rPr>
      <w:rFonts w:ascii="Frutiger 47 LightCn" w:eastAsia="Times New Roman" w:hAnsi="Frutiger 47 LightCn" w:cs="Times New Roman"/>
      <w:szCs w:val="20"/>
      <w:lang w:val="de-DE" w:eastAsia="zh-CN"/>
    </w:rPr>
  </w:style>
  <w:style w:type="character" w:customStyle="1" w:styleId="apple-style-span">
    <w:name w:val="apple-style-span"/>
    <w:basedOn w:val="Standaardalinea-lettertype"/>
    <w:rsid w:val="00EA53D6"/>
  </w:style>
  <w:style w:type="character" w:customStyle="1" w:styleId="apple-converted-space">
    <w:name w:val="apple-converted-space"/>
    <w:basedOn w:val="Standaardalinea-lettertype"/>
    <w:rsid w:val="00EA53D6"/>
  </w:style>
  <w:style w:type="paragraph" w:styleId="Inhopg1">
    <w:name w:val="toc 1"/>
    <w:basedOn w:val="Standaard"/>
    <w:next w:val="Standaard"/>
    <w:autoRedefine/>
    <w:uiPriority w:val="39"/>
    <w:rsid w:val="00D6016A"/>
    <w:pPr>
      <w:tabs>
        <w:tab w:val="left" w:pos="480"/>
        <w:tab w:val="right" w:leader="dot" w:pos="9072"/>
      </w:tabs>
      <w:spacing w:before="120" w:after="120"/>
      <w:ind w:left="1009" w:hanging="1009"/>
    </w:pPr>
    <w:rPr>
      <w:rFonts w:ascii="Arial" w:eastAsia="Times New Roman" w:hAnsi="Arial" w:cs="Arial"/>
      <w:sz w:val="20"/>
      <w:szCs w:val="22"/>
      <w:lang w:val="en-CA"/>
    </w:rPr>
  </w:style>
  <w:style w:type="paragraph" w:styleId="Plattetekstinspringen2">
    <w:name w:val="Body Text Indent 2"/>
    <w:basedOn w:val="Standaard"/>
    <w:link w:val="Plattetekstinspringen2Char"/>
    <w:rsid w:val="00EA53D6"/>
    <w:pPr>
      <w:ind w:left="748" w:hanging="28"/>
    </w:pPr>
    <w:rPr>
      <w:rFonts w:ascii="Arial" w:eastAsia="Times New Roman" w:hAnsi="Arial" w:cs="Arial"/>
      <w:bCs/>
      <w:sz w:val="22"/>
      <w:szCs w:val="22"/>
      <w:lang w:val="en-CA"/>
    </w:rPr>
  </w:style>
  <w:style w:type="character" w:customStyle="1" w:styleId="Plattetekstinspringen2Char">
    <w:name w:val="Platte tekst inspringen 2 Char"/>
    <w:basedOn w:val="Standaardalinea-lettertype"/>
    <w:link w:val="Plattetekstinspringen2"/>
    <w:rsid w:val="00EA53D6"/>
    <w:rPr>
      <w:rFonts w:ascii="Arial" w:eastAsia="Times New Roman" w:hAnsi="Arial" w:cs="Arial"/>
      <w:bCs/>
      <w:sz w:val="22"/>
      <w:szCs w:val="22"/>
      <w:lang w:val="en-CA"/>
    </w:rPr>
  </w:style>
  <w:style w:type="paragraph" w:styleId="Plattetekstinspringen3">
    <w:name w:val="Body Text Indent 3"/>
    <w:basedOn w:val="Standaard"/>
    <w:link w:val="Plattetekstinspringen3Char"/>
    <w:rsid w:val="00EA53D6"/>
    <w:pPr>
      <w:ind w:left="748"/>
    </w:pPr>
    <w:rPr>
      <w:rFonts w:ascii="Arial" w:eastAsia="Times New Roman" w:hAnsi="Arial" w:cs="Arial"/>
      <w:sz w:val="22"/>
      <w:szCs w:val="22"/>
      <w:lang w:val="en-CA"/>
    </w:rPr>
  </w:style>
  <w:style w:type="character" w:customStyle="1" w:styleId="Plattetekstinspringen3Char">
    <w:name w:val="Platte tekst inspringen 3 Char"/>
    <w:basedOn w:val="Standaardalinea-lettertype"/>
    <w:link w:val="Plattetekstinspringen3"/>
    <w:rsid w:val="00EA53D6"/>
    <w:rPr>
      <w:rFonts w:ascii="Arial" w:eastAsia="Times New Roman" w:hAnsi="Arial" w:cs="Arial"/>
      <w:sz w:val="22"/>
      <w:szCs w:val="22"/>
      <w:lang w:val="en-CA"/>
    </w:rPr>
  </w:style>
  <w:style w:type="paragraph" w:styleId="Bijschrift">
    <w:name w:val="caption"/>
    <w:basedOn w:val="Standaard"/>
    <w:next w:val="Standaard"/>
    <w:qFormat/>
    <w:rsid w:val="00EA53D6"/>
    <w:rPr>
      <w:rFonts w:ascii="Arial" w:eastAsia="Times New Roman" w:hAnsi="Arial" w:cs="Arial"/>
      <w:b/>
      <w:bCs/>
      <w:sz w:val="20"/>
      <w:szCs w:val="20"/>
      <w:lang w:val="en-CA"/>
    </w:rPr>
  </w:style>
  <w:style w:type="paragraph" w:styleId="Lijstopsomteken3">
    <w:name w:val="List Bullet 3"/>
    <w:basedOn w:val="Standaard"/>
    <w:autoRedefine/>
    <w:rsid w:val="00EA53D6"/>
    <w:pPr>
      <w:tabs>
        <w:tab w:val="num" w:pos="926"/>
      </w:tabs>
      <w:ind w:left="926" w:hanging="360"/>
    </w:pPr>
    <w:rPr>
      <w:rFonts w:ascii="Times New Roman" w:eastAsia="Times New Roman" w:hAnsi="Times New Roman" w:cs="Arial"/>
      <w:sz w:val="20"/>
      <w:szCs w:val="22"/>
      <w:lang w:val="en-GB"/>
    </w:rPr>
  </w:style>
  <w:style w:type="paragraph" w:styleId="Lijstopsomteken2">
    <w:name w:val="List Bullet 2"/>
    <w:basedOn w:val="Standaard"/>
    <w:rsid w:val="00EA53D6"/>
    <w:pPr>
      <w:numPr>
        <w:numId w:val="4"/>
      </w:numPr>
    </w:pPr>
    <w:rPr>
      <w:rFonts w:ascii="Arial" w:eastAsia="Times New Roman" w:hAnsi="Arial" w:cs="Arial"/>
      <w:sz w:val="20"/>
      <w:szCs w:val="22"/>
      <w:lang w:val="en-CA"/>
    </w:rPr>
  </w:style>
  <w:style w:type="paragraph" w:styleId="Lijstopsomteken4">
    <w:name w:val="List Bullet 4"/>
    <w:basedOn w:val="Standaard"/>
    <w:rsid w:val="00EA53D6"/>
    <w:pPr>
      <w:numPr>
        <w:numId w:val="5"/>
      </w:numPr>
    </w:pPr>
    <w:rPr>
      <w:rFonts w:ascii="Arial" w:eastAsia="Times New Roman" w:hAnsi="Arial" w:cs="Arial"/>
      <w:sz w:val="20"/>
      <w:szCs w:val="22"/>
      <w:lang w:val="en-CA"/>
    </w:rPr>
  </w:style>
  <w:style w:type="paragraph" w:customStyle="1" w:styleId="Supplementary">
    <w:name w:val="Supplementary"/>
    <w:basedOn w:val="Kop2"/>
    <w:rsid w:val="00EA53D6"/>
    <w:pPr>
      <w:numPr>
        <w:numId w:val="0"/>
      </w:numPr>
      <w:tabs>
        <w:tab w:val="num" w:pos="720"/>
      </w:tabs>
      <w:spacing w:before="300" w:after="120"/>
      <w:ind w:left="720" w:hanging="720"/>
      <w:jc w:val="both"/>
    </w:pPr>
    <w:rPr>
      <w:iCs/>
      <w:sz w:val="20"/>
      <w:lang w:val="en-GB"/>
    </w:rPr>
  </w:style>
  <w:style w:type="paragraph" w:styleId="Inhopg3">
    <w:name w:val="toc 3"/>
    <w:basedOn w:val="Standaard"/>
    <w:next w:val="Standaard"/>
    <w:autoRedefine/>
    <w:semiHidden/>
    <w:rsid w:val="00EA53D6"/>
    <w:pPr>
      <w:ind w:left="480"/>
    </w:pPr>
    <w:rPr>
      <w:rFonts w:ascii="Arial" w:eastAsia="Times New Roman" w:hAnsi="Arial" w:cs="Arial"/>
      <w:sz w:val="20"/>
      <w:szCs w:val="22"/>
      <w:lang w:val="en-CA"/>
    </w:rPr>
  </w:style>
  <w:style w:type="paragraph" w:styleId="Inhopg2">
    <w:name w:val="toc 2"/>
    <w:basedOn w:val="Standaard"/>
    <w:next w:val="Standaard"/>
    <w:autoRedefine/>
    <w:semiHidden/>
    <w:rsid w:val="00EA53D6"/>
    <w:pPr>
      <w:ind w:left="240"/>
    </w:pPr>
    <w:rPr>
      <w:rFonts w:ascii="Arial" w:eastAsia="Times New Roman" w:hAnsi="Arial" w:cs="Arial"/>
      <w:sz w:val="20"/>
      <w:szCs w:val="22"/>
      <w:lang w:val="en-CA"/>
    </w:rPr>
  </w:style>
  <w:style w:type="paragraph" w:styleId="Inhopg7">
    <w:name w:val="toc 7"/>
    <w:basedOn w:val="Standaard"/>
    <w:next w:val="Standaard"/>
    <w:autoRedefine/>
    <w:semiHidden/>
    <w:rsid w:val="00EA53D6"/>
    <w:pPr>
      <w:ind w:left="1320"/>
    </w:pPr>
    <w:rPr>
      <w:rFonts w:ascii="Arial" w:eastAsia="Times New Roman" w:hAnsi="Arial" w:cs="Arial"/>
      <w:sz w:val="20"/>
      <w:szCs w:val="22"/>
      <w:lang w:val="en-CA"/>
    </w:rPr>
  </w:style>
  <w:style w:type="paragraph" w:styleId="Inhopg4">
    <w:name w:val="toc 4"/>
    <w:basedOn w:val="Standaard"/>
    <w:next w:val="Standaard"/>
    <w:autoRedefine/>
    <w:semiHidden/>
    <w:rsid w:val="00EA53D6"/>
    <w:pPr>
      <w:ind w:left="720"/>
    </w:pPr>
    <w:rPr>
      <w:rFonts w:ascii="Times New Roman" w:eastAsia="Times New Roman" w:hAnsi="Times New Roman" w:cs="Times New Roman"/>
    </w:rPr>
  </w:style>
  <w:style w:type="paragraph" w:styleId="Inhopg5">
    <w:name w:val="toc 5"/>
    <w:basedOn w:val="Standaard"/>
    <w:next w:val="Standaard"/>
    <w:autoRedefine/>
    <w:semiHidden/>
    <w:rsid w:val="00EA53D6"/>
    <w:pPr>
      <w:ind w:left="960"/>
    </w:pPr>
    <w:rPr>
      <w:rFonts w:ascii="Times New Roman" w:eastAsia="Times New Roman" w:hAnsi="Times New Roman" w:cs="Times New Roman"/>
    </w:rPr>
  </w:style>
  <w:style w:type="paragraph" w:styleId="Inhopg6">
    <w:name w:val="toc 6"/>
    <w:basedOn w:val="Standaard"/>
    <w:next w:val="Standaard"/>
    <w:autoRedefine/>
    <w:semiHidden/>
    <w:rsid w:val="00EA53D6"/>
    <w:pPr>
      <w:ind w:left="1200"/>
    </w:pPr>
    <w:rPr>
      <w:rFonts w:ascii="Times New Roman" w:eastAsia="Times New Roman" w:hAnsi="Times New Roman" w:cs="Times New Roman"/>
    </w:rPr>
  </w:style>
  <w:style w:type="paragraph" w:styleId="Inhopg8">
    <w:name w:val="toc 8"/>
    <w:basedOn w:val="Standaard"/>
    <w:next w:val="Standaard"/>
    <w:autoRedefine/>
    <w:semiHidden/>
    <w:rsid w:val="00EA53D6"/>
    <w:pPr>
      <w:ind w:left="1680"/>
    </w:pPr>
    <w:rPr>
      <w:rFonts w:ascii="Times New Roman" w:eastAsia="Times New Roman" w:hAnsi="Times New Roman" w:cs="Times New Roman"/>
    </w:rPr>
  </w:style>
  <w:style w:type="paragraph" w:styleId="Inhopg9">
    <w:name w:val="toc 9"/>
    <w:basedOn w:val="Standaard"/>
    <w:next w:val="Standaard"/>
    <w:autoRedefine/>
    <w:semiHidden/>
    <w:rsid w:val="00EA53D6"/>
    <w:pPr>
      <w:ind w:left="1920"/>
    </w:pPr>
    <w:rPr>
      <w:rFonts w:ascii="Times New Roman" w:eastAsia="Times New Roman" w:hAnsi="Times New Roman" w:cs="Times New Roman"/>
    </w:rPr>
  </w:style>
  <w:style w:type="paragraph" w:styleId="Revisie">
    <w:name w:val="Revision"/>
    <w:hidden/>
    <w:uiPriority w:val="99"/>
    <w:semiHidden/>
    <w:rsid w:val="00EA53D6"/>
    <w:rPr>
      <w:rFonts w:ascii="Arial" w:eastAsia="Times New Roman" w:hAnsi="Arial" w:cs="Arial"/>
      <w:sz w:val="20"/>
      <w:szCs w:val="22"/>
      <w:lang w:val="en-CA"/>
    </w:rPr>
  </w:style>
  <w:style w:type="paragraph" w:styleId="Lijstalinea">
    <w:name w:val="List Paragraph"/>
    <w:basedOn w:val="Standaard"/>
    <w:uiPriority w:val="34"/>
    <w:qFormat/>
    <w:rsid w:val="00EA53D6"/>
    <w:pPr>
      <w:ind w:left="720"/>
      <w:contextualSpacing/>
    </w:pPr>
    <w:rPr>
      <w:rFonts w:ascii="Frutiger 47 LightCn" w:eastAsia="Times New Roman" w:hAnsi="Frutiger 47 LightCn" w:cs="Times New Roman"/>
      <w:szCs w:val="20"/>
      <w:lang w:val="de-DE" w:eastAsia="zh-CN"/>
    </w:rPr>
  </w:style>
  <w:style w:type="paragraph" w:customStyle="1" w:styleId="Default">
    <w:name w:val="Default"/>
    <w:basedOn w:val="Standaard"/>
    <w:rsid w:val="00EA53D6"/>
    <w:pPr>
      <w:autoSpaceDE w:val="0"/>
      <w:autoSpaceDN w:val="0"/>
    </w:pPr>
    <w:rPr>
      <w:rFonts w:ascii="Arial" w:eastAsia="MS Mincho" w:hAnsi="Arial" w:cs="Arial"/>
      <w:color w:val="000000"/>
      <w:lang w:val="en-GB" w:eastAsia="zh-CN"/>
    </w:rPr>
  </w:style>
  <w:style w:type="paragraph" w:styleId="Titel">
    <w:name w:val="Title"/>
    <w:basedOn w:val="Standaard"/>
    <w:link w:val="TitelChar"/>
    <w:qFormat/>
    <w:rsid w:val="00EA53D6"/>
    <w:pPr>
      <w:jc w:val="center"/>
    </w:pPr>
    <w:rPr>
      <w:rFonts w:ascii="Bookman Old Style" w:eastAsia="Times New Roman" w:hAnsi="Bookman Old Style" w:cs="Times New Roman"/>
      <w:sz w:val="28"/>
      <w:lang w:val="fr-CH"/>
    </w:rPr>
  </w:style>
  <w:style w:type="character" w:customStyle="1" w:styleId="TitelChar">
    <w:name w:val="Titel Char"/>
    <w:basedOn w:val="Standaardalinea-lettertype"/>
    <w:link w:val="Titel"/>
    <w:rsid w:val="00EA53D6"/>
    <w:rPr>
      <w:rFonts w:ascii="Bookman Old Style" w:eastAsia="Times New Roman" w:hAnsi="Bookman Old Style" w:cs="Times New Roman"/>
      <w:sz w:val="28"/>
      <w:lang w:val="fr-CH"/>
    </w:rPr>
  </w:style>
  <w:style w:type="paragraph" w:styleId="Eindnoottekst">
    <w:name w:val="endnote text"/>
    <w:basedOn w:val="Standaard"/>
    <w:link w:val="EindnoottekstChar"/>
    <w:uiPriority w:val="99"/>
    <w:semiHidden/>
    <w:unhideWhenUsed/>
    <w:rsid w:val="008E4273"/>
    <w:rPr>
      <w:sz w:val="20"/>
      <w:szCs w:val="20"/>
    </w:rPr>
  </w:style>
  <w:style w:type="character" w:customStyle="1" w:styleId="EindnoottekstChar">
    <w:name w:val="Eindnoottekst Char"/>
    <w:basedOn w:val="Standaardalinea-lettertype"/>
    <w:link w:val="Eindnoottekst"/>
    <w:uiPriority w:val="99"/>
    <w:semiHidden/>
    <w:rsid w:val="008E4273"/>
    <w:rPr>
      <w:sz w:val="20"/>
      <w:szCs w:val="20"/>
    </w:rPr>
  </w:style>
  <w:style w:type="character" w:styleId="Eindnootmarkering">
    <w:name w:val="endnote reference"/>
    <w:basedOn w:val="Standaardalinea-lettertype"/>
    <w:uiPriority w:val="99"/>
    <w:semiHidden/>
    <w:unhideWhenUsed/>
    <w:rsid w:val="008E4273"/>
    <w:rPr>
      <w:vertAlign w:val="superscript"/>
    </w:rPr>
  </w:style>
  <w:style w:type="character" w:customStyle="1" w:styleId="FontStyle68">
    <w:name w:val="Font Style68"/>
    <w:basedOn w:val="Standaardalinea-lettertype"/>
    <w:uiPriority w:val="99"/>
    <w:rsid w:val="00A07908"/>
    <w:rPr>
      <w:rFonts w:ascii="Arial" w:hAnsi="Arial" w:cs="Arial"/>
      <w:color w:val="000000"/>
      <w:sz w:val="20"/>
      <w:szCs w:val="20"/>
    </w:rPr>
  </w:style>
  <w:style w:type="character" w:customStyle="1" w:styleId="FontStyle69">
    <w:name w:val="Font Style69"/>
    <w:basedOn w:val="Standaardalinea-lettertype"/>
    <w:uiPriority w:val="99"/>
    <w:rsid w:val="008B5B65"/>
    <w:rPr>
      <w:rFonts w:ascii="Arial" w:hAnsi="Arial" w:cs="Arial"/>
      <w:i/>
      <w:iCs/>
      <w:color w:val="000000"/>
      <w:sz w:val="20"/>
      <w:szCs w:val="20"/>
    </w:rPr>
  </w:style>
  <w:style w:type="table" w:customStyle="1" w:styleId="Tabelraster1">
    <w:name w:val="Tabelraster1"/>
    <w:basedOn w:val="Standaardtabel"/>
    <w:next w:val="Tabelraster"/>
    <w:uiPriority w:val="59"/>
    <w:rsid w:val="00157CD4"/>
    <w:rPr>
      <w:rFonts w:ascii="Times New Roman" w:eastAsia="Times New Roman"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Standaardtabel"/>
    <w:next w:val="Tabelraster"/>
    <w:uiPriority w:val="39"/>
    <w:rsid w:val="00157CD4"/>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eenafstand">
    <w:name w:val="No Spacing"/>
    <w:uiPriority w:val="1"/>
    <w:qFormat/>
    <w:rsid w:val="00A05231"/>
  </w:style>
  <w:style w:type="character" w:customStyle="1" w:styleId="UnresolvedMention">
    <w:name w:val="Unresolved Mention"/>
    <w:basedOn w:val="Standaardalinea-lettertype"/>
    <w:uiPriority w:val="99"/>
    <w:semiHidden/>
    <w:unhideWhenUsed/>
    <w:rsid w:val="00B34AEC"/>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qFormat="1"/>
    <w:lsdException w:name="heading 9" w:uiPriority="0" w:qFormat="1"/>
    <w:lsdException w:name="toc 1" w:uiPriority="39"/>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0" w:qFormat="1"/>
    <w:lsdException w:name="line number" w:uiPriority="0"/>
    <w:lsdException w:name="page number" w:uiPriority="0"/>
    <w:lsdException w:name="List Bullet" w:uiPriority="0"/>
    <w:lsdException w:name="List Bullet 2" w:uiPriority="0"/>
    <w:lsdException w:name="List Bullet 3"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782F66"/>
  </w:style>
  <w:style w:type="paragraph" w:styleId="Kop1">
    <w:name w:val="heading 1"/>
    <w:basedOn w:val="Standaard"/>
    <w:next w:val="Standaard"/>
    <w:link w:val="Kop1Char"/>
    <w:qFormat/>
    <w:rsid w:val="00EA53D6"/>
    <w:pPr>
      <w:keepNext/>
      <w:numPr>
        <w:numId w:val="7"/>
      </w:numPr>
      <w:spacing w:line="330" w:lineRule="exact"/>
      <w:jc w:val="center"/>
      <w:outlineLvl w:val="0"/>
    </w:pPr>
    <w:rPr>
      <w:rFonts w:ascii="Arial" w:eastAsia="Times New Roman" w:hAnsi="Arial" w:cs="Arial"/>
      <w:sz w:val="33"/>
      <w:szCs w:val="20"/>
      <w:lang w:val="en-GB" w:eastAsia="zh-CN"/>
    </w:rPr>
  </w:style>
  <w:style w:type="paragraph" w:styleId="Kop2">
    <w:name w:val="heading 2"/>
    <w:basedOn w:val="Standaard"/>
    <w:next w:val="Standaard"/>
    <w:link w:val="Kop2Char"/>
    <w:qFormat/>
    <w:rsid w:val="00EA53D6"/>
    <w:pPr>
      <w:keepNext/>
      <w:numPr>
        <w:ilvl w:val="1"/>
        <w:numId w:val="7"/>
      </w:numPr>
      <w:outlineLvl w:val="1"/>
    </w:pPr>
    <w:rPr>
      <w:rFonts w:ascii="Arial" w:eastAsia="Times New Roman" w:hAnsi="Arial" w:cs="Arial"/>
      <w:b/>
      <w:bCs/>
      <w:sz w:val="22"/>
    </w:rPr>
  </w:style>
  <w:style w:type="paragraph" w:styleId="Kop3">
    <w:name w:val="heading 3"/>
    <w:basedOn w:val="Standaard"/>
    <w:next w:val="Standaard"/>
    <w:link w:val="Kop3Char"/>
    <w:qFormat/>
    <w:rsid w:val="00EA53D6"/>
    <w:pPr>
      <w:keepNext/>
      <w:numPr>
        <w:ilvl w:val="2"/>
        <w:numId w:val="7"/>
      </w:numPr>
      <w:spacing w:before="240" w:after="60"/>
      <w:outlineLvl w:val="2"/>
    </w:pPr>
    <w:rPr>
      <w:rFonts w:ascii="Arial" w:eastAsia="Times New Roman" w:hAnsi="Arial" w:cs="Arial"/>
      <w:b/>
      <w:bCs/>
      <w:sz w:val="26"/>
      <w:szCs w:val="26"/>
      <w:lang w:val="de-DE" w:eastAsia="zh-CN"/>
    </w:rPr>
  </w:style>
  <w:style w:type="paragraph" w:styleId="Kop4">
    <w:name w:val="heading 4"/>
    <w:basedOn w:val="Standaard"/>
    <w:next w:val="Standaard"/>
    <w:link w:val="Kop4Char"/>
    <w:qFormat/>
    <w:rsid w:val="00EA53D6"/>
    <w:pPr>
      <w:keepNext/>
      <w:numPr>
        <w:ilvl w:val="3"/>
        <w:numId w:val="7"/>
      </w:numPr>
      <w:spacing w:before="240" w:after="60"/>
      <w:outlineLvl w:val="3"/>
    </w:pPr>
    <w:rPr>
      <w:rFonts w:ascii="Times New Roman" w:eastAsia="Times New Roman" w:hAnsi="Times New Roman" w:cs="Times New Roman"/>
      <w:b/>
      <w:bCs/>
      <w:sz w:val="28"/>
      <w:szCs w:val="28"/>
      <w:lang w:val="de-DE" w:eastAsia="zh-CN"/>
    </w:rPr>
  </w:style>
  <w:style w:type="paragraph" w:styleId="Kop5">
    <w:name w:val="heading 5"/>
    <w:basedOn w:val="Standaard"/>
    <w:next w:val="Standaard"/>
    <w:link w:val="Kop5Char"/>
    <w:qFormat/>
    <w:rsid w:val="00EA53D6"/>
    <w:pPr>
      <w:numPr>
        <w:ilvl w:val="4"/>
        <w:numId w:val="7"/>
      </w:numPr>
      <w:spacing w:before="240" w:after="60"/>
      <w:outlineLvl w:val="4"/>
    </w:pPr>
    <w:rPr>
      <w:rFonts w:ascii="Frutiger 47 LightCn" w:eastAsia="Times New Roman" w:hAnsi="Frutiger 47 LightCn" w:cs="Times New Roman"/>
      <w:b/>
      <w:bCs/>
      <w:i/>
      <w:iCs/>
      <w:sz w:val="26"/>
      <w:szCs w:val="26"/>
      <w:lang w:val="de-DE" w:eastAsia="zh-CN"/>
    </w:rPr>
  </w:style>
  <w:style w:type="paragraph" w:styleId="Kop6">
    <w:name w:val="heading 6"/>
    <w:basedOn w:val="Standaard"/>
    <w:next w:val="Standaard"/>
    <w:link w:val="Kop6Char"/>
    <w:qFormat/>
    <w:rsid w:val="00EA53D6"/>
    <w:pPr>
      <w:numPr>
        <w:ilvl w:val="5"/>
        <w:numId w:val="7"/>
      </w:numPr>
      <w:spacing w:before="240" w:after="60"/>
      <w:outlineLvl w:val="5"/>
    </w:pPr>
    <w:rPr>
      <w:rFonts w:ascii="Times New Roman" w:eastAsia="Times New Roman" w:hAnsi="Times New Roman" w:cs="Times New Roman"/>
      <w:b/>
      <w:bCs/>
      <w:sz w:val="22"/>
      <w:szCs w:val="22"/>
      <w:lang w:val="de-DE" w:eastAsia="zh-CN"/>
    </w:rPr>
  </w:style>
  <w:style w:type="paragraph" w:styleId="Kop7">
    <w:name w:val="heading 7"/>
    <w:basedOn w:val="Kop6"/>
    <w:next w:val="Standaard"/>
    <w:link w:val="Kop7Char"/>
    <w:qFormat/>
    <w:rsid w:val="00EA53D6"/>
    <w:pPr>
      <w:keepNext/>
      <w:numPr>
        <w:ilvl w:val="6"/>
        <w:numId w:val="6"/>
      </w:numPr>
      <w:suppressAutoHyphens/>
      <w:spacing w:before="60" w:after="240" w:line="230" w:lineRule="exact"/>
      <w:outlineLvl w:val="6"/>
    </w:pPr>
    <w:rPr>
      <w:rFonts w:ascii="Arial" w:eastAsia="MS Mincho" w:hAnsi="Arial"/>
      <w:bCs w:val="0"/>
      <w:sz w:val="20"/>
      <w:szCs w:val="20"/>
      <w:lang w:val="en-GB"/>
    </w:rPr>
  </w:style>
  <w:style w:type="paragraph" w:styleId="Kop8">
    <w:name w:val="heading 8"/>
    <w:basedOn w:val="Kop6"/>
    <w:next w:val="Standaard"/>
    <w:link w:val="Kop8Char"/>
    <w:uiPriority w:val="99"/>
    <w:qFormat/>
    <w:rsid w:val="00EA53D6"/>
    <w:pPr>
      <w:keepNext/>
      <w:numPr>
        <w:ilvl w:val="7"/>
        <w:numId w:val="6"/>
      </w:numPr>
      <w:suppressAutoHyphens/>
      <w:spacing w:before="60" w:after="240" w:line="230" w:lineRule="exact"/>
      <w:outlineLvl w:val="7"/>
    </w:pPr>
    <w:rPr>
      <w:rFonts w:ascii="Arial" w:eastAsia="MS Mincho" w:hAnsi="Arial"/>
      <w:bCs w:val="0"/>
      <w:sz w:val="20"/>
      <w:szCs w:val="20"/>
      <w:lang w:val="en-GB"/>
    </w:rPr>
  </w:style>
  <w:style w:type="paragraph" w:styleId="Kop9">
    <w:name w:val="heading 9"/>
    <w:basedOn w:val="Kop6"/>
    <w:next w:val="Standaard"/>
    <w:link w:val="Kop9Char"/>
    <w:qFormat/>
    <w:rsid w:val="00EA53D6"/>
    <w:pPr>
      <w:keepNext/>
      <w:numPr>
        <w:ilvl w:val="8"/>
        <w:numId w:val="6"/>
      </w:numPr>
      <w:suppressAutoHyphens/>
      <w:spacing w:before="60" w:after="240" w:line="230" w:lineRule="exact"/>
      <w:outlineLvl w:val="8"/>
    </w:pPr>
    <w:rPr>
      <w:rFonts w:ascii="Arial" w:eastAsia="MS Mincho" w:hAnsi="Arial"/>
      <w:bCs w:val="0"/>
      <w:sz w:val="20"/>
      <w:szCs w:val="20"/>
      <w:lang w:val="en-GB"/>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nhideWhenUsed/>
    <w:rsid w:val="00534452"/>
    <w:pPr>
      <w:tabs>
        <w:tab w:val="center" w:pos="4320"/>
        <w:tab w:val="right" w:pos="8640"/>
      </w:tabs>
    </w:pPr>
  </w:style>
  <w:style w:type="character" w:customStyle="1" w:styleId="KoptekstChar">
    <w:name w:val="Koptekst Char"/>
    <w:basedOn w:val="Standaardalinea-lettertype"/>
    <w:link w:val="Koptekst"/>
    <w:rsid w:val="00534452"/>
  </w:style>
  <w:style w:type="paragraph" w:styleId="Voettekst">
    <w:name w:val="footer"/>
    <w:basedOn w:val="Standaard"/>
    <w:link w:val="VoettekstChar"/>
    <w:unhideWhenUsed/>
    <w:rsid w:val="00534452"/>
    <w:pPr>
      <w:tabs>
        <w:tab w:val="center" w:pos="4320"/>
        <w:tab w:val="right" w:pos="8640"/>
      </w:tabs>
    </w:pPr>
  </w:style>
  <w:style w:type="character" w:customStyle="1" w:styleId="VoettekstChar">
    <w:name w:val="Voettekst Char"/>
    <w:basedOn w:val="Standaardalinea-lettertype"/>
    <w:link w:val="Voettekst"/>
    <w:uiPriority w:val="99"/>
    <w:rsid w:val="00534452"/>
  </w:style>
  <w:style w:type="character" w:styleId="Paginanummer">
    <w:name w:val="page number"/>
    <w:basedOn w:val="Standaardalinea-lettertype"/>
    <w:unhideWhenUsed/>
    <w:rsid w:val="00534452"/>
  </w:style>
  <w:style w:type="paragraph" w:styleId="Ballontekst">
    <w:name w:val="Balloon Text"/>
    <w:basedOn w:val="Standaard"/>
    <w:link w:val="BallontekstChar"/>
    <w:unhideWhenUsed/>
    <w:rsid w:val="00534452"/>
    <w:rPr>
      <w:rFonts w:ascii="Lucida Grande" w:hAnsi="Lucida Grande" w:cs="Lucida Grande"/>
      <w:sz w:val="18"/>
      <w:szCs w:val="18"/>
    </w:rPr>
  </w:style>
  <w:style w:type="character" w:customStyle="1" w:styleId="BallontekstChar">
    <w:name w:val="Ballontekst Char"/>
    <w:basedOn w:val="Standaardalinea-lettertype"/>
    <w:link w:val="Ballontekst"/>
    <w:uiPriority w:val="99"/>
    <w:semiHidden/>
    <w:rsid w:val="00534452"/>
    <w:rPr>
      <w:rFonts w:ascii="Lucida Grande" w:hAnsi="Lucida Grande" w:cs="Lucida Grande"/>
      <w:sz w:val="18"/>
      <w:szCs w:val="18"/>
    </w:rPr>
  </w:style>
  <w:style w:type="character" w:customStyle="1" w:styleId="FSCSubHeadline">
    <w:name w:val="FSC Sub Headline"/>
    <w:uiPriority w:val="99"/>
    <w:rsid w:val="00577EBC"/>
    <w:rPr>
      <w:rFonts w:ascii="Arial" w:hAnsi="Arial"/>
      <w:color w:val="FFFFFF"/>
      <w:sz w:val="33"/>
      <w:szCs w:val="33"/>
    </w:rPr>
  </w:style>
  <w:style w:type="character" w:customStyle="1" w:styleId="Kop1Char">
    <w:name w:val="Kop 1 Char"/>
    <w:basedOn w:val="Standaardalinea-lettertype"/>
    <w:link w:val="Kop1"/>
    <w:rsid w:val="00EA53D6"/>
    <w:rPr>
      <w:rFonts w:ascii="Arial" w:eastAsia="Times New Roman" w:hAnsi="Arial" w:cs="Arial"/>
      <w:sz w:val="33"/>
      <w:szCs w:val="20"/>
      <w:lang w:val="en-GB" w:eastAsia="zh-CN"/>
    </w:rPr>
  </w:style>
  <w:style w:type="character" w:customStyle="1" w:styleId="Kop2Char">
    <w:name w:val="Kop 2 Char"/>
    <w:basedOn w:val="Standaardalinea-lettertype"/>
    <w:link w:val="Kop2"/>
    <w:rsid w:val="00EA53D6"/>
    <w:rPr>
      <w:rFonts w:ascii="Arial" w:eastAsia="Times New Roman" w:hAnsi="Arial" w:cs="Arial"/>
      <w:b/>
      <w:bCs/>
      <w:sz w:val="22"/>
    </w:rPr>
  </w:style>
  <w:style w:type="character" w:customStyle="1" w:styleId="Kop3Char">
    <w:name w:val="Kop 3 Char"/>
    <w:basedOn w:val="Standaardalinea-lettertype"/>
    <w:link w:val="Kop3"/>
    <w:rsid w:val="00EA53D6"/>
    <w:rPr>
      <w:rFonts w:ascii="Arial" w:eastAsia="Times New Roman" w:hAnsi="Arial" w:cs="Arial"/>
      <w:b/>
      <w:bCs/>
      <w:sz w:val="26"/>
      <w:szCs w:val="26"/>
      <w:lang w:val="de-DE" w:eastAsia="zh-CN"/>
    </w:rPr>
  </w:style>
  <w:style w:type="character" w:customStyle="1" w:styleId="Kop4Char">
    <w:name w:val="Kop 4 Char"/>
    <w:basedOn w:val="Standaardalinea-lettertype"/>
    <w:link w:val="Kop4"/>
    <w:rsid w:val="00EA53D6"/>
    <w:rPr>
      <w:rFonts w:ascii="Times New Roman" w:eastAsia="Times New Roman" w:hAnsi="Times New Roman" w:cs="Times New Roman"/>
      <w:b/>
      <w:bCs/>
      <w:sz w:val="28"/>
      <w:szCs w:val="28"/>
      <w:lang w:val="de-DE" w:eastAsia="zh-CN"/>
    </w:rPr>
  </w:style>
  <w:style w:type="character" w:customStyle="1" w:styleId="Kop5Char">
    <w:name w:val="Kop 5 Char"/>
    <w:basedOn w:val="Standaardalinea-lettertype"/>
    <w:link w:val="Kop5"/>
    <w:rsid w:val="00EA53D6"/>
    <w:rPr>
      <w:rFonts w:ascii="Frutiger 47 LightCn" w:eastAsia="Times New Roman" w:hAnsi="Frutiger 47 LightCn" w:cs="Times New Roman"/>
      <w:b/>
      <w:bCs/>
      <w:i/>
      <w:iCs/>
      <w:sz w:val="26"/>
      <w:szCs w:val="26"/>
      <w:lang w:val="de-DE" w:eastAsia="zh-CN"/>
    </w:rPr>
  </w:style>
  <w:style w:type="character" w:customStyle="1" w:styleId="Kop6Char">
    <w:name w:val="Kop 6 Char"/>
    <w:basedOn w:val="Standaardalinea-lettertype"/>
    <w:link w:val="Kop6"/>
    <w:rsid w:val="00EA53D6"/>
    <w:rPr>
      <w:rFonts w:ascii="Times New Roman" w:eastAsia="Times New Roman" w:hAnsi="Times New Roman" w:cs="Times New Roman"/>
      <w:b/>
      <w:bCs/>
      <w:sz w:val="22"/>
      <w:szCs w:val="22"/>
      <w:lang w:val="de-DE" w:eastAsia="zh-CN"/>
    </w:rPr>
  </w:style>
  <w:style w:type="character" w:customStyle="1" w:styleId="Kop7Char">
    <w:name w:val="Kop 7 Char"/>
    <w:basedOn w:val="Standaardalinea-lettertype"/>
    <w:link w:val="Kop7"/>
    <w:rsid w:val="00EA53D6"/>
    <w:rPr>
      <w:rFonts w:ascii="Arial" w:eastAsia="MS Mincho" w:hAnsi="Arial" w:cs="Times New Roman"/>
      <w:b/>
      <w:sz w:val="20"/>
      <w:szCs w:val="20"/>
      <w:lang w:val="en-GB" w:eastAsia="zh-CN"/>
    </w:rPr>
  </w:style>
  <w:style w:type="character" w:customStyle="1" w:styleId="Kop8Char">
    <w:name w:val="Kop 8 Char"/>
    <w:basedOn w:val="Standaardalinea-lettertype"/>
    <w:link w:val="Kop8"/>
    <w:uiPriority w:val="99"/>
    <w:rsid w:val="00EA53D6"/>
    <w:rPr>
      <w:rFonts w:ascii="Arial" w:eastAsia="MS Mincho" w:hAnsi="Arial" w:cs="Times New Roman"/>
      <w:b/>
      <w:sz w:val="20"/>
      <w:szCs w:val="20"/>
      <w:lang w:val="en-GB" w:eastAsia="zh-CN"/>
    </w:rPr>
  </w:style>
  <w:style w:type="character" w:customStyle="1" w:styleId="Kop9Char">
    <w:name w:val="Kop 9 Char"/>
    <w:basedOn w:val="Standaardalinea-lettertype"/>
    <w:link w:val="Kop9"/>
    <w:rsid w:val="00EA53D6"/>
    <w:rPr>
      <w:rFonts w:ascii="Arial" w:eastAsia="MS Mincho" w:hAnsi="Arial" w:cs="Times New Roman"/>
      <w:b/>
      <w:sz w:val="20"/>
      <w:szCs w:val="20"/>
      <w:lang w:val="en-GB" w:eastAsia="zh-CN"/>
    </w:rPr>
  </w:style>
  <w:style w:type="paragraph" w:styleId="Bloktekst">
    <w:name w:val="Block Text"/>
    <w:basedOn w:val="Standaard"/>
    <w:uiPriority w:val="99"/>
    <w:rsid w:val="00EA53D6"/>
    <w:pPr>
      <w:spacing w:after="120"/>
      <w:ind w:left="1440" w:right="1440"/>
    </w:pPr>
    <w:rPr>
      <w:rFonts w:ascii="Frutiger 47 LightCn" w:eastAsia="Times New Roman" w:hAnsi="Frutiger 47 LightCn" w:cs="Times New Roman"/>
      <w:szCs w:val="20"/>
      <w:lang w:val="de-DE" w:eastAsia="zh-CN"/>
    </w:rPr>
  </w:style>
  <w:style w:type="paragraph" w:customStyle="1" w:styleId="Formatvorlage1">
    <w:name w:val="Formatvorlage1"/>
    <w:basedOn w:val="Standaard"/>
    <w:uiPriority w:val="99"/>
    <w:rsid w:val="00EA53D6"/>
    <w:pPr>
      <w:tabs>
        <w:tab w:val="left" w:pos="1695"/>
      </w:tabs>
    </w:pPr>
    <w:rPr>
      <w:rFonts w:ascii="Frutiger 47 LightCn" w:eastAsia="Times New Roman" w:hAnsi="Frutiger 47 LightCn" w:cs="Times New Roman"/>
      <w:sz w:val="48"/>
      <w:szCs w:val="20"/>
      <w:lang w:val="fr-FR" w:eastAsia="zh-CN"/>
    </w:rPr>
  </w:style>
  <w:style w:type="paragraph" w:customStyle="1" w:styleId="Unit">
    <w:name w:val="Unit"/>
    <w:basedOn w:val="Standaard"/>
    <w:uiPriority w:val="99"/>
    <w:rsid w:val="00EA53D6"/>
    <w:pPr>
      <w:spacing w:line="220" w:lineRule="exact"/>
    </w:pPr>
    <w:rPr>
      <w:rFonts w:ascii="Arial" w:eastAsia="Times New Roman" w:hAnsi="Arial" w:cs="Times New Roman"/>
      <w:sz w:val="20"/>
      <w:szCs w:val="20"/>
      <w:lang w:val="en-GB" w:eastAsia="zh-CN"/>
    </w:rPr>
  </w:style>
  <w:style w:type="paragraph" w:customStyle="1" w:styleId="Adress">
    <w:name w:val="Adress"/>
    <w:basedOn w:val="Standaard"/>
    <w:rsid w:val="00EA53D6"/>
    <w:pPr>
      <w:spacing w:line="220" w:lineRule="exact"/>
      <w:jc w:val="center"/>
    </w:pPr>
    <w:rPr>
      <w:rFonts w:ascii="Arial" w:eastAsia="Times New Roman" w:hAnsi="Arial" w:cs="Times New Roman"/>
      <w:sz w:val="20"/>
      <w:szCs w:val="20"/>
      <w:lang w:val="en-GB" w:eastAsia="zh-CN"/>
    </w:rPr>
  </w:style>
  <w:style w:type="paragraph" w:customStyle="1" w:styleId="recepient">
    <w:name w:val="recepient"/>
    <w:basedOn w:val="Standaard"/>
    <w:uiPriority w:val="99"/>
    <w:rsid w:val="00EA53D6"/>
    <w:pPr>
      <w:spacing w:line="240" w:lineRule="exact"/>
    </w:pPr>
    <w:rPr>
      <w:rFonts w:ascii="Arial" w:eastAsia="Times New Roman" w:hAnsi="Arial" w:cs="Times New Roman"/>
      <w:sz w:val="22"/>
      <w:szCs w:val="20"/>
      <w:lang w:val="en-GB" w:eastAsia="zh-CN"/>
    </w:rPr>
  </w:style>
  <w:style w:type="paragraph" w:customStyle="1" w:styleId="bold">
    <w:name w:val="bold"/>
    <w:basedOn w:val="Adress"/>
    <w:uiPriority w:val="99"/>
    <w:rsid w:val="00EA53D6"/>
    <w:pPr>
      <w:spacing w:line="240" w:lineRule="exact"/>
    </w:pPr>
    <w:rPr>
      <w:b/>
      <w:sz w:val="22"/>
    </w:rPr>
  </w:style>
  <w:style w:type="paragraph" w:customStyle="1" w:styleId="text">
    <w:name w:val="text"/>
    <w:basedOn w:val="Standaard"/>
    <w:rsid w:val="00EA53D6"/>
    <w:pPr>
      <w:spacing w:line="240" w:lineRule="exact"/>
      <w:jc w:val="center"/>
    </w:pPr>
    <w:rPr>
      <w:rFonts w:ascii="Arial" w:eastAsia="Times New Roman" w:hAnsi="Arial" w:cs="Times New Roman"/>
      <w:sz w:val="22"/>
      <w:szCs w:val="20"/>
      <w:lang w:val="de-DE" w:eastAsia="zh-CN"/>
    </w:rPr>
  </w:style>
  <w:style w:type="paragraph" w:styleId="Documentstructuur">
    <w:name w:val="Document Map"/>
    <w:basedOn w:val="Standaard"/>
    <w:link w:val="DocumentstructuurChar"/>
    <w:rsid w:val="00EA53D6"/>
    <w:pPr>
      <w:shd w:val="clear" w:color="auto" w:fill="000080"/>
    </w:pPr>
    <w:rPr>
      <w:rFonts w:ascii="Tahoma" w:eastAsia="Times New Roman" w:hAnsi="Tahoma" w:cs="Times New Roman"/>
      <w:szCs w:val="20"/>
      <w:lang w:val="de-DE" w:eastAsia="zh-CN"/>
    </w:rPr>
  </w:style>
  <w:style w:type="character" w:customStyle="1" w:styleId="DocumentstructuurChar">
    <w:name w:val="Documentstructuur Char"/>
    <w:basedOn w:val="Standaardalinea-lettertype"/>
    <w:link w:val="Documentstructuur"/>
    <w:rsid w:val="00EA53D6"/>
    <w:rPr>
      <w:rFonts w:ascii="Tahoma" w:eastAsia="Times New Roman" w:hAnsi="Tahoma" w:cs="Times New Roman"/>
      <w:szCs w:val="20"/>
      <w:shd w:val="clear" w:color="auto" w:fill="000080"/>
      <w:lang w:val="de-DE" w:eastAsia="zh-CN"/>
    </w:rPr>
  </w:style>
  <w:style w:type="character" w:styleId="Hyperlink">
    <w:name w:val="Hyperlink"/>
    <w:basedOn w:val="Standaardalinea-lettertype"/>
    <w:uiPriority w:val="99"/>
    <w:rsid w:val="00EA53D6"/>
    <w:rPr>
      <w:rFonts w:cs="Times New Roman"/>
      <w:color w:val="0000FF"/>
      <w:u w:val="single"/>
    </w:rPr>
  </w:style>
  <w:style w:type="paragraph" w:customStyle="1" w:styleId="text2">
    <w:name w:val="text 2"/>
    <w:basedOn w:val="Standaard"/>
    <w:uiPriority w:val="99"/>
    <w:rsid w:val="00EA53D6"/>
    <w:pPr>
      <w:spacing w:line="240" w:lineRule="exact"/>
    </w:pPr>
    <w:rPr>
      <w:rFonts w:ascii="Arial" w:eastAsia="Times New Roman" w:hAnsi="Arial" w:cs="Times New Roman"/>
      <w:sz w:val="22"/>
      <w:szCs w:val="20"/>
      <w:lang w:val="en-GB" w:eastAsia="zh-CN"/>
    </w:rPr>
  </w:style>
  <w:style w:type="paragraph" w:customStyle="1" w:styleId="claim">
    <w:name w:val="claim"/>
    <w:basedOn w:val="Standaard"/>
    <w:uiPriority w:val="99"/>
    <w:rsid w:val="00EA53D6"/>
    <w:pPr>
      <w:spacing w:line="140" w:lineRule="exact"/>
    </w:pPr>
    <w:rPr>
      <w:rFonts w:ascii="Arial" w:eastAsia="Times New Roman" w:hAnsi="Arial" w:cs="Times New Roman"/>
      <w:sz w:val="14"/>
      <w:szCs w:val="20"/>
      <w:lang w:val="en-GB" w:eastAsia="zh-CN"/>
    </w:rPr>
  </w:style>
  <w:style w:type="paragraph" w:customStyle="1" w:styleId="document">
    <w:name w:val="document"/>
    <w:basedOn w:val="Standaard"/>
    <w:rsid w:val="00EA53D6"/>
    <w:pPr>
      <w:spacing w:line="330" w:lineRule="exact"/>
      <w:jc w:val="center"/>
    </w:pPr>
    <w:rPr>
      <w:rFonts w:ascii="Arial" w:eastAsia="Times New Roman" w:hAnsi="Arial" w:cs="Times New Roman"/>
      <w:caps/>
      <w:color w:val="D37D2D"/>
      <w:sz w:val="33"/>
      <w:szCs w:val="20"/>
      <w:lang w:val="en-GB" w:eastAsia="zh-CN"/>
    </w:rPr>
  </w:style>
  <w:style w:type="paragraph" w:customStyle="1" w:styleId="Title1">
    <w:name w:val="Title1"/>
    <w:basedOn w:val="document"/>
    <w:rsid w:val="00EA53D6"/>
    <w:rPr>
      <w:color w:val="326D63"/>
    </w:rPr>
  </w:style>
  <w:style w:type="paragraph" w:styleId="Voetnoottekst">
    <w:name w:val="footnote text"/>
    <w:basedOn w:val="Standaard"/>
    <w:link w:val="VoetnoottekstChar"/>
    <w:rsid w:val="00EA53D6"/>
    <w:rPr>
      <w:rFonts w:ascii="Times New Roman" w:eastAsia="Times New Roman" w:hAnsi="Times New Roman" w:cs="Times New Roman"/>
      <w:sz w:val="20"/>
      <w:szCs w:val="20"/>
      <w:lang w:val="en-GB"/>
    </w:rPr>
  </w:style>
  <w:style w:type="character" w:customStyle="1" w:styleId="VoetnoottekstChar">
    <w:name w:val="Voetnoottekst Char"/>
    <w:basedOn w:val="Standaardalinea-lettertype"/>
    <w:link w:val="Voetnoottekst"/>
    <w:rsid w:val="00EA53D6"/>
    <w:rPr>
      <w:rFonts w:ascii="Times New Roman" w:eastAsia="Times New Roman" w:hAnsi="Times New Roman" w:cs="Times New Roman"/>
      <w:sz w:val="20"/>
      <w:szCs w:val="20"/>
      <w:lang w:val="en-GB"/>
    </w:rPr>
  </w:style>
  <w:style w:type="paragraph" w:customStyle="1" w:styleId="bold2">
    <w:name w:val="bold 2"/>
    <w:basedOn w:val="text2"/>
    <w:uiPriority w:val="99"/>
    <w:rsid w:val="00EA53D6"/>
    <w:rPr>
      <w:b/>
    </w:rPr>
  </w:style>
  <w:style w:type="character" w:styleId="Voetnootmarkering">
    <w:name w:val="footnote reference"/>
    <w:aliases w:val="Balloon Text Char1,Balloon Text Char Char,Sprechblasentext Zchn Char"/>
    <w:basedOn w:val="Standaardalinea-lettertype"/>
    <w:uiPriority w:val="99"/>
    <w:rsid w:val="00EA53D6"/>
    <w:rPr>
      <w:rFonts w:cs="Times New Roman"/>
      <w:vertAlign w:val="superscript"/>
    </w:rPr>
  </w:style>
  <w:style w:type="paragraph" w:customStyle="1" w:styleId="Motiontitle">
    <w:name w:val="Motion title"/>
    <w:basedOn w:val="Plattetekst"/>
    <w:uiPriority w:val="99"/>
    <w:rsid w:val="00EA53D6"/>
    <w:pPr>
      <w:tabs>
        <w:tab w:val="left" w:pos="1624"/>
      </w:tabs>
      <w:spacing w:after="0"/>
    </w:pPr>
    <w:rPr>
      <w:rFonts w:ascii="Arial" w:hAnsi="Arial" w:cs="Arial"/>
      <w:b/>
      <w:bCs/>
      <w:color w:val="0033CC"/>
      <w:sz w:val="60"/>
      <w:szCs w:val="25"/>
    </w:rPr>
  </w:style>
  <w:style w:type="paragraph" w:styleId="Plattetekst">
    <w:name w:val="Body Text"/>
    <w:basedOn w:val="Standaard"/>
    <w:link w:val="PlattetekstChar"/>
    <w:rsid w:val="00EA53D6"/>
    <w:pPr>
      <w:spacing w:after="120"/>
    </w:pPr>
    <w:rPr>
      <w:rFonts w:ascii="Times New Roman" w:eastAsia="Times New Roman" w:hAnsi="Times New Roman" w:cs="Times New Roman"/>
      <w:lang w:val="en-GB"/>
    </w:rPr>
  </w:style>
  <w:style w:type="character" w:customStyle="1" w:styleId="PlattetekstChar">
    <w:name w:val="Platte tekst Char"/>
    <w:basedOn w:val="Standaardalinea-lettertype"/>
    <w:link w:val="Plattetekst"/>
    <w:rsid w:val="00EA53D6"/>
    <w:rPr>
      <w:rFonts w:ascii="Times New Roman" w:eastAsia="Times New Roman" w:hAnsi="Times New Roman" w:cs="Times New Roman"/>
      <w:lang w:val="en-GB"/>
    </w:rPr>
  </w:style>
  <w:style w:type="paragraph" w:customStyle="1" w:styleId="Level1">
    <w:name w:val="Level 1"/>
    <w:basedOn w:val="Standaard"/>
    <w:rsid w:val="00EA53D6"/>
    <w:pPr>
      <w:widowControl w:val="0"/>
      <w:numPr>
        <w:numId w:val="1"/>
      </w:numPr>
      <w:ind w:left="720" w:hanging="720"/>
      <w:outlineLvl w:val="0"/>
    </w:pPr>
    <w:rPr>
      <w:rFonts w:ascii="Times New Roman" w:eastAsia="Times New Roman" w:hAnsi="Times New Roman" w:cs="Times New Roman"/>
      <w:szCs w:val="20"/>
      <w:lang w:eastAsia="es-ES"/>
    </w:rPr>
  </w:style>
  <w:style w:type="paragraph" w:styleId="Tekstopmerking">
    <w:name w:val="annotation text"/>
    <w:aliases w:val=" Char"/>
    <w:basedOn w:val="Standaard"/>
    <w:link w:val="TekstopmerkingChar"/>
    <w:uiPriority w:val="99"/>
    <w:rsid w:val="00EA53D6"/>
    <w:rPr>
      <w:rFonts w:ascii="Times New Roman" w:eastAsia="Times New Roman" w:hAnsi="Times New Roman" w:cs="Times New Roman"/>
      <w:sz w:val="20"/>
      <w:szCs w:val="20"/>
      <w:lang w:val="en-GB"/>
    </w:rPr>
  </w:style>
  <w:style w:type="character" w:customStyle="1" w:styleId="TekstopmerkingChar">
    <w:name w:val="Tekst opmerking Char"/>
    <w:aliases w:val=" Char Char"/>
    <w:basedOn w:val="Standaardalinea-lettertype"/>
    <w:link w:val="Tekstopmerking"/>
    <w:uiPriority w:val="99"/>
    <w:rsid w:val="00EA53D6"/>
    <w:rPr>
      <w:rFonts w:ascii="Times New Roman" w:eastAsia="Times New Roman" w:hAnsi="Times New Roman" w:cs="Times New Roman"/>
      <w:sz w:val="20"/>
      <w:szCs w:val="20"/>
      <w:lang w:val="en-GB"/>
    </w:rPr>
  </w:style>
  <w:style w:type="paragraph" w:styleId="Onderwerpvanopmerking">
    <w:name w:val="annotation subject"/>
    <w:basedOn w:val="Tekstopmerking"/>
    <w:next w:val="Tekstopmerking"/>
    <w:link w:val="OnderwerpvanopmerkingChar"/>
    <w:semiHidden/>
    <w:rsid w:val="00EA53D6"/>
    <w:rPr>
      <w:b/>
      <w:bCs/>
    </w:rPr>
  </w:style>
  <w:style w:type="character" w:customStyle="1" w:styleId="OnderwerpvanopmerkingChar">
    <w:name w:val="Onderwerp van opmerking Char"/>
    <w:basedOn w:val="TekstopmerkingChar"/>
    <w:link w:val="Onderwerpvanopmerking"/>
    <w:semiHidden/>
    <w:rsid w:val="00EA53D6"/>
    <w:rPr>
      <w:rFonts w:ascii="Times New Roman" w:eastAsia="Times New Roman" w:hAnsi="Times New Roman" w:cs="Times New Roman"/>
      <w:b/>
      <w:bCs/>
      <w:sz w:val="20"/>
      <w:szCs w:val="20"/>
      <w:lang w:val="en-GB"/>
    </w:rPr>
  </w:style>
  <w:style w:type="paragraph" w:styleId="Plattetekstinspringen">
    <w:name w:val="Body Text Indent"/>
    <w:basedOn w:val="Standaard"/>
    <w:link w:val="PlattetekstinspringenChar"/>
    <w:rsid w:val="00EA53D6"/>
    <w:pPr>
      <w:ind w:left="748" w:hanging="748"/>
    </w:pPr>
    <w:rPr>
      <w:rFonts w:ascii="Arial" w:eastAsia="Times New Roman" w:hAnsi="Arial" w:cs="Arial"/>
      <w:bCs/>
      <w:sz w:val="22"/>
      <w:szCs w:val="22"/>
      <w:lang w:val="en-CA"/>
    </w:rPr>
  </w:style>
  <w:style w:type="character" w:customStyle="1" w:styleId="PlattetekstinspringenChar">
    <w:name w:val="Platte tekst inspringen Char"/>
    <w:basedOn w:val="Standaardalinea-lettertype"/>
    <w:link w:val="Plattetekstinspringen"/>
    <w:rsid w:val="00EA53D6"/>
    <w:rPr>
      <w:rFonts w:ascii="Arial" w:eastAsia="Times New Roman" w:hAnsi="Arial" w:cs="Arial"/>
      <w:bCs/>
      <w:sz w:val="22"/>
      <w:szCs w:val="22"/>
      <w:lang w:val="en-CA"/>
    </w:rPr>
  </w:style>
  <w:style w:type="paragraph" w:styleId="Normaalweb">
    <w:name w:val="Normal (Web)"/>
    <w:basedOn w:val="Standaard"/>
    <w:uiPriority w:val="99"/>
    <w:rsid w:val="00EA53D6"/>
    <w:pPr>
      <w:spacing w:before="100" w:beforeAutospacing="1" w:after="100" w:afterAutospacing="1"/>
    </w:pPr>
    <w:rPr>
      <w:rFonts w:ascii="Arial Unicode MS" w:eastAsia="Arial Unicode MS" w:hAnsi="Arial Unicode MS" w:cs="Arial Unicode MS"/>
      <w:color w:val="000000"/>
      <w:lang w:val="en-GB"/>
    </w:rPr>
  </w:style>
  <w:style w:type="character" w:styleId="Nadruk">
    <w:name w:val="Emphasis"/>
    <w:basedOn w:val="Standaardalinea-lettertype"/>
    <w:uiPriority w:val="20"/>
    <w:qFormat/>
    <w:rsid w:val="00EA53D6"/>
    <w:rPr>
      <w:rFonts w:cs="Times New Roman"/>
      <w:i/>
      <w:iCs/>
    </w:rPr>
  </w:style>
  <w:style w:type="paragraph" w:styleId="Tekstzonderopmaak">
    <w:name w:val="Plain Text"/>
    <w:basedOn w:val="Standaard"/>
    <w:link w:val="TekstzonderopmaakChar"/>
    <w:uiPriority w:val="99"/>
    <w:rsid w:val="00EA53D6"/>
    <w:rPr>
      <w:rFonts w:ascii="Courier New" w:eastAsia="Times New Roman" w:hAnsi="Courier New" w:cs="Courier New"/>
      <w:sz w:val="20"/>
      <w:szCs w:val="20"/>
    </w:rPr>
  </w:style>
  <w:style w:type="character" w:customStyle="1" w:styleId="TekstzonderopmaakChar">
    <w:name w:val="Tekst zonder opmaak Char"/>
    <w:basedOn w:val="Standaardalinea-lettertype"/>
    <w:link w:val="Tekstzonderopmaak"/>
    <w:uiPriority w:val="99"/>
    <w:rsid w:val="00EA53D6"/>
    <w:rPr>
      <w:rFonts w:ascii="Courier New" w:eastAsia="Times New Roman" w:hAnsi="Courier New" w:cs="Courier New"/>
      <w:sz w:val="20"/>
      <w:szCs w:val="20"/>
    </w:rPr>
  </w:style>
  <w:style w:type="paragraph" w:styleId="Lijstopsomteken">
    <w:name w:val="List Bullet"/>
    <w:basedOn w:val="Standaard"/>
    <w:autoRedefine/>
    <w:rsid w:val="00EA53D6"/>
    <w:pPr>
      <w:numPr>
        <w:numId w:val="3"/>
      </w:numPr>
      <w:spacing w:line="228" w:lineRule="auto"/>
    </w:pPr>
    <w:rPr>
      <w:rFonts w:ascii="Times New Roman" w:eastAsia="Times New Roman" w:hAnsi="Times New Roman" w:cs="Times New Roman"/>
    </w:rPr>
  </w:style>
  <w:style w:type="character" w:styleId="Verwijzingopmerking">
    <w:name w:val="annotation reference"/>
    <w:basedOn w:val="Standaardalinea-lettertype"/>
    <w:uiPriority w:val="99"/>
    <w:rsid w:val="00EA53D6"/>
    <w:rPr>
      <w:rFonts w:cs="Times New Roman"/>
      <w:sz w:val="16"/>
      <w:szCs w:val="16"/>
    </w:rPr>
  </w:style>
  <w:style w:type="paragraph" w:customStyle="1" w:styleId="Note">
    <w:name w:val="Note"/>
    <w:basedOn w:val="Standaard"/>
    <w:next w:val="Standaard"/>
    <w:link w:val="NoteChar"/>
    <w:uiPriority w:val="99"/>
    <w:rsid w:val="00EA53D6"/>
    <w:pPr>
      <w:tabs>
        <w:tab w:val="left" w:pos="960"/>
      </w:tabs>
      <w:spacing w:after="240" w:line="210" w:lineRule="atLeast"/>
      <w:jc w:val="both"/>
    </w:pPr>
    <w:rPr>
      <w:rFonts w:ascii="Arial" w:eastAsia="MS Mincho" w:hAnsi="Arial" w:cs="Times New Roman"/>
      <w:sz w:val="18"/>
      <w:szCs w:val="20"/>
      <w:lang w:val="en-GB" w:eastAsia="zh-CN"/>
    </w:rPr>
  </w:style>
  <w:style w:type="character" w:customStyle="1" w:styleId="NoteChar">
    <w:name w:val="Note Char"/>
    <w:basedOn w:val="Standaardalinea-lettertype"/>
    <w:link w:val="Note"/>
    <w:uiPriority w:val="99"/>
    <w:locked/>
    <w:rsid w:val="00EA53D6"/>
    <w:rPr>
      <w:rFonts w:ascii="Arial" w:eastAsia="MS Mincho" w:hAnsi="Arial" w:cs="Times New Roman"/>
      <w:sz w:val="18"/>
      <w:szCs w:val="20"/>
      <w:lang w:val="en-GB" w:eastAsia="zh-CN"/>
    </w:rPr>
  </w:style>
  <w:style w:type="paragraph" w:customStyle="1" w:styleId="p3">
    <w:name w:val="p3"/>
    <w:basedOn w:val="Standaard"/>
    <w:next w:val="Standaard"/>
    <w:uiPriority w:val="99"/>
    <w:rsid w:val="00EA53D6"/>
    <w:pPr>
      <w:tabs>
        <w:tab w:val="left" w:pos="720"/>
      </w:tabs>
      <w:spacing w:after="240" w:line="230" w:lineRule="atLeast"/>
      <w:jc w:val="both"/>
    </w:pPr>
    <w:rPr>
      <w:rFonts w:ascii="Arial" w:eastAsia="MS Mincho" w:hAnsi="Arial" w:cs="Times New Roman"/>
      <w:sz w:val="20"/>
      <w:szCs w:val="20"/>
      <w:lang w:val="en-GB" w:eastAsia="zh-CN"/>
    </w:rPr>
  </w:style>
  <w:style w:type="paragraph" w:styleId="Lijstnummering">
    <w:name w:val="List Number"/>
    <w:basedOn w:val="Standaard"/>
    <w:uiPriority w:val="99"/>
    <w:rsid w:val="00EA53D6"/>
    <w:pPr>
      <w:numPr>
        <w:numId w:val="2"/>
      </w:numPr>
      <w:spacing w:after="240" w:line="230" w:lineRule="atLeast"/>
      <w:jc w:val="both"/>
    </w:pPr>
    <w:rPr>
      <w:rFonts w:ascii="Arial" w:eastAsia="MS Mincho" w:hAnsi="Arial" w:cs="Times New Roman"/>
      <w:sz w:val="20"/>
      <w:szCs w:val="20"/>
      <w:lang w:val="en-GB" w:eastAsia="zh-CN"/>
    </w:rPr>
  </w:style>
  <w:style w:type="paragraph" w:styleId="Lijstnummering2">
    <w:name w:val="List Number 2"/>
    <w:basedOn w:val="Standaard"/>
    <w:uiPriority w:val="99"/>
    <w:rsid w:val="00EA53D6"/>
    <w:pPr>
      <w:numPr>
        <w:ilvl w:val="1"/>
        <w:numId w:val="2"/>
      </w:numPr>
      <w:spacing w:after="240" w:line="230" w:lineRule="atLeast"/>
      <w:jc w:val="both"/>
    </w:pPr>
    <w:rPr>
      <w:rFonts w:ascii="Arial" w:eastAsia="MS Mincho" w:hAnsi="Arial" w:cs="Times New Roman"/>
      <w:sz w:val="20"/>
      <w:szCs w:val="20"/>
      <w:lang w:val="en-GB" w:eastAsia="zh-CN"/>
    </w:rPr>
  </w:style>
  <w:style w:type="paragraph" w:styleId="Lijstnummering3">
    <w:name w:val="List Number 3"/>
    <w:basedOn w:val="Standaard"/>
    <w:uiPriority w:val="99"/>
    <w:rsid w:val="00EA53D6"/>
    <w:pPr>
      <w:numPr>
        <w:ilvl w:val="2"/>
        <w:numId w:val="2"/>
      </w:numPr>
      <w:tabs>
        <w:tab w:val="left" w:pos="1200"/>
      </w:tabs>
      <w:spacing w:after="240" w:line="230" w:lineRule="atLeast"/>
      <w:jc w:val="both"/>
    </w:pPr>
    <w:rPr>
      <w:rFonts w:ascii="Arial" w:eastAsia="MS Mincho" w:hAnsi="Arial" w:cs="Times New Roman"/>
      <w:sz w:val="20"/>
      <w:szCs w:val="20"/>
      <w:lang w:val="en-GB" w:eastAsia="zh-CN"/>
    </w:rPr>
  </w:style>
  <w:style w:type="paragraph" w:styleId="Lijstnummering4">
    <w:name w:val="List Number 4"/>
    <w:basedOn w:val="Standaard"/>
    <w:uiPriority w:val="99"/>
    <w:rsid w:val="00EA53D6"/>
    <w:pPr>
      <w:numPr>
        <w:ilvl w:val="3"/>
        <w:numId w:val="2"/>
      </w:numPr>
      <w:tabs>
        <w:tab w:val="left" w:pos="1600"/>
      </w:tabs>
      <w:spacing w:after="240" w:line="230" w:lineRule="atLeast"/>
      <w:jc w:val="both"/>
    </w:pPr>
    <w:rPr>
      <w:rFonts w:ascii="Arial" w:eastAsia="MS Mincho" w:hAnsi="Arial" w:cs="Times New Roman"/>
      <w:sz w:val="20"/>
      <w:szCs w:val="20"/>
      <w:lang w:val="en-GB" w:eastAsia="zh-CN"/>
    </w:rPr>
  </w:style>
  <w:style w:type="paragraph" w:customStyle="1" w:styleId="zzLn5">
    <w:name w:val="zzLn5"/>
    <w:basedOn w:val="Standaard"/>
    <w:next w:val="Standaard"/>
    <w:uiPriority w:val="99"/>
    <w:rsid w:val="00EA53D6"/>
    <w:pPr>
      <w:numPr>
        <w:ilvl w:val="4"/>
        <w:numId w:val="2"/>
      </w:numPr>
      <w:spacing w:after="240" w:line="230" w:lineRule="atLeast"/>
    </w:pPr>
    <w:rPr>
      <w:rFonts w:ascii="Arial" w:eastAsia="MS Mincho" w:hAnsi="Arial" w:cs="Times New Roman"/>
      <w:sz w:val="20"/>
      <w:szCs w:val="20"/>
      <w:lang w:val="en-GB" w:eastAsia="zh-CN"/>
    </w:rPr>
  </w:style>
  <w:style w:type="paragraph" w:customStyle="1" w:styleId="zzLn6">
    <w:name w:val="zzLn6"/>
    <w:basedOn w:val="Standaard"/>
    <w:next w:val="Standaard"/>
    <w:uiPriority w:val="99"/>
    <w:rsid w:val="00EA53D6"/>
    <w:pPr>
      <w:numPr>
        <w:ilvl w:val="5"/>
        <w:numId w:val="2"/>
      </w:numPr>
      <w:spacing w:after="240" w:line="230" w:lineRule="atLeast"/>
    </w:pPr>
    <w:rPr>
      <w:rFonts w:ascii="Arial" w:eastAsia="MS Mincho" w:hAnsi="Arial" w:cs="Times New Roman"/>
      <w:sz w:val="20"/>
      <w:szCs w:val="20"/>
      <w:lang w:val="en-GB" w:eastAsia="zh-CN"/>
    </w:rPr>
  </w:style>
  <w:style w:type="paragraph" w:customStyle="1" w:styleId="a">
    <w:name w:val="a"/>
    <w:aliases w:val="b,c"/>
    <w:basedOn w:val="Standaard"/>
    <w:uiPriority w:val="99"/>
    <w:rsid w:val="00EA53D6"/>
    <w:pPr>
      <w:widowControl w:val="0"/>
      <w:autoSpaceDE w:val="0"/>
      <w:autoSpaceDN w:val="0"/>
      <w:adjustRightInd w:val="0"/>
    </w:pPr>
    <w:rPr>
      <w:rFonts w:ascii="Times New Roman" w:eastAsia="Times New Roman" w:hAnsi="Times New Roman" w:cs="Times New Roman"/>
      <w:sz w:val="20"/>
    </w:rPr>
  </w:style>
  <w:style w:type="paragraph" w:customStyle="1" w:styleId="Revision1">
    <w:name w:val="Revision1"/>
    <w:hidden/>
    <w:uiPriority w:val="99"/>
    <w:semiHidden/>
    <w:rsid w:val="00EA53D6"/>
    <w:rPr>
      <w:rFonts w:ascii="Frutiger 47 LightCn" w:eastAsia="Times New Roman" w:hAnsi="Frutiger 47 LightCn" w:cs="Times New Roman"/>
      <w:szCs w:val="20"/>
      <w:lang w:val="de-DE" w:eastAsia="zh-CN"/>
    </w:rPr>
  </w:style>
  <w:style w:type="paragraph" w:styleId="Lijstvoortzetting">
    <w:name w:val="List Continue"/>
    <w:basedOn w:val="Standaard"/>
    <w:uiPriority w:val="99"/>
    <w:rsid w:val="00EA53D6"/>
    <w:pPr>
      <w:spacing w:after="120"/>
      <w:ind w:left="283"/>
      <w:contextualSpacing/>
    </w:pPr>
    <w:rPr>
      <w:rFonts w:ascii="Frutiger 47 LightCn" w:eastAsia="Times New Roman" w:hAnsi="Frutiger 47 LightCn" w:cs="Times New Roman"/>
      <w:szCs w:val="20"/>
      <w:lang w:val="de-DE" w:eastAsia="zh-CN"/>
    </w:rPr>
  </w:style>
  <w:style w:type="paragraph" w:styleId="Lijstvoortzetting2">
    <w:name w:val="List Continue 2"/>
    <w:basedOn w:val="Lijstvoortzetting"/>
    <w:uiPriority w:val="99"/>
    <w:rsid w:val="00EA53D6"/>
    <w:pPr>
      <w:spacing w:after="240" w:line="230" w:lineRule="atLeast"/>
      <w:ind w:left="800" w:hanging="400"/>
      <w:contextualSpacing w:val="0"/>
      <w:jc w:val="both"/>
    </w:pPr>
    <w:rPr>
      <w:rFonts w:ascii="Arial" w:eastAsia="MS Mincho" w:hAnsi="Arial"/>
      <w:sz w:val="20"/>
      <w:lang w:val="en-GB"/>
    </w:rPr>
  </w:style>
  <w:style w:type="paragraph" w:styleId="Lijstvoortzetting3">
    <w:name w:val="List Continue 3"/>
    <w:basedOn w:val="Lijstvoortzetting"/>
    <w:uiPriority w:val="99"/>
    <w:rsid w:val="00EA53D6"/>
    <w:pPr>
      <w:tabs>
        <w:tab w:val="left" w:pos="1200"/>
      </w:tabs>
      <w:spacing w:after="240" w:line="230" w:lineRule="atLeast"/>
      <w:ind w:left="1200" w:hanging="400"/>
      <w:contextualSpacing w:val="0"/>
      <w:jc w:val="both"/>
    </w:pPr>
    <w:rPr>
      <w:rFonts w:ascii="Arial" w:eastAsia="MS Mincho" w:hAnsi="Arial"/>
      <w:sz w:val="20"/>
      <w:lang w:val="en-GB"/>
    </w:rPr>
  </w:style>
  <w:style w:type="paragraph" w:styleId="Lijstvoortzetting4">
    <w:name w:val="List Continue 4"/>
    <w:basedOn w:val="Lijstvoortzetting"/>
    <w:uiPriority w:val="99"/>
    <w:rsid w:val="00EA53D6"/>
    <w:pPr>
      <w:tabs>
        <w:tab w:val="left" w:pos="1600"/>
      </w:tabs>
      <w:spacing w:after="240" w:line="230" w:lineRule="atLeast"/>
      <w:ind w:left="1600" w:hanging="400"/>
      <w:contextualSpacing w:val="0"/>
      <w:jc w:val="both"/>
    </w:pPr>
    <w:rPr>
      <w:rFonts w:ascii="Arial" w:eastAsia="MS Mincho" w:hAnsi="Arial"/>
      <w:sz w:val="20"/>
      <w:lang w:val="en-GB"/>
    </w:rPr>
  </w:style>
  <w:style w:type="paragraph" w:customStyle="1" w:styleId="zzLc5">
    <w:name w:val="zzLc5"/>
    <w:basedOn w:val="Standaard"/>
    <w:next w:val="Standaard"/>
    <w:uiPriority w:val="99"/>
    <w:rsid w:val="00EA53D6"/>
    <w:pPr>
      <w:spacing w:after="240" w:line="230" w:lineRule="atLeast"/>
    </w:pPr>
    <w:rPr>
      <w:rFonts w:ascii="Arial" w:eastAsia="MS Mincho" w:hAnsi="Arial" w:cs="Times New Roman"/>
      <w:sz w:val="20"/>
      <w:szCs w:val="20"/>
      <w:lang w:val="en-GB" w:eastAsia="zh-CN"/>
    </w:rPr>
  </w:style>
  <w:style w:type="paragraph" w:customStyle="1" w:styleId="zzLc6">
    <w:name w:val="zzLc6"/>
    <w:basedOn w:val="Standaard"/>
    <w:next w:val="Standaard"/>
    <w:uiPriority w:val="99"/>
    <w:rsid w:val="00EA53D6"/>
    <w:pPr>
      <w:spacing w:after="240" w:line="230" w:lineRule="atLeast"/>
    </w:pPr>
    <w:rPr>
      <w:rFonts w:ascii="Arial" w:eastAsia="MS Mincho" w:hAnsi="Arial" w:cs="Times New Roman"/>
      <w:sz w:val="20"/>
      <w:szCs w:val="20"/>
      <w:lang w:val="en-GB" w:eastAsia="zh-CN"/>
    </w:rPr>
  </w:style>
  <w:style w:type="paragraph" w:customStyle="1" w:styleId="ListParagraph1">
    <w:name w:val="List Paragraph1"/>
    <w:basedOn w:val="Standaard"/>
    <w:uiPriority w:val="99"/>
    <w:rsid w:val="00EA53D6"/>
    <w:pPr>
      <w:ind w:left="720"/>
    </w:pPr>
    <w:rPr>
      <w:rFonts w:ascii="Frutiger 47 LightCn" w:eastAsia="Times New Roman" w:hAnsi="Frutiger 47 LightCn" w:cs="Times New Roman"/>
      <w:szCs w:val="20"/>
      <w:lang w:val="de-DE" w:eastAsia="zh-CN"/>
    </w:rPr>
  </w:style>
  <w:style w:type="character" w:styleId="Regelnummer">
    <w:name w:val="line number"/>
    <w:basedOn w:val="Standaardalinea-lettertype"/>
    <w:rsid w:val="00EA53D6"/>
    <w:rPr>
      <w:rFonts w:cs="Times New Roman"/>
    </w:rPr>
  </w:style>
  <w:style w:type="table" w:styleId="Tabelraster">
    <w:name w:val="Table Grid"/>
    <w:basedOn w:val="Standaardtabel"/>
    <w:uiPriority w:val="59"/>
    <w:rsid w:val="00EA53D6"/>
    <w:rPr>
      <w:rFonts w:ascii="Times New Roman" w:eastAsia="Times New Roman"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Spacing1">
    <w:name w:val="No Spacing1"/>
    <w:link w:val="NoSpacingChar"/>
    <w:uiPriority w:val="99"/>
    <w:rsid w:val="00EA53D6"/>
    <w:rPr>
      <w:rFonts w:ascii="Calibri" w:eastAsia="Times New Roman" w:hAnsi="Calibri" w:cs="Times New Roman"/>
      <w:sz w:val="22"/>
      <w:szCs w:val="22"/>
    </w:rPr>
  </w:style>
  <w:style w:type="character" w:customStyle="1" w:styleId="NoSpacingChar">
    <w:name w:val="No Spacing Char"/>
    <w:basedOn w:val="Standaardalinea-lettertype"/>
    <w:link w:val="NoSpacing1"/>
    <w:uiPriority w:val="99"/>
    <w:locked/>
    <w:rsid w:val="00EA53D6"/>
    <w:rPr>
      <w:rFonts w:ascii="Calibri" w:eastAsia="Times New Roman" w:hAnsi="Calibri" w:cs="Times New Roman"/>
      <w:sz w:val="22"/>
      <w:szCs w:val="22"/>
    </w:rPr>
  </w:style>
  <w:style w:type="character" w:styleId="GevolgdeHyperlink">
    <w:name w:val="FollowedHyperlink"/>
    <w:basedOn w:val="Standaardalinea-lettertype"/>
    <w:rsid w:val="00EA53D6"/>
    <w:rPr>
      <w:rFonts w:cs="Times New Roman"/>
      <w:color w:val="800080"/>
      <w:u w:val="single"/>
    </w:rPr>
  </w:style>
  <w:style w:type="paragraph" w:styleId="Plattetekst2">
    <w:name w:val="Body Text 2"/>
    <w:basedOn w:val="Standaard"/>
    <w:link w:val="Plattetekst2Char"/>
    <w:rsid w:val="00EA53D6"/>
    <w:pPr>
      <w:spacing w:after="120" w:line="480" w:lineRule="auto"/>
    </w:pPr>
    <w:rPr>
      <w:rFonts w:ascii="Frutiger 47 LightCn" w:eastAsia="Times New Roman" w:hAnsi="Frutiger 47 LightCn" w:cs="Times New Roman"/>
      <w:szCs w:val="20"/>
      <w:lang w:val="de-DE" w:eastAsia="zh-CN"/>
    </w:rPr>
  </w:style>
  <w:style w:type="character" w:customStyle="1" w:styleId="Plattetekst2Char">
    <w:name w:val="Platte tekst 2 Char"/>
    <w:basedOn w:val="Standaardalinea-lettertype"/>
    <w:link w:val="Plattetekst2"/>
    <w:rsid w:val="00EA53D6"/>
    <w:rPr>
      <w:rFonts w:ascii="Frutiger 47 LightCn" w:eastAsia="Times New Roman" w:hAnsi="Frutiger 47 LightCn" w:cs="Times New Roman"/>
      <w:szCs w:val="20"/>
      <w:lang w:val="de-DE" w:eastAsia="zh-CN"/>
    </w:rPr>
  </w:style>
  <w:style w:type="character" w:customStyle="1" w:styleId="FootnoteCharacters">
    <w:name w:val="Footnote Characters"/>
    <w:basedOn w:val="Standaardalinea-lettertype"/>
    <w:uiPriority w:val="99"/>
    <w:rsid w:val="00EA53D6"/>
    <w:rPr>
      <w:rFonts w:cs="Times New Roman"/>
      <w:vertAlign w:val="superscript"/>
    </w:rPr>
  </w:style>
  <w:style w:type="character" w:customStyle="1" w:styleId="FSCAddressDetailsGreen">
    <w:name w:val="FSC Address Details Green"/>
    <w:uiPriority w:val="99"/>
    <w:rsid w:val="00EA53D6"/>
    <w:rPr>
      <w:rFonts w:ascii="Arial" w:hAnsi="Arial"/>
      <w:color w:val="174127"/>
      <w:sz w:val="16"/>
    </w:rPr>
  </w:style>
  <w:style w:type="character" w:customStyle="1" w:styleId="FSCTerm">
    <w:name w:val="FSC Term"/>
    <w:basedOn w:val="Standaardalinea-lettertype"/>
    <w:rsid w:val="00EA53D6"/>
    <w:rPr>
      <w:rFonts w:cs="Times New Roman"/>
      <w:i/>
      <w:iCs/>
    </w:rPr>
  </w:style>
  <w:style w:type="paragraph" w:styleId="Plattetekst3">
    <w:name w:val="Body Text 3"/>
    <w:basedOn w:val="Standaard"/>
    <w:link w:val="Plattetekst3Char"/>
    <w:rsid w:val="00EA53D6"/>
    <w:pPr>
      <w:spacing w:after="120"/>
    </w:pPr>
    <w:rPr>
      <w:rFonts w:ascii="Arial" w:eastAsia="Times New Roman" w:hAnsi="Arial" w:cs="Arial"/>
      <w:sz w:val="16"/>
      <w:szCs w:val="16"/>
      <w:lang w:val="en-CA"/>
    </w:rPr>
  </w:style>
  <w:style w:type="character" w:customStyle="1" w:styleId="Plattetekst3Char">
    <w:name w:val="Platte tekst 3 Char"/>
    <w:basedOn w:val="Standaardalinea-lettertype"/>
    <w:link w:val="Plattetekst3"/>
    <w:rsid w:val="00EA53D6"/>
    <w:rPr>
      <w:rFonts w:ascii="Arial" w:eastAsia="Times New Roman" w:hAnsi="Arial" w:cs="Arial"/>
      <w:sz w:val="16"/>
      <w:szCs w:val="16"/>
      <w:lang w:val="en-CA"/>
    </w:rPr>
  </w:style>
  <w:style w:type="paragraph" w:styleId="Lijstopsomteken5">
    <w:name w:val="List Bullet 5"/>
    <w:basedOn w:val="Standaard"/>
    <w:rsid w:val="00EA53D6"/>
    <w:pPr>
      <w:tabs>
        <w:tab w:val="num" w:pos="1492"/>
      </w:tabs>
      <w:ind w:left="1492" w:hanging="360"/>
    </w:pPr>
    <w:rPr>
      <w:rFonts w:ascii="Arial" w:eastAsia="Times New Roman" w:hAnsi="Arial" w:cs="Arial"/>
      <w:sz w:val="20"/>
      <w:szCs w:val="22"/>
      <w:lang w:val="en-CA"/>
    </w:rPr>
  </w:style>
  <w:style w:type="paragraph" w:customStyle="1" w:styleId="NOTE0">
    <w:name w:val="NOTE"/>
    <w:basedOn w:val="Standaard"/>
    <w:rsid w:val="00EA53D6"/>
    <w:pPr>
      <w:spacing w:before="120"/>
      <w:ind w:left="720" w:hanging="720"/>
    </w:pPr>
    <w:rPr>
      <w:rFonts w:ascii="Arial" w:eastAsia="Times New Roman" w:hAnsi="Arial" w:cs="Arial"/>
      <w:sz w:val="20"/>
      <w:szCs w:val="20"/>
    </w:rPr>
  </w:style>
  <w:style w:type="character" w:styleId="Zwaar">
    <w:name w:val="Strong"/>
    <w:basedOn w:val="Standaardalinea-lettertype"/>
    <w:uiPriority w:val="22"/>
    <w:qFormat/>
    <w:rsid w:val="00EA53D6"/>
    <w:rPr>
      <w:rFonts w:cs="Times New Roman"/>
      <w:b/>
      <w:bCs/>
    </w:rPr>
  </w:style>
  <w:style w:type="paragraph" w:customStyle="1" w:styleId="berarbeitung1">
    <w:name w:val="Überarbeitung1"/>
    <w:hidden/>
    <w:uiPriority w:val="99"/>
    <w:semiHidden/>
    <w:rsid w:val="00EA53D6"/>
    <w:rPr>
      <w:rFonts w:ascii="Frutiger 47 LightCn" w:eastAsia="Times New Roman" w:hAnsi="Frutiger 47 LightCn" w:cs="Times New Roman"/>
      <w:szCs w:val="20"/>
      <w:lang w:val="de-DE" w:eastAsia="zh-CN"/>
    </w:rPr>
  </w:style>
  <w:style w:type="character" w:customStyle="1" w:styleId="apple-style-span">
    <w:name w:val="apple-style-span"/>
    <w:basedOn w:val="Standaardalinea-lettertype"/>
    <w:rsid w:val="00EA53D6"/>
  </w:style>
  <w:style w:type="character" w:customStyle="1" w:styleId="apple-converted-space">
    <w:name w:val="apple-converted-space"/>
    <w:basedOn w:val="Standaardalinea-lettertype"/>
    <w:rsid w:val="00EA53D6"/>
  </w:style>
  <w:style w:type="paragraph" w:styleId="Inhopg1">
    <w:name w:val="toc 1"/>
    <w:basedOn w:val="Standaard"/>
    <w:next w:val="Standaard"/>
    <w:autoRedefine/>
    <w:uiPriority w:val="39"/>
    <w:rsid w:val="00D6016A"/>
    <w:pPr>
      <w:tabs>
        <w:tab w:val="left" w:pos="480"/>
        <w:tab w:val="right" w:leader="dot" w:pos="9072"/>
      </w:tabs>
      <w:spacing w:before="120" w:after="120"/>
      <w:ind w:left="1009" w:hanging="1009"/>
    </w:pPr>
    <w:rPr>
      <w:rFonts w:ascii="Arial" w:eastAsia="Times New Roman" w:hAnsi="Arial" w:cs="Arial"/>
      <w:sz w:val="20"/>
      <w:szCs w:val="22"/>
      <w:lang w:val="en-CA"/>
    </w:rPr>
  </w:style>
  <w:style w:type="paragraph" w:styleId="Plattetekstinspringen2">
    <w:name w:val="Body Text Indent 2"/>
    <w:basedOn w:val="Standaard"/>
    <w:link w:val="Plattetekstinspringen2Char"/>
    <w:rsid w:val="00EA53D6"/>
    <w:pPr>
      <w:ind w:left="748" w:hanging="28"/>
    </w:pPr>
    <w:rPr>
      <w:rFonts w:ascii="Arial" w:eastAsia="Times New Roman" w:hAnsi="Arial" w:cs="Arial"/>
      <w:bCs/>
      <w:sz w:val="22"/>
      <w:szCs w:val="22"/>
      <w:lang w:val="en-CA"/>
    </w:rPr>
  </w:style>
  <w:style w:type="character" w:customStyle="1" w:styleId="Plattetekstinspringen2Char">
    <w:name w:val="Platte tekst inspringen 2 Char"/>
    <w:basedOn w:val="Standaardalinea-lettertype"/>
    <w:link w:val="Plattetekstinspringen2"/>
    <w:rsid w:val="00EA53D6"/>
    <w:rPr>
      <w:rFonts w:ascii="Arial" w:eastAsia="Times New Roman" w:hAnsi="Arial" w:cs="Arial"/>
      <w:bCs/>
      <w:sz w:val="22"/>
      <w:szCs w:val="22"/>
      <w:lang w:val="en-CA"/>
    </w:rPr>
  </w:style>
  <w:style w:type="paragraph" w:styleId="Plattetekstinspringen3">
    <w:name w:val="Body Text Indent 3"/>
    <w:basedOn w:val="Standaard"/>
    <w:link w:val="Plattetekstinspringen3Char"/>
    <w:rsid w:val="00EA53D6"/>
    <w:pPr>
      <w:ind w:left="748"/>
    </w:pPr>
    <w:rPr>
      <w:rFonts w:ascii="Arial" w:eastAsia="Times New Roman" w:hAnsi="Arial" w:cs="Arial"/>
      <w:sz w:val="22"/>
      <w:szCs w:val="22"/>
      <w:lang w:val="en-CA"/>
    </w:rPr>
  </w:style>
  <w:style w:type="character" w:customStyle="1" w:styleId="Plattetekstinspringen3Char">
    <w:name w:val="Platte tekst inspringen 3 Char"/>
    <w:basedOn w:val="Standaardalinea-lettertype"/>
    <w:link w:val="Plattetekstinspringen3"/>
    <w:rsid w:val="00EA53D6"/>
    <w:rPr>
      <w:rFonts w:ascii="Arial" w:eastAsia="Times New Roman" w:hAnsi="Arial" w:cs="Arial"/>
      <w:sz w:val="22"/>
      <w:szCs w:val="22"/>
      <w:lang w:val="en-CA"/>
    </w:rPr>
  </w:style>
  <w:style w:type="paragraph" w:styleId="Bijschrift">
    <w:name w:val="caption"/>
    <w:basedOn w:val="Standaard"/>
    <w:next w:val="Standaard"/>
    <w:qFormat/>
    <w:rsid w:val="00EA53D6"/>
    <w:rPr>
      <w:rFonts w:ascii="Arial" w:eastAsia="Times New Roman" w:hAnsi="Arial" w:cs="Arial"/>
      <w:b/>
      <w:bCs/>
      <w:sz w:val="20"/>
      <w:szCs w:val="20"/>
      <w:lang w:val="en-CA"/>
    </w:rPr>
  </w:style>
  <w:style w:type="paragraph" w:styleId="Lijstopsomteken3">
    <w:name w:val="List Bullet 3"/>
    <w:basedOn w:val="Standaard"/>
    <w:autoRedefine/>
    <w:rsid w:val="00EA53D6"/>
    <w:pPr>
      <w:tabs>
        <w:tab w:val="num" w:pos="926"/>
      </w:tabs>
      <w:ind w:left="926" w:hanging="360"/>
    </w:pPr>
    <w:rPr>
      <w:rFonts w:ascii="Times New Roman" w:eastAsia="Times New Roman" w:hAnsi="Times New Roman" w:cs="Arial"/>
      <w:sz w:val="20"/>
      <w:szCs w:val="22"/>
      <w:lang w:val="en-GB"/>
    </w:rPr>
  </w:style>
  <w:style w:type="paragraph" w:styleId="Lijstopsomteken2">
    <w:name w:val="List Bullet 2"/>
    <w:basedOn w:val="Standaard"/>
    <w:rsid w:val="00EA53D6"/>
    <w:pPr>
      <w:numPr>
        <w:numId w:val="4"/>
      </w:numPr>
    </w:pPr>
    <w:rPr>
      <w:rFonts w:ascii="Arial" w:eastAsia="Times New Roman" w:hAnsi="Arial" w:cs="Arial"/>
      <w:sz w:val="20"/>
      <w:szCs w:val="22"/>
      <w:lang w:val="en-CA"/>
    </w:rPr>
  </w:style>
  <w:style w:type="paragraph" w:styleId="Lijstopsomteken4">
    <w:name w:val="List Bullet 4"/>
    <w:basedOn w:val="Standaard"/>
    <w:rsid w:val="00EA53D6"/>
    <w:pPr>
      <w:numPr>
        <w:numId w:val="5"/>
      </w:numPr>
    </w:pPr>
    <w:rPr>
      <w:rFonts w:ascii="Arial" w:eastAsia="Times New Roman" w:hAnsi="Arial" w:cs="Arial"/>
      <w:sz w:val="20"/>
      <w:szCs w:val="22"/>
      <w:lang w:val="en-CA"/>
    </w:rPr>
  </w:style>
  <w:style w:type="paragraph" w:customStyle="1" w:styleId="Supplementary">
    <w:name w:val="Supplementary"/>
    <w:basedOn w:val="Kop2"/>
    <w:rsid w:val="00EA53D6"/>
    <w:pPr>
      <w:numPr>
        <w:numId w:val="0"/>
      </w:numPr>
      <w:tabs>
        <w:tab w:val="num" w:pos="720"/>
      </w:tabs>
      <w:spacing w:before="300" w:after="120"/>
      <w:ind w:left="720" w:hanging="720"/>
      <w:jc w:val="both"/>
    </w:pPr>
    <w:rPr>
      <w:iCs/>
      <w:sz w:val="20"/>
      <w:lang w:val="en-GB"/>
    </w:rPr>
  </w:style>
  <w:style w:type="paragraph" w:styleId="Inhopg3">
    <w:name w:val="toc 3"/>
    <w:basedOn w:val="Standaard"/>
    <w:next w:val="Standaard"/>
    <w:autoRedefine/>
    <w:semiHidden/>
    <w:rsid w:val="00EA53D6"/>
    <w:pPr>
      <w:ind w:left="480"/>
    </w:pPr>
    <w:rPr>
      <w:rFonts w:ascii="Arial" w:eastAsia="Times New Roman" w:hAnsi="Arial" w:cs="Arial"/>
      <w:sz w:val="20"/>
      <w:szCs w:val="22"/>
      <w:lang w:val="en-CA"/>
    </w:rPr>
  </w:style>
  <w:style w:type="paragraph" w:styleId="Inhopg2">
    <w:name w:val="toc 2"/>
    <w:basedOn w:val="Standaard"/>
    <w:next w:val="Standaard"/>
    <w:autoRedefine/>
    <w:semiHidden/>
    <w:rsid w:val="00EA53D6"/>
    <w:pPr>
      <w:ind w:left="240"/>
    </w:pPr>
    <w:rPr>
      <w:rFonts w:ascii="Arial" w:eastAsia="Times New Roman" w:hAnsi="Arial" w:cs="Arial"/>
      <w:sz w:val="20"/>
      <w:szCs w:val="22"/>
      <w:lang w:val="en-CA"/>
    </w:rPr>
  </w:style>
  <w:style w:type="paragraph" w:styleId="Inhopg7">
    <w:name w:val="toc 7"/>
    <w:basedOn w:val="Standaard"/>
    <w:next w:val="Standaard"/>
    <w:autoRedefine/>
    <w:semiHidden/>
    <w:rsid w:val="00EA53D6"/>
    <w:pPr>
      <w:ind w:left="1320"/>
    </w:pPr>
    <w:rPr>
      <w:rFonts w:ascii="Arial" w:eastAsia="Times New Roman" w:hAnsi="Arial" w:cs="Arial"/>
      <w:sz w:val="20"/>
      <w:szCs w:val="22"/>
      <w:lang w:val="en-CA"/>
    </w:rPr>
  </w:style>
  <w:style w:type="paragraph" w:styleId="Inhopg4">
    <w:name w:val="toc 4"/>
    <w:basedOn w:val="Standaard"/>
    <w:next w:val="Standaard"/>
    <w:autoRedefine/>
    <w:semiHidden/>
    <w:rsid w:val="00EA53D6"/>
    <w:pPr>
      <w:ind w:left="720"/>
    </w:pPr>
    <w:rPr>
      <w:rFonts w:ascii="Times New Roman" w:eastAsia="Times New Roman" w:hAnsi="Times New Roman" w:cs="Times New Roman"/>
    </w:rPr>
  </w:style>
  <w:style w:type="paragraph" w:styleId="Inhopg5">
    <w:name w:val="toc 5"/>
    <w:basedOn w:val="Standaard"/>
    <w:next w:val="Standaard"/>
    <w:autoRedefine/>
    <w:semiHidden/>
    <w:rsid w:val="00EA53D6"/>
    <w:pPr>
      <w:ind w:left="960"/>
    </w:pPr>
    <w:rPr>
      <w:rFonts w:ascii="Times New Roman" w:eastAsia="Times New Roman" w:hAnsi="Times New Roman" w:cs="Times New Roman"/>
    </w:rPr>
  </w:style>
  <w:style w:type="paragraph" w:styleId="Inhopg6">
    <w:name w:val="toc 6"/>
    <w:basedOn w:val="Standaard"/>
    <w:next w:val="Standaard"/>
    <w:autoRedefine/>
    <w:semiHidden/>
    <w:rsid w:val="00EA53D6"/>
    <w:pPr>
      <w:ind w:left="1200"/>
    </w:pPr>
    <w:rPr>
      <w:rFonts w:ascii="Times New Roman" w:eastAsia="Times New Roman" w:hAnsi="Times New Roman" w:cs="Times New Roman"/>
    </w:rPr>
  </w:style>
  <w:style w:type="paragraph" w:styleId="Inhopg8">
    <w:name w:val="toc 8"/>
    <w:basedOn w:val="Standaard"/>
    <w:next w:val="Standaard"/>
    <w:autoRedefine/>
    <w:semiHidden/>
    <w:rsid w:val="00EA53D6"/>
    <w:pPr>
      <w:ind w:left="1680"/>
    </w:pPr>
    <w:rPr>
      <w:rFonts w:ascii="Times New Roman" w:eastAsia="Times New Roman" w:hAnsi="Times New Roman" w:cs="Times New Roman"/>
    </w:rPr>
  </w:style>
  <w:style w:type="paragraph" w:styleId="Inhopg9">
    <w:name w:val="toc 9"/>
    <w:basedOn w:val="Standaard"/>
    <w:next w:val="Standaard"/>
    <w:autoRedefine/>
    <w:semiHidden/>
    <w:rsid w:val="00EA53D6"/>
    <w:pPr>
      <w:ind w:left="1920"/>
    </w:pPr>
    <w:rPr>
      <w:rFonts w:ascii="Times New Roman" w:eastAsia="Times New Roman" w:hAnsi="Times New Roman" w:cs="Times New Roman"/>
    </w:rPr>
  </w:style>
  <w:style w:type="paragraph" w:styleId="Revisie">
    <w:name w:val="Revision"/>
    <w:hidden/>
    <w:uiPriority w:val="99"/>
    <w:semiHidden/>
    <w:rsid w:val="00EA53D6"/>
    <w:rPr>
      <w:rFonts w:ascii="Arial" w:eastAsia="Times New Roman" w:hAnsi="Arial" w:cs="Arial"/>
      <w:sz w:val="20"/>
      <w:szCs w:val="22"/>
      <w:lang w:val="en-CA"/>
    </w:rPr>
  </w:style>
  <w:style w:type="paragraph" w:styleId="Lijstalinea">
    <w:name w:val="List Paragraph"/>
    <w:basedOn w:val="Standaard"/>
    <w:uiPriority w:val="34"/>
    <w:qFormat/>
    <w:rsid w:val="00EA53D6"/>
    <w:pPr>
      <w:ind w:left="720"/>
      <w:contextualSpacing/>
    </w:pPr>
    <w:rPr>
      <w:rFonts w:ascii="Frutiger 47 LightCn" w:eastAsia="Times New Roman" w:hAnsi="Frutiger 47 LightCn" w:cs="Times New Roman"/>
      <w:szCs w:val="20"/>
      <w:lang w:val="de-DE" w:eastAsia="zh-CN"/>
    </w:rPr>
  </w:style>
  <w:style w:type="paragraph" w:customStyle="1" w:styleId="Default">
    <w:name w:val="Default"/>
    <w:basedOn w:val="Standaard"/>
    <w:rsid w:val="00EA53D6"/>
    <w:pPr>
      <w:autoSpaceDE w:val="0"/>
      <w:autoSpaceDN w:val="0"/>
    </w:pPr>
    <w:rPr>
      <w:rFonts w:ascii="Arial" w:eastAsia="MS Mincho" w:hAnsi="Arial" w:cs="Arial"/>
      <w:color w:val="000000"/>
      <w:lang w:val="en-GB" w:eastAsia="zh-CN"/>
    </w:rPr>
  </w:style>
  <w:style w:type="paragraph" w:styleId="Titel">
    <w:name w:val="Title"/>
    <w:basedOn w:val="Standaard"/>
    <w:link w:val="TitelChar"/>
    <w:qFormat/>
    <w:rsid w:val="00EA53D6"/>
    <w:pPr>
      <w:jc w:val="center"/>
    </w:pPr>
    <w:rPr>
      <w:rFonts w:ascii="Bookman Old Style" w:eastAsia="Times New Roman" w:hAnsi="Bookman Old Style" w:cs="Times New Roman"/>
      <w:sz w:val="28"/>
      <w:lang w:val="fr-CH"/>
    </w:rPr>
  </w:style>
  <w:style w:type="character" w:customStyle="1" w:styleId="TitelChar">
    <w:name w:val="Titel Char"/>
    <w:basedOn w:val="Standaardalinea-lettertype"/>
    <w:link w:val="Titel"/>
    <w:rsid w:val="00EA53D6"/>
    <w:rPr>
      <w:rFonts w:ascii="Bookman Old Style" w:eastAsia="Times New Roman" w:hAnsi="Bookman Old Style" w:cs="Times New Roman"/>
      <w:sz w:val="28"/>
      <w:lang w:val="fr-CH"/>
    </w:rPr>
  </w:style>
  <w:style w:type="paragraph" w:styleId="Eindnoottekst">
    <w:name w:val="endnote text"/>
    <w:basedOn w:val="Standaard"/>
    <w:link w:val="EindnoottekstChar"/>
    <w:uiPriority w:val="99"/>
    <w:semiHidden/>
    <w:unhideWhenUsed/>
    <w:rsid w:val="008E4273"/>
    <w:rPr>
      <w:sz w:val="20"/>
      <w:szCs w:val="20"/>
    </w:rPr>
  </w:style>
  <w:style w:type="character" w:customStyle="1" w:styleId="EindnoottekstChar">
    <w:name w:val="Eindnoottekst Char"/>
    <w:basedOn w:val="Standaardalinea-lettertype"/>
    <w:link w:val="Eindnoottekst"/>
    <w:uiPriority w:val="99"/>
    <w:semiHidden/>
    <w:rsid w:val="008E4273"/>
    <w:rPr>
      <w:sz w:val="20"/>
      <w:szCs w:val="20"/>
    </w:rPr>
  </w:style>
  <w:style w:type="character" w:styleId="Eindnootmarkering">
    <w:name w:val="endnote reference"/>
    <w:basedOn w:val="Standaardalinea-lettertype"/>
    <w:uiPriority w:val="99"/>
    <w:semiHidden/>
    <w:unhideWhenUsed/>
    <w:rsid w:val="008E4273"/>
    <w:rPr>
      <w:vertAlign w:val="superscript"/>
    </w:rPr>
  </w:style>
  <w:style w:type="character" w:customStyle="1" w:styleId="FontStyle68">
    <w:name w:val="Font Style68"/>
    <w:basedOn w:val="Standaardalinea-lettertype"/>
    <w:uiPriority w:val="99"/>
    <w:rsid w:val="00A07908"/>
    <w:rPr>
      <w:rFonts w:ascii="Arial" w:hAnsi="Arial" w:cs="Arial"/>
      <w:color w:val="000000"/>
      <w:sz w:val="20"/>
      <w:szCs w:val="20"/>
    </w:rPr>
  </w:style>
  <w:style w:type="character" w:customStyle="1" w:styleId="FontStyle69">
    <w:name w:val="Font Style69"/>
    <w:basedOn w:val="Standaardalinea-lettertype"/>
    <w:uiPriority w:val="99"/>
    <w:rsid w:val="008B5B65"/>
    <w:rPr>
      <w:rFonts w:ascii="Arial" w:hAnsi="Arial" w:cs="Arial"/>
      <w:i/>
      <w:iCs/>
      <w:color w:val="000000"/>
      <w:sz w:val="20"/>
      <w:szCs w:val="20"/>
    </w:rPr>
  </w:style>
  <w:style w:type="table" w:customStyle="1" w:styleId="Tabelraster1">
    <w:name w:val="Tabelraster1"/>
    <w:basedOn w:val="Standaardtabel"/>
    <w:next w:val="Tabelraster"/>
    <w:uiPriority w:val="59"/>
    <w:rsid w:val="00157CD4"/>
    <w:rPr>
      <w:rFonts w:ascii="Times New Roman" w:eastAsia="Times New Roman"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Standaardtabel"/>
    <w:next w:val="Tabelraster"/>
    <w:uiPriority w:val="39"/>
    <w:rsid w:val="00157CD4"/>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eenafstand">
    <w:name w:val="No Spacing"/>
    <w:uiPriority w:val="1"/>
    <w:qFormat/>
    <w:rsid w:val="00A05231"/>
  </w:style>
  <w:style w:type="character" w:customStyle="1" w:styleId="UnresolvedMention">
    <w:name w:val="Unresolved Mention"/>
    <w:basedOn w:val="Standaardalinea-lettertype"/>
    <w:uiPriority w:val="99"/>
    <w:semiHidden/>
    <w:unhideWhenUsed/>
    <w:rsid w:val="00B34AE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0623">
      <w:bodyDiv w:val="1"/>
      <w:marLeft w:val="0"/>
      <w:marRight w:val="0"/>
      <w:marTop w:val="0"/>
      <w:marBottom w:val="0"/>
      <w:divBdr>
        <w:top w:val="none" w:sz="0" w:space="0" w:color="auto"/>
        <w:left w:val="none" w:sz="0" w:space="0" w:color="auto"/>
        <w:bottom w:val="none" w:sz="0" w:space="0" w:color="auto"/>
        <w:right w:val="none" w:sz="0" w:space="0" w:color="auto"/>
      </w:divBdr>
    </w:div>
    <w:div w:id="20207754">
      <w:bodyDiv w:val="1"/>
      <w:marLeft w:val="0"/>
      <w:marRight w:val="0"/>
      <w:marTop w:val="0"/>
      <w:marBottom w:val="0"/>
      <w:divBdr>
        <w:top w:val="none" w:sz="0" w:space="0" w:color="auto"/>
        <w:left w:val="none" w:sz="0" w:space="0" w:color="auto"/>
        <w:bottom w:val="none" w:sz="0" w:space="0" w:color="auto"/>
        <w:right w:val="none" w:sz="0" w:space="0" w:color="auto"/>
      </w:divBdr>
    </w:div>
    <w:div w:id="735007086">
      <w:bodyDiv w:val="1"/>
      <w:marLeft w:val="0"/>
      <w:marRight w:val="0"/>
      <w:marTop w:val="0"/>
      <w:marBottom w:val="0"/>
      <w:divBdr>
        <w:top w:val="none" w:sz="0" w:space="0" w:color="auto"/>
        <w:left w:val="none" w:sz="0" w:space="0" w:color="auto"/>
        <w:bottom w:val="none" w:sz="0" w:space="0" w:color="auto"/>
        <w:right w:val="none" w:sz="0" w:space="0" w:color="auto"/>
      </w:divBdr>
    </w:div>
    <w:div w:id="812912159">
      <w:bodyDiv w:val="1"/>
      <w:marLeft w:val="0"/>
      <w:marRight w:val="0"/>
      <w:marTop w:val="0"/>
      <w:marBottom w:val="0"/>
      <w:divBdr>
        <w:top w:val="none" w:sz="0" w:space="0" w:color="auto"/>
        <w:left w:val="none" w:sz="0" w:space="0" w:color="auto"/>
        <w:bottom w:val="none" w:sz="0" w:space="0" w:color="auto"/>
        <w:right w:val="none" w:sz="0" w:space="0" w:color="auto"/>
      </w:divBdr>
    </w:div>
    <w:div w:id="864637418">
      <w:bodyDiv w:val="1"/>
      <w:marLeft w:val="0"/>
      <w:marRight w:val="0"/>
      <w:marTop w:val="0"/>
      <w:marBottom w:val="0"/>
      <w:divBdr>
        <w:top w:val="none" w:sz="0" w:space="0" w:color="auto"/>
        <w:left w:val="none" w:sz="0" w:space="0" w:color="auto"/>
        <w:bottom w:val="none" w:sz="0" w:space="0" w:color="auto"/>
        <w:right w:val="none" w:sz="0" w:space="0" w:color="auto"/>
      </w:divBdr>
    </w:div>
    <w:div w:id="927734724">
      <w:bodyDiv w:val="1"/>
      <w:marLeft w:val="0"/>
      <w:marRight w:val="0"/>
      <w:marTop w:val="0"/>
      <w:marBottom w:val="0"/>
      <w:divBdr>
        <w:top w:val="none" w:sz="0" w:space="0" w:color="auto"/>
        <w:left w:val="none" w:sz="0" w:space="0" w:color="auto"/>
        <w:bottom w:val="none" w:sz="0" w:space="0" w:color="auto"/>
        <w:right w:val="none" w:sz="0" w:space="0" w:color="auto"/>
      </w:divBdr>
    </w:div>
    <w:div w:id="966668767">
      <w:bodyDiv w:val="1"/>
      <w:marLeft w:val="0"/>
      <w:marRight w:val="0"/>
      <w:marTop w:val="0"/>
      <w:marBottom w:val="0"/>
      <w:divBdr>
        <w:top w:val="none" w:sz="0" w:space="0" w:color="auto"/>
        <w:left w:val="none" w:sz="0" w:space="0" w:color="auto"/>
        <w:bottom w:val="none" w:sz="0" w:space="0" w:color="auto"/>
        <w:right w:val="none" w:sz="0" w:space="0" w:color="auto"/>
      </w:divBdr>
    </w:div>
    <w:div w:id="1013800541">
      <w:bodyDiv w:val="1"/>
      <w:marLeft w:val="0"/>
      <w:marRight w:val="0"/>
      <w:marTop w:val="0"/>
      <w:marBottom w:val="0"/>
      <w:divBdr>
        <w:top w:val="none" w:sz="0" w:space="0" w:color="auto"/>
        <w:left w:val="none" w:sz="0" w:space="0" w:color="auto"/>
        <w:bottom w:val="none" w:sz="0" w:space="0" w:color="auto"/>
        <w:right w:val="none" w:sz="0" w:space="0" w:color="auto"/>
      </w:divBdr>
    </w:div>
    <w:div w:id="1023094122">
      <w:bodyDiv w:val="1"/>
      <w:marLeft w:val="0"/>
      <w:marRight w:val="0"/>
      <w:marTop w:val="0"/>
      <w:marBottom w:val="0"/>
      <w:divBdr>
        <w:top w:val="none" w:sz="0" w:space="0" w:color="auto"/>
        <w:left w:val="none" w:sz="0" w:space="0" w:color="auto"/>
        <w:bottom w:val="none" w:sz="0" w:space="0" w:color="auto"/>
        <w:right w:val="none" w:sz="0" w:space="0" w:color="auto"/>
      </w:divBdr>
    </w:div>
    <w:div w:id="1033073247">
      <w:bodyDiv w:val="1"/>
      <w:marLeft w:val="0"/>
      <w:marRight w:val="0"/>
      <w:marTop w:val="0"/>
      <w:marBottom w:val="0"/>
      <w:divBdr>
        <w:top w:val="none" w:sz="0" w:space="0" w:color="auto"/>
        <w:left w:val="none" w:sz="0" w:space="0" w:color="auto"/>
        <w:bottom w:val="none" w:sz="0" w:space="0" w:color="auto"/>
        <w:right w:val="none" w:sz="0" w:space="0" w:color="auto"/>
      </w:divBdr>
    </w:div>
    <w:div w:id="1092820868">
      <w:bodyDiv w:val="1"/>
      <w:marLeft w:val="45"/>
      <w:marRight w:val="45"/>
      <w:marTop w:val="45"/>
      <w:marBottom w:val="45"/>
      <w:divBdr>
        <w:top w:val="none" w:sz="0" w:space="0" w:color="auto"/>
        <w:left w:val="none" w:sz="0" w:space="0" w:color="auto"/>
        <w:bottom w:val="none" w:sz="0" w:space="0" w:color="auto"/>
        <w:right w:val="none" w:sz="0" w:space="0" w:color="auto"/>
      </w:divBdr>
      <w:divsChild>
        <w:div w:id="418404323">
          <w:marLeft w:val="0"/>
          <w:marRight w:val="0"/>
          <w:marTop w:val="0"/>
          <w:marBottom w:val="75"/>
          <w:divBdr>
            <w:top w:val="single" w:sz="6" w:space="0" w:color="EEEEEE"/>
            <w:left w:val="single" w:sz="6" w:space="0" w:color="EEEEEE"/>
            <w:bottom w:val="single" w:sz="6" w:space="0" w:color="CCCCCC"/>
            <w:right w:val="single" w:sz="6" w:space="0" w:color="CCCCCC"/>
          </w:divBdr>
        </w:div>
      </w:divsChild>
    </w:div>
    <w:div w:id="1119571471">
      <w:bodyDiv w:val="1"/>
      <w:marLeft w:val="0"/>
      <w:marRight w:val="0"/>
      <w:marTop w:val="0"/>
      <w:marBottom w:val="0"/>
      <w:divBdr>
        <w:top w:val="none" w:sz="0" w:space="0" w:color="auto"/>
        <w:left w:val="none" w:sz="0" w:space="0" w:color="auto"/>
        <w:bottom w:val="none" w:sz="0" w:space="0" w:color="auto"/>
        <w:right w:val="none" w:sz="0" w:space="0" w:color="auto"/>
      </w:divBdr>
    </w:div>
    <w:div w:id="1137147281">
      <w:bodyDiv w:val="1"/>
      <w:marLeft w:val="0"/>
      <w:marRight w:val="0"/>
      <w:marTop w:val="0"/>
      <w:marBottom w:val="0"/>
      <w:divBdr>
        <w:top w:val="none" w:sz="0" w:space="0" w:color="auto"/>
        <w:left w:val="none" w:sz="0" w:space="0" w:color="auto"/>
        <w:bottom w:val="none" w:sz="0" w:space="0" w:color="auto"/>
        <w:right w:val="none" w:sz="0" w:space="0" w:color="auto"/>
      </w:divBdr>
    </w:div>
    <w:div w:id="1172184386">
      <w:bodyDiv w:val="1"/>
      <w:marLeft w:val="0"/>
      <w:marRight w:val="0"/>
      <w:marTop w:val="0"/>
      <w:marBottom w:val="0"/>
      <w:divBdr>
        <w:top w:val="none" w:sz="0" w:space="0" w:color="auto"/>
        <w:left w:val="none" w:sz="0" w:space="0" w:color="auto"/>
        <w:bottom w:val="none" w:sz="0" w:space="0" w:color="auto"/>
        <w:right w:val="none" w:sz="0" w:space="0" w:color="auto"/>
      </w:divBdr>
    </w:div>
    <w:div w:id="1251502643">
      <w:bodyDiv w:val="1"/>
      <w:marLeft w:val="0"/>
      <w:marRight w:val="0"/>
      <w:marTop w:val="0"/>
      <w:marBottom w:val="0"/>
      <w:divBdr>
        <w:top w:val="none" w:sz="0" w:space="0" w:color="auto"/>
        <w:left w:val="none" w:sz="0" w:space="0" w:color="auto"/>
        <w:bottom w:val="none" w:sz="0" w:space="0" w:color="auto"/>
        <w:right w:val="none" w:sz="0" w:space="0" w:color="auto"/>
      </w:divBdr>
      <w:divsChild>
        <w:div w:id="703479907">
          <w:marLeft w:val="547"/>
          <w:marRight w:val="0"/>
          <w:marTop w:val="0"/>
          <w:marBottom w:val="0"/>
          <w:divBdr>
            <w:top w:val="none" w:sz="0" w:space="0" w:color="auto"/>
            <w:left w:val="none" w:sz="0" w:space="0" w:color="auto"/>
            <w:bottom w:val="none" w:sz="0" w:space="0" w:color="auto"/>
            <w:right w:val="none" w:sz="0" w:space="0" w:color="auto"/>
          </w:divBdr>
        </w:div>
        <w:div w:id="777137268">
          <w:marLeft w:val="547"/>
          <w:marRight w:val="0"/>
          <w:marTop w:val="0"/>
          <w:marBottom w:val="0"/>
          <w:divBdr>
            <w:top w:val="none" w:sz="0" w:space="0" w:color="auto"/>
            <w:left w:val="none" w:sz="0" w:space="0" w:color="auto"/>
            <w:bottom w:val="none" w:sz="0" w:space="0" w:color="auto"/>
            <w:right w:val="none" w:sz="0" w:space="0" w:color="auto"/>
          </w:divBdr>
        </w:div>
        <w:div w:id="869224124">
          <w:marLeft w:val="547"/>
          <w:marRight w:val="0"/>
          <w:marTop w:val="0"/>
          <w:marBottom w:val="0"/>
          <w:divBdr>
            <w:top w:val="none" w:sz="0" w:space="0" w:color="auto"/>
            <w:left w:val="none" w:sz="0" w:space="0" w:color="auto"/>
            <w:bottom w:val="none" w:sz="0" w:space="0" w:color="auto"/>
            <w:right w:val="none" w:sz="0" w:space="0" w:color="auto"/>
          </w:divBdr>
        </w:div>
        <w:div w:id="883834493">
          <w:marLeft w:val="547"/>
          <w:marRight w:val="0"/>
          <w:marTop w:val="0"/>
          <w:marBottom w:val="0"/>
          <w:divBdr>
            <w:top w:val="none" w:sz="0" w:space="0" w:color="auto"/>
            <w:left w:val="none" w:sz="0" w:space="0" w:color="auto"/>
            <w:bottom w:val="none" w:sz="0" w:space="0" w:color="auto"/>
            <w:right w:val="none" w:sz="0" w:space="0" w:color="auto"/>
          </w:divBdr>
        </w:div>
        <w:div w:id="1136485926">
          <w:marLeft w:val="547"/>
          <w:marRight w:val="0"/>
          <w:marTop w:val="0"/>
          <w:marBottom w:val="0"/>
          <w:divBdr>
            <w:top w:val="none" w:sz="0" w:space="0" w:color="auto"/>
            <w:left w:val="none" w:sz="0" w:space="0" w:color="auto"/>
            <w:bottom w:val="none" w:sz="0" w:space="0" w:color="auto"/>
            <w:right w:val="none" w:sz="0" w:space="0" w:color="auto"/>
          </w:divBdr>
        </w:div>
        <w:div w:id="1491823512">
          <w:marLeft w:val="547"/>
          <w:marRight w:val="0"/>
          <w:marTop w:val="0"/>
          <w:marBottom w:val="0"/>
          <w:divBdr>
            <w:top w:val="none" w:sz="0" w:space="0" w:color="auto"/>
            <w:left w:val="none" w:sz="0" w:space="0" w:color="auto"/>
            <w:bottom w:val="none" w:sz="0" w:space="0" w:color="auto"/>
            <w:right w:val="none" w:sz="0" w:space="0" w:color="auto"/>
          </w:divBdr>
        </w:div>
        <w:div w:id="1708990502">
          <w:marLeft w:val="547"/>
          <w:marRight w:val="0"/>
          <w:marTop w:val="0"/>
          <w:marBottom w:val="0"/>
          <w:divBdr>
            <w:top w:val="none" w:sz="0" w:space="0" w:color="auto"/>
            <w:left w:val="none" w:sz="0" w:space="0" w:color="auto"/>
            <w:bottom w:val="none" w:sz="0" w:space="0" w:color="auto"/>
            <w:right w:val="none" w:sz="0" w:space="0" w:color="auto"/>
          </w:divBdr>
        </w:div>
        <w:div w:id="1945843299">
          <w:marLeft w:val="547"/>
          <w:marRight w:val="0"/>
          <w:marTop w:val="0"/>
          <w:marBottom w:val="0"/>
          <w:divBdr>
            <w:top w:val="none" w:sz="0" w:space="0" w:color="auto"/>
            <w:left w:val="none" w:sz="0" w:space="0" w:color="auto"/>
            <w:bottom w:val="none" w:sz="0" w:space="0" w:color="auto"/>
            <w:right w:val="none" w:sz="0" w:space="0" w:color="auto"/>
          </w:divBdr>
        </w:div>
        <w:div w:id="2030449215">
          <w:marLeft w:val="547"/>
          <w:marRight w:val="0"/>
          <w:marTop w:val="0"/>
          <w:marBottom w:val="0"/>
          <w:divBdr>
            <w:top w:val="none" w:sz="0" w:space="0" w:color="auto"/>
            <w:left w:val="none" w:sz="0" w:space="0" w:color="auto"/>
            <w:bottom w:val="none" w:sz="0" w:space="0" w:color="auto"/>
            <w:right w:val="none" w:sz="0" w:space="0" w:color="auto"/>
          </w:divBdr>
        </w:div>
      </w:divsChild>
    </w:div>
    <w:div w:id="1392341968">
      <w:bodyDiv w:val="1"/>
      <w:marLeft w:val="0"/>
      <w:marRight w:val="0"/>
      <w:marTop w:val="0"/>
      <w:marBottom w:val="0"/>
      <w:divBdr>
        <w:top w:val="none" w:sz="0" w:space="0" w:color="auto"/>
        <w:left w:val="none" w:sz="0" w:space="0" w:color="auto"/>
        <w:bottom w:val="none" w:sz="0" w:space="0" w:color="auto"/>
        <w:right w:val="none" w:sz="0" w:space="0" w:color="auto"/>
      </w:divBdr>
    </w:div>
    <w:div w:id="1496722768">
      <w:bodyDiv w:val="1"/>
      <w:marLeft w:val="0"/>
      <w:marRight w:val="0"/>
      <w:marTop w:val="0"/>
      <w:marBottom w:val="0"/>
      <w:divBdr>
        <w:top w:val="none" w:sz="0" w:space="0" w:color="auto"/>
        <w:left w:val="none" w:sz="0" w:space="0" w:color="auto"/>
        <w:bottom w:val="none" w:sz="0" w:space="0" w:color="auto"/>
        <w:right w:val="none" w:sz="0" w:space="0" w:color="auto"/>
      </w:divBdr>
    </w:div>
    <w:div w:id="1503397353">
      <w:bodyDiv w:val="1"/>
      <w:marLeft w:val="0"/>
      <w:marRight w:val="0"/>
      <w:marTop w:val="0"/>
      <w:marBottom w:val="0"/>
      <w:divBdr>
        <w:top w:val="none" w:sz="0" w:space="0" w:color="auto"/>
        <w:left w:val="none" w:sz="0" w:space="0" w:color="auto"/>
        <w:bottom w:val="none" w:sz="0" w:space="0" w:color="auto"/>
        <w:right w:val="none" w:sz="0" w:space="0" w:color="auto"/>
      </w:divBdr>
    </w:div>
    <w:div w:id="1570070151">
      <w:bodyDiv w:val="1"/>
      <w:marLeft w:val="0"/>
      <w:marRight w:val="0"/>
      <w:marTop w:val="0"/>
      <w:marBottom w:val="0"/>
      <w:divBdr>
        <w:top w:val="none" w:sz="0" w:space="0" w:color="auto"/>
        <w:left w:val="none" w:sz="0" w:space="0" w:color="auto"/>
        <w:bottom w:val="none" w:sz="0" w:space="0" w:color="auto"/>
        <w:right w:val="none" w:sz="0" w:space="0" w:color="auto"/>
      </w:divBdr>
    </w:div>
    <w:div w:id="1597322601">
      <w:bodyDiv w:val="1"/>
      <w:marLeft w:val="0"/>
      <w:marRight w:val="0"/>
      <w:marTop w:val="0"/>
      <w:marBottom w:val="0"/>
      <w:divBdr>
        <w:top w:val="none" w:sz="0" w:space="0" w:color="auto"/>
        <w:left w:val="none" w:sz="0" w:space="0" w:color="auto"/>
        <w:bottom w:val="none" w:sz="0" w:space="0" w:color="auto"/>
        <w:right w:val="none" w:sz="0" w:space="0" w:color="auto"/>
      </w:divBdr>
    </w:div>
    <w:div w:id="1763725270">
      <w:bodyDiv w:val="1"/>
      <w:marLeft w:val="0"/>
      <w:marRight w:val="0"/>
      <w:marTop w:val="0"/>
      <w:marBottom w:val="0"/>
      <w:divBdr>
        <w:top w:val="none" w:sz="0" w:space="0" w:color="auto"/>
        <w:left w:val="none" w:sz="0" w:space="0" w:color="auto"/>
        <w:bottom w:val="none" w:sz="0" w:space="0" w:color="auto"/>
        <w:right w:val="none" w:sz="0" w:space="0" w:color="auto"/>
      </w:divBdr>
    </w:div>
    <w:div w:id="19513489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mploi.belgique.be/fr/themes/reglementation-du-travail/jeunes-travailleurs" TargetMode="External"/><Relationship Id="rId18" Type="http://schemas.openxmlformats.org/officeDocument/2006/relationships/hyperlink" Target="https://emploi.belgique.be/fr/themes/egalite-et-non-discrimination" TargetMode="External"/><Relationship Id="rId26" Type="http://schemas.openxmlformats.org/officeDocument/2006/relationships/footer" Target="footer1.xml"/><Relationship Id="rId21" Type="http://schemas.openxmlformats.org/officeDocument/2006/relationships/hyperlink" Target="http://www.ejustice.just.fgov.be/cgi_loi/change_lg.pl?language=fr&amp;la=F&amp;cn=1961101830&amp;table_name=loi" TargetMode="Externa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emploi.belgique.be/fr/themes/reglementation-du-travail/travail-des-enfants" TargetMode="External"/><Relationship Id="rId17" Type="http://schemas.openxmlformats.org/officeDocument/2006/relationships/hyperlink" Target="https://emploi.belgique.be/fr/propos-du-spf/infractions/linspection-du-travail" TargetMode="External"/><Relationship Id="rId25" Type="http://schemas.openxmlformats.org/officeDocument/2006/relationships/hyperlink" Target="https://emploi.belgique.be/fr/themes/concertation-sociale"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echr.coe.int/documents/convention_fra.pdf" TargetMode="External"/><Relationship Id="rId20" Type="http://schemas.openxmlformats.org/officeDocument/2006/relationships/hyperlink" Target="https://emploi.belgique.be/fr/themes/concertation-sociale/organes-et-procedures-de-concertation-dans-lentreprise-ce-cppt-ds-etc"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yperlink" Target="https://www.senate.be/doc/const_fr.html" TargetMode="External"/><Relationship Id="rId32" Type="http://schemas.openxmlformats.org/officeDocument/2006/relationships/footer" Target="footer4.xml"/><Relationship Id="rId37" Type="http://schemas.openxmlformats.org/officeDocument/2006/relationships/customXml" Target="../customXml/item4.xml"/><Relationship Id="rId5" Type="http://schemas.openxmlformats.org/officeDocument/2006/relationships/settings" Target="settings.xml"/><Relationship Id="rId15" Type="http://schemas.openxmlformats.org/officeDocument/2006/relationships/hyperlink" Target="https://emploi.belgique.be/fr/themes/contrats-de-travail" TargetMode="External"/><Relationship Id="rId23" Type="http://schemas.openxmlformats.org/officeDocument/2006/relationships/hyperlink" Target="https://www.echr.coe.int/documents/convention_fra.pdf" TargetMode="External"/><Relationship Id="rId28" Type="http://schemas.openxmlformats.org/officeDocument/2006/relationships/footer" Target="footer2.xml"/><Relationship Id="rId36" Type="http://schemas.openxmlformats.org/officeDocument/2006/relationships/customXml" Target="../customXml/item3.xml"/><Relationship Id="rId10" Type="http://schemas.openxmlformats.org/officeDocument/2006/relationships/hyperlink" Target="https://www.ilo.org/dyn/normlex/en/f?p=1000:11200:0::NO:11200:P11200_COUNTRY_ID:102560" TargetMode="External"/><Relationship Id="rId19" Type="http://schemas.openxmlformats.org/officeDocument/2006/relationships/hyperlink" Target="https://emploi.belgique.be/fr/themes/commissions-paritaires-et-conventions-collectives-de-travail-cct/commissions-paritaires" TargetMode="External"/><Relationship Id="rId31"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emploi.belgique.be/fr/propos-du-spf/infractions/linspection-du-travail" TargetMode="External"/><Relationship Id="rId22" Type="http://schemas.openxmlformats.org/officeDocument/2006/relationships/hyperlink" Target="https://www.europarl.europa.eu/charter/pdf/text_fr.pdf" TargetMode="External"/><Relationship Id="rId27" Type="http://schemas.openxmlformats.org/officeDocument/2006/relationships/header" Target="header1.xml"/><Relationship Id="rId30" Type="http://schemas.openxmlformats.org/officeDocument/2006/relationships/footer" Target="footer3.xml"/><Relationship Id="rId35" Type="http://schemas.openxmlformats.org/officeDocument/2006/relationships/customXml" Target="../customXml/item2.xml"/><Relationship Id="rId8" Type="http://schemas.openxmlformats.org/officeDocument/2006/relationships/endnotes" Target="endnotes.xm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hyperlink" Target="mailto:info@fsc.be" TargetMode="External"/><Relationship Id="rId1" Type="http://schemas.openxmlformats.org/officeDocument/2006/relationships/hyperlink" Target="mailto:info@fsc.be" TargetMode="External"/></Relationships>
</file>

<file path=word/_rels/footer4.xml.rels><?xml version="1.0" encoding="UTF-8" standalone="yes"?>
<Relationships xmlns="http://schemas.openxmlformats.org/package/2006/relationships"><Relationship Id="rId3" Type="http://schemas.openxmlformats.org/officeDocument/2006/relationships/hyperlink" Target="http://www.fsc.be" TargetMode="External"/><Relationship Id="rId2" Type="http://schemas.openxmlformats.org/officeDocument/2006/relationships/hyperlink" Target="mailto:info@fsc.be" TargetMode="External"/><Relationship Id="rId1" Type="http://schemas.openxmlformats.org/officeDocument/2006/relationships/image" Target="media/image5.png"/><Relationship Id="rId5" Type="http://schemas.openxmlformats.org/officeDocument/2006/relationships/hyperlink" Target="http://www.fsc.be" TargetMode="External"/><Relationship Id="rId4" Type="http://schemas.openxmlformats.org/officeDocument/2006/relationships/hyperlink" Target="mailto:info@fsc.b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massaroth\Downloads\7_FSC_IC_Standard_201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29D558C0BFD01C4C97C8ED4F1784F564" ma:contentTypeVersion="12" ma:contentTypeDescription="Create a new document." ma:contentTypeScope="" ma:versionID="e8deb5c791c972e66305789d71ddcf1c">
  <xsd:schema xmlns:xsd="http://www.w3.org/2001/XMLSchema" xmlns:xs="http://www.w3.org/2001/XMLSchema" xmlns:p="http://schemas.microsoft.com/office/2006/metadata/properties" xmlns:ns2="e5b477a4-acc7-4b25-b092-c9bbb23ba180" xmlns:ns3="eb9d509b-8476-4788-814d-38adba1c5c5e" targetNamespace="http://schemas.microsoft.com/office/2006/metadata/properties" ma:root="true" ma:fieldsID="e26f9afa62536117b92f861e49084648" ns2:_="" ns3:_="">
    <xsd:import namespace="e5b477a4-acc7-4b25-b092-c9bbb23ba180"/>
    <xsd:import namespace="eb9d509b-8476-4788-814d-38adba1c5c5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5b477a4-acc7-4b25-b092-c9bbb23ba1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b9d509b-8476-4788-814d-38adba1c5c5e"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FC804C5-564C-44A9-B911-CE8F89C32A0A}">
  <ds:schemaRefs>
    <ds:schemaRef ds:uri="http://schemas.openxmlformats.org/officeDocument/2006/bibliography"/>
  </ds:schemaRefs>
</ds:datastoreItem>
</file>

<file path=customXml/itemProps2.xml><?xml version="1.0" encoding="utf-8"?>
<ds:datastoreItem xmlns:ds="http://schemas.openxmlformats.org/officeDocument/2006/customXml" ds:itemID="{8507E0FE-8E46-4886-9755-79D33D12248C}"/>
</file>

<file path=customXml/itemProps3.xml><?xml version="1.0" encoding="utf-8"?>
<ds:datastoreItem xmlns:ds="http://schemas.openxmlformats.org/officeDocument/2006/customXml" ds:itemID="{9BEB369B-2B1D-4837-B46A-FA989BCB09A0}"/>
</file>

<file path=customXml/itemProps4.xml><?xml version="1.0" encoding="utf-8"?>
<ds:datastoreItem xmlns:ds="http://schemas.openxmlformats.org/officeDocument/2006/customXml" ds:itemID="{4901E2EA-0B6B-4A6D-9B18-B83E4C513931}"/>
</file>

<file path=docProps/app.xml><?xml version="1.0" encoding="utf-8"?>
<Properties xmlns="http://schemas.openxmlformats.org/officeDocument/2006/extended-properties" xmlns:vt="http://schemas.openxmlformats.org/officeDocument/2006/docPropsVTypes">
  <Template>7_FSC_IC_Standard_2015</Template>
  <TotalTime>15</TotalTime>
  <Pages>8</Pages>
  <Words>2645</Words>
  <Characters>14549</Characters>
  <Application>Microsoft Office Word</Application>
  <DocSecurity>0</DocSecurity>
  <Lines>121</Lines>
  <Paragraphs>34</Paragraphs>
  <ScaleCrop>false</ScaleCrop>
  <HeadingPairs>
    <vt:vector size="6" baseType="variant">
      <vt:variant>
        <vt:lpstr>Titel</vt:lpstr>
      </vt:variant>
      <vt:variant>
        <vt:i4>1</vt:i4>
      </vt:variant>
      <vt:variant>
        <vt:lpstr>Title</vt:lpstr>
      </vt:variant>
      <vt:variant>
        <vt:i4>1</vt:i4>
      </vt:variant>
      <vt:variant>
        <vt:lpstr>Título</vt:lpstr>
      </vt:variant>
      <vt:variant>
        <vt:i4>1</vt:i4>
      </vt:variant>
    </vt:vector>
  </HeadingPairs>
  <TitlesOfParts>
    <vt:vector size="3" baseType="lpstr">
      <vt:lpstr>Forest for All forever</vt:lpstr>
      <vt:lpstr>Forest for All forever</vt:lpstr>
      <vt:lpstr>Forest for All forever</vt:lpstr>
    </vt:vector>
  </TitlesOfParts>
  <Company>FSC IC</Company>
  <LinksUpToDate>false</LinksUpToDate>
  <CharactersWithSpaces>17160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Forest for All forever</dc:title>
  <dc:creator>Stephan Justin</dc:creator>
  <cp:lastModifiedBy>FSC Belgium Admin</cp:lastModifiedBy>
  <cp:revision>2</cp:revision>
  <cp:lastPrinted>2021-08-27T08:24:00Z</cp:lastPrinted>
  <dcterms:created xsi:type="dcterms:W3CDTF">2021-09-17T11:58:00Z</dcterms:created>
  <dcterms:modified xsi:type="dcterms:W3CDTF">2021-09-17T11:58:00Z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0x01010029D558C0BFD01C4C97C8ED4F1784F564</vt:lpwstr>
  </property>
</Properties>
</file>